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6901" w:rsidRPr="007F275C" w:rsidRDefault="00377597" w:rsidP="00377597">
      <w:pPr>
        <w:jc w:val="center"/>
        <w:rPr>
          <w:b/>
        </w:rPr>
      </w:pPr>
      <w:r w:rsidRPr="007F275C">
        <w:rPr>
          <w:b/>
        </w:rPr>
        <w:t xml:space="preserve">Tanfelügylet eredmények </w:t>
      </w:r>
      <w:r w:rsidRPr="007F275C">
        <w:rPr>
          <w:b/>
        </w:rPr>
        <w:t>intézményvezető</w:t>
      </w:r>
    </w:p>
    <w:p w:rsidR="00377597" w:rsidRPr="007F275C" w:rsidRDefault="00377597" w:rsidP="00377597">
      <w:pPr>
        <w:jc w:val="center"/>
        <w:rPr>
          <w:b/>
        </w:rPr>
      </w:pPr>
      <w:r w:rsidRPr="007F275C">
        <w:rPr>
          <w:b/>
        </w:rPr>
        <w:t>2023. április</w:t>
      </w:r>
    </w:p>
    <w:p w:rsidR="00377597" w:rsidRPr="007F275C" w:rsidRDefault="00377597"/>
    <w:p w:rsidR="00377597" w:rsidRPr="00377597" w:rsidRDefault="00377597" w:rsidP="00377597">
      <w:pPr>
        <w:shd w:val="clear" w:color="auto" w:fill="FFFFFF"/>
        <w:spacing w:after="0" w:line="384" w:lineRule="atLeast"/>
        <w:textAlignment w:val="baseline"/>
        <w:rPr>
          <w:rFonts w:ascii="inherit" w:eastAsia="Times New Roman" w:hAnsi="inherit" w:cs="Helvetica"/>
          <w:color w:val="333333"/>
          <w:sz w:val="21"/>
          <w:szCs w:val="21"/>
          <w:lang w:eastAsia="hu-HU"/>
        </w:rPr>
      </w:pPr>
      <w:r w:rsidRPr="00377597">
        <w:rPr>
          <w:rFonts w:ascii="inherit" w:eastAsia="Times New Roman" w:hAnsi="inherit" w:cs="Helvetica"/>
          <w:color w:val="333333"/>
          <w:sz w:val="21"/>
          <w:szCs w:val="21"/>
          <w:lang w:eastAsia="hu-HU"/>
        </w:rPr>
        <w:t>1. Az intézményi pedagógiai folyamatok – nevelési, tanulási, tanítási, fejlesztési, diagnosztikai – stratégiai vezetése és irányítása</w:t>
      </w:r>
      <w:bookmarkStart w:id="0" w:name="_GoBack"/>
      <w:bookmarkEnd w:id="0"/>
    </w:p>
    <w:p w:rsidR="00377597" w:rsidRPr="00377597" w:rsidRDefault="00377597" w:rsidP="00377597">
      <w:pPr>
        <w:shd w:val="clear" w:color="auto" w:fill="FFFFFF"/>
        <w:spacing w:after="0" w:line="384" w:lineRule="atLeast"/>
        <w:textAlignment w:val="baseline"/>
        <w:rPr>
          <w:rFonts w:ascii="inherit" w:eastAsia="Times New Roman" w:hAnsi="inherit" w:cs="Helvetica"/>
          <w:b/>
          <w:bCs/>
          <w:color w:val="999999"/>
          <w:sz w:val="27"/>
          <w:szCs w:val="27"/>
          <w:lang w:eastAsia="hu-HU"/>
        </w:rPr>
      </w:pPr>
      <w:r w:rsidRPr="00377597">
        <w:rPr>
          <w:rFonts w:ascii="inherit" w:eastAsia="Times New Roman" w:hAnsi="inherit" w:cs="Helvetica"/>
          <w:b/>
          <w:bCs/>
          <w:color w:val="999999"/>
          <w:sz w:val="27"/>
          <w:szCs w:val="27"/>
          <w:lang w:eastAsia="hu-HU"/>
        </w:rPr>
        <w:t>-</w:t>
      </w:r>
    </w:p>
    <w:tbl>
      <w:tblPr>
        <w:tblW w:w="12900" w:type="dxa"/>
        <w:tblCellMar>
          <w:left w:w="0" w:type="dxa"/>
          <w:right w:w="0" w:type="dxa"/>
        </w:tblCellMar>
        <w:tblLook w:val="04A0" w:firstRow="1" w:lastRow="0" w:firstColumn="1" w:lastColumn="0" w:noHBand="0" w:noVBand="1"/>
      </w:tblPr>
      <w:tblGrid>
        <w:gridCol w:w="11832"/>
        <w:gridCol w:w="1068"/>
      </w:tblGrid>
      <w:tr w:rsidR="00377597" w:rsidRPr="00377597" w:rsidTr="00377597">
        <w:tc>
          <w:tcPr>
            <w:tcW w:w="0" w:type="auto"/>
            <w:tcBorders>
              <w:top w:val="nil"/>
              <w:left w:val="nil"/>
              <w:bottom w:val="nil"/>
              <w:right w:val="nil"/>
            </w:tcBorders>
            <w:shd w:val="clear" w:color="auto" w:fill="auto"/>
            <w:vAlign w:val="center"/>
            <w:hideMark/>
          </w:tcPr>
          <w:p w:rsidR="00377597" w:rsidRPr="00377597" w:rsidRDefault="00377597" w:rsidP="00377597">
            <w:pPr>
              <w:numPr>
                <w:ilvl w:val="0"/>
                <w:numId w:val="1"/>
              </w:numPr>
              <w:spacing w:before="75" w:after="75" w:line="240" w:lineRule="auto"/>
              <w:ind w:left="300"/>
              <w:textAlignment w:val="baseline"/>
              <w:rPr>
                <w:rFonts w:ascii="inherit" w:eastAsia="Times New Roman" w:hAnsi="inherit" w:cs="Times New Roman"/>
                <w:sz w:val="21"/>
                <w:szCs w:val="21"/>
                <w:lang w:eastAsia="hu-HU"/>
              </w:rPr>
            </w:pPr>
            <w:r w:rsidRPr="00377597">
              <w:rPr>
                <w:rFonts w:ascii="inherit" w:eastAsia="Times New Roman" w:hAnsi="inherit" w:cs="Times New Roman"/>
                <w:sz w:val="21"/>
                <w:szCs w:val="21"/>
                <w:lang w:eastAsia="hu-HU"/>
              </w:rPr>
              <w:t>Aktív részvétel a pedagógiai programban megjelenő tanulási eredmények javítására vonatkozó célok és feladatok meghatározásában, együttműködés munkatársaival a célok elérésében.</w:t>
            </w:r>
          </w:p>
        </w:tc>
        <w:tc>
          <w:tcPr>
            <w:tcW w:w="0" w:type="auto"/>
            <w:tcBorders>
              <w:top w:val="nil"/>
              <w:left w:val="nil"/>
              <w:bottom w:val="nil"/>
              <w:right w:val="nil"/>
            </w:tcBorders>
            <w:shd w:val="clear" w:color="auto" w:fill="auto"/>
            <w:vAlign w:val="center"/>
            <w:hideMark/>
          </w:tcPr>
          <w:p w:rsidR="00377597" w:rsidRPr="00377597" w:rsidRDefault="00377597" w:rsidP="00377597">
            <w:pPr>
              <w:spacing w:after="0" w:line="240" w:lineRule="auto"/>
              <w:jc w:val="right"/>
              <w:rPr>
                <w:rFonts w:ascii="inherit" w:eastAsia="Times New Roman" w:hAnsi="inherit" w:cs="Times New Roman"/>
                <w:sz w:val="21"/>
                <w:szCs w:val="21"/>
                <w:lang w:eastAsia="hu-HU"/>
              </w:rPr>
            </w:pPr>
            <w:r w:rsidRPr="00377597">
              <w:rPr>
                <w:rFonts w:ascii="inherit" w:eastAsia="Times New Roman" w:hAnsi="inherit" w:cs="Times New Roman"/>
                <w:sz w:val="21"/>
                <w:szCs w:val="21"/>
                <w:lang w:eastAsia="hu-HU"/>
              </w:rPr>
              <w:t>Kiemelkedő</w:t>
            </w:r>
          </w:p>
        </w:tc>
      </w:tr>
      <w:tr w:rsidR="00377597" w:rsidRPr="00377597" w:rsidTr="00377597">
        <w:tc>
          <w:tcPr>
            <w:tcW w:w="0" w:type="auto"/>
            <w:tcBorders>
              <w:top w:val="nil"/>
              <w:left w:val="nil"/>
              <w:bottom w:val="nil"/>
              <w:right w:val="nil"/>
            </w:tcBorders>
            <w:shd w:val="clear" w:color="auto" w:fill="auto"/>
            <w:vAlign w:val="center"/>
            <w:hideMark/>
          </w:tcPr>
          <w:p w:rsidR="00377597" w:rsidRPr="00377597" w:rsidRDefault="00377597" w:rsidP="00377597">
            <w:pPr>
              <w:numPr>
                <w:ilvl w:val="0"/>
                <w:numId w:val="2"/>
              </w:numPr>
              <w:spacing w:before="75" w:after="75" w:line="240" w:lineRule="auto"/>
              <w:ind w:left="300"/>
              <w:textAlignment w:val="baseline"/>
              <w:rPr>
                <w:rFonts w:ascii="inherit" w:eastAsia="Times New Roman" w:hAnsi="inherit" w:cs="Times New Roman"/>
                <w:sz w:val="21"/>
                <w:szCs w:val="21"/>
                <w:lang w:eastAsia="hu-HU"/>
              </w:rPr>
            </w:pPr>
            <w:r w:rsidRPr="00377597">
              <w:rPr>
                <w:rFonts w:ascii="inherit" w:eastAsia="Times New Roman" w:hAnsi="inherit" w:cs="Times New Roman"/>
                <w:sz w:val="21"/>
                <w:szCs w:val="21"/>
                <w:lang w:eastAsia="hu-HU"/>
              </w:rPr>
              <w:t>A mérési, értékelési eredmények elemzése, a levont tanulságok beépítése a tanulási-tanítási folyamatba.</w:t>
            </w:r>
          </w:p>
        </w:tc>
        <w:tc>
          <w:tcPr>
            <w:tcW w:w="0" w:type="auto"/>
            <w:tcBorders>
              <w:top w:val="nil"/>
              <w:left w:val="nil"/>
              <w:bottom w:val="nil"/>
              <w:right w:val="nil"/>
            </w:tcBorders>
            <w:shd w:val="clear" w:color="auto" w:fill="auto"/>
            <w:vAlign w:val="center"/>
            <w:hideMark/>
          </w:tcPr>
          <w:p w:rsidR="00377597" w:rsidRPr="00377597" w:rsidRDefault="00377597" w:rsidP="00377597">
            <w:pPr>
              <w:spacing w:after="0" w:line="240" w:lineRule="auto"/>
              <w:jc w:val="right"/>
              <w:rPr>
                <w:rFonts w:ascii="inherit" w:eastAsia="Times New Roman" w:hAnsi="inherit" w:cs="Times New Roman"/>
                <w:sz w:val="21"/>
                <w:szCs w:val="21"/>
                <w:lang w:eastAsia="hu-HU"/>
              </w:rPr>
            </w:pPr>
            <w:r w:rsidRPr="00377597">
              <w:rPr>
                <w:rFonts w:ascii="inherit" w:eastAsia="Times New Roman" w:hAnsi="inherit" w:cs="Times New Roman"/>
                <w:sz w:val="21"/>
                <w:szCs w:val="21"/>
                <w:lang w:eastAsia="hu-HU"/>
              </w:rPr>
              <w:t>Megfelelő</w:t>
            </w:r>
          </w:p>
        </w:tc>
      </w:tr>
      <w:tr w:rsidR="00377597" w:rsidRPr="00377597" w:rsidTr="00377597">
        <w:tc>
          <w:tcPr>
            <w:tcW w:w="0" w:type="auto"/>
            <w:tcBorders>
              <w:top w:val="nil"/>
              <w:left w:val="nil"/>
              <w:bottom w:val="nil"/>
              <w:right w:val="nil"/>
            </w:tcBorders>
            <w:shd w:val="clear" w:color="auto" w:fill="auto"/>
            <w:vAlign w:val="center"/>
            <w:hideMark/>
          </w:tcPr>
          <w:p w:rsidR="00377597" w:rsidRPr="00377597" w:rsidRDefault="00377597" w:rsidP="00377597">
            <w:pPr>
              <w:numPr>
                <w:ilvl w:val="0"/>
                <w:numId w:val="3"/>
              </w:numPr>
              <w:spacing w:before="75" w:after="75" w:line="240" w:lineRule="auto"/>
              <w:ind w:left="300"/>
              <w:textAlignment w:val="baseline"/>
              <w:rPr>
                <w:rFonts w:ascii="inherit" w:eastAsia="Times New Roman" w:hAnsi="inherit" w:cs="Times New Roman"/>
                <w:sz w:val="21"/>
                <w:szCs w:val="21"/>
                <w:lang w:eastAsia="hu-HU"/>
              </w:rPr>
            </w:pPr>
            <w:r w:rsidRPr="00377597">
              <w:rPr>
                <w:rFonts w:ascii="inherit" w:eastAsia="Times New Roman" w:hAnsi="inherit" w:cs="Times New Roman"/>
                <w:sz w:val="21"/>
                <w:szCs w:val="21"/>
                <w:lang w:eastAsia="hu-HU"/>
              </w:rPr>
              <w:t>A fejlesztő jellegű értékelés alapelveinek rögzítése a pedagógiai programban, a fejlesztő célú visszajelzések beépülése a pedagógiai kultúrába.</w:t>
            </w:r>
          </w:p>
        </w:tc>
        <w:tc>
          <w:tcPr>
            <w:tcW w:w="0" w:type="auto"/>
            <w:tcBorders>
              <w:top w:val="nil"/>
              <w:left w:val="nil"/>
              <w:bottom w:val="nil"/>
              <w:right w:val="nil"/>
            </w:tcBorders>
            <w:shd w:val="clear" w:color="auto" w:fill="auto"/>
            <w:vAlign w:val="center"/>
            <w:hideMark/>
          </w:tcPr>
          <w:p w:rsidR="00377597" w:rsidRPr="00377597" w:rsidRDefault="00377597" w:rsidP="00377597">
            <w:pPr>
              <w:spacing w:after="0" w:line="240" w:lineRule="auto"/>
              <w:jc w:val="right"/>
              <w:rPr>
                <w:rFonts w:ascii="inherit" w:eastAsia="Times New Roman" w:hAnsi="inherit" w:cs="Times New Roman"/>
                <w:sz w:val="21"/>
                <w:szCs w:val="21"/>
                <w:lang w:eastAsia="hu-HU"/>
              </w:rPr>
            </w:pPr>
            <w:r w:rsidRPr="00377597">
              <w:rPr>
                <w:rFonts w:ascii="inherit" w:eastAsia="Times New Roman" w:hAnsi="inherit" w:cs="Times New Roman"/>
                <w:sz w:val="21"/>
                <w:szCs w:val="21"/>
                <w:lang w:eastAsia="hu-HU"/>
              </w:rPr>
              <w:t>Kiemelkedő</w:t>
            </w:r>
          </w:p>
        </w:tc>
      </w:tr>
      <w:tr w:rsidR="00377597" w:rsidRPr="00377597" w:rsidTr="00377597">
        <w:tc>
          <w:tcPr>
            <w:tcW w:w="0" w:type="auto"/>
            <w:tcBorders>
              <w:top w:val="nil"/>
              <w:left w:val="nil"/>
              <w:bottom w:val="nil"/>
              <w:right w:val="nil"/>
            </w:tcBorders>
            <w:shd w:val="clear" w:color="auto" w:fill="auto"/>
            <w:vAlign w:val="center"/>
            <w:hideMark/>
          </w:tcPr>
          <w:p w:rsidR="00377597" w:rsidRPr="00377597" w:rsidRDefault="00377597" w:rsidP="00377597">
            <w:pPr>
              <w:numPr>
                <w:ilvl w:val="0"/>
                <w:numId w:val="4"/>
              </w:numPr>
              <w:spacing w:before="75" w:after="75" w:line="240" w:lineRule="auto"/>
              <w:ind w:left="300"/>
              <w:textAlignment w:val="baseline"/>
              <w:rPr>
                <w:rFonts w:ascii="inherit" w:eastAsia="Times New Roman" w:hAnsi="inherit" w:cs="Times New Roman"/>
                <w:sz w:val="21"/>
                <w:szCs w:val="21"/>
                <w:lang w:eastAsia="hu-HU"/>
              </w:rPr>
            </w:pPr>
            <w:r w:rsidRPr="00377597">
              <w:rPr>
                <w:rFonts w:ascii="inherit" w:eastAsia="Times New Roman" w:hAnsi="inherit" w:cs="Times New Roman"/>
                <w:sz w:val="21"/>
                <w:szCs w:val="21"/>
                <w:lang w:eastAsia="hu-HU"/>
              </w:rPr>
              <w:t>A helyi tanterv és a tanmenetek összhangjának megvalósulása, a tantervi követelmények teljesítésének biztosítása.</w:t>
            </w:r>
          </w:p>
        </w:tc>
        <w:tc>
          <w:tcPr>
            <w:tcW w:w="0" w:type="auto"/>
            <w:tcBorders>
              <w:top w:val="nil"/>
              <w:left w:val="nil"/>
              <w:bottom w:val="nil"/>
              <w:right w:val="nil"/>
            </w:tcBorders>
            <w:shd w:val="clear" w:color="auto" w:fill="auto"/>
            <w:vAlign w:val="center"/>
            <w:hideMark/>
          </w:tcPr>
          <w:p w:rsidR="00377597" w:rsidRPr="00377597" w:rsidRDefault="00377597" w:rsidP="00377597">
            <w:pPr>
              <w:spacing w:after="0" w:line="240" w:lineRule="auto"/>
              <w:jc w:val="right"/>
              <w:rPr>
                <w:rFonts w:ascii="inherit" w:eastAsia="Times New Roman" w:hAnsi="inherit" w:cs="Times New Roman"/>
                <w:sz w:val="21"/>
                <w:szCs w:val="21"/>
                <w:lang w:eastAsia="hu-HU"/>
              </w:rPr>
            </w:pPr>
            <w:r w:rsidRPr="00377597">
              <w:rPr>
                <w:rFonts w:ascii="inherit" w:eastAsia="Times New Roman" w:hAnsi="inherit" w:cs="Times New Roman"/>
                <w:sz w:val="21"/>
                <w:szCs w:val="21"/>
                <w:lang w:eastAsia="hu-HU"/>
              </w:rPr>
              <w:t>Megfelelő</w:t>
            </w:r>
          </w:p>
        </w:tc>
      </w:tr>
      <w:tr w:rsidR="00377597" w:rsidRPr="00377597" w:rsidTr="00377597">
        <w:tc>
          <w:tcPr>
            <w:tcW w:w="0" w:type="auto"/>
            <w:tcBorders>
              <w:top w:val="nil"/>
              <w:left w:val="nil"/>
              <w:bottom w:val="nil"/>
              <w:right w:val="nil"/>
            </w:tcBorders>
            <w:shd w:val="clear" w:color="auto" w:fill="auto"/>
            <w:vAlign w:val="center"/>
            <w:hideMark/>
          </w:tcPr>
          <w:p w:rsidR="00377597" w:rsidRPr="00377597" w:rsidRDefault="00377597" w:rsidP="00377597">
            <w:pPr>
              <w:numPr>
                <w:ilvl w:val="0"/>
                <w:numId w:val="5"/>
              </w:numPr>
              <w:spacing w:before="75" w:after="75" w:line="240" w:lineRule="auto"/>
              <w:ind w:left="300"/>
              <w:textAlignment w:val="baseline"/>
              <w:rPr>
                <w:rFonts w:ascii="inherit" w:eastAsia="Times New Roman" w:hAnsi="inherit" w:cs="Times New Roman"/>
                <w:sz w:val="21"/>
                <w:szCs w:val="21"/>
                <w:lang w:eastAsia="hu-HU"/>
              </w:rPr>
            </w:pPr>
            <w:r w:rsidRPr="00377597">
              <w:rPr>
                <w:rFonts w:ascii="inherit" w:eastAsia="Times New Roman" w:hAnsi="inherit" w:cs="Times New Roman"/>
                <w:sz w:val="21"/>
                <w:szCs w:val="21"/>
                <w:lang w:eastAsia="hu-HU"/>
              </w:rPr>
              <w:t>A differenciálás és az adaptív oktatás gyakorlatának megvalósulása az intézményben.</w:t>
            </w:r>
          </w:p>
        </w:tc>
        <w:tc>
          <w:tcPr>
            <w:tcW w:w="0" w:type="auto"/>
            <w:tcBorders>
              <w:top w:val="nil"/>
              <w:left w:val="nil"/>
              <w:bottom w:val="nil"/>
              <w:right w:val="nil"/>
            </w:tcBorders>
            <w:shd w:val="clear" w:color="auto" w:fill="auto"/>
            <w:vAlign w:val="center"/>
            <w:hideMark/>
          </w:tcPr>
          <w:p w:rsidR="00377597" w:rsidRPr="00377597" w:rsidRDefault="00377597" w:rsidP="00377597">
            <w:pPr>
              <w:spacing w:after="0" w:line="240" w:lineRule="auto"/>
              <w:jc w:val="right"/>
              <w:rPr>
                <w:rFonts w:ascii="inherit" w:eastAsia="Times New Roman" w:hAnsi="inherit" w:cs="Times New Roman"/>
                <w:sz w:val="21"/>
                <w:szCs w:val="21"/>
                <w:lang w:eastAsia="hu-HU"/>
              </w:rPr>
            </w:pPr>
            <w:r w:rsidRPr="00377597">
              <w:rPr>
                <w:rFonts w:ascii="inherit" w:eastAsia="Times New Roman" w:hAnsi="inherit" w:cs="Times New Roman"/>
                <w:sz w:val="21"/>
                <w:szCs w:val="21"/>
                <w:lang w:eastAsia="hu-HU"/>
              </w:rPr>
              <w:t>Megfelelő</w:t>
            </w:r>
          </w:p>
        </w:tc>
      </w:tr>
    </w:tbl>
    <w:p w:rsidR="00377597" w:rsidRPr="00377597" w:rsidRDefault="00377597" w:rsidP="00377597">
      <w:pPr>
        <w:shd w:val="clear" w:color="auto" w:fill="FFFFFF"/>
        <w:spacing w:before="150" w:after="0" w:line="240" w:lineRule="auto"/>
        <w:textAlignment w:val="baseline"/>
        <w:outlineLvl w:val="4"/>
        <w:rPr>
          <w:rFonts w:ascii="inherit" w:eastAsia="Times New Roman" w:hAnsi="inherit" w:cs="Helvetica"/>
          <w:color w:val="D1130D"/>
          <w:sz w:val="21"/>
          <w:szCs w:val="21"/>
          <w:lang w:eastAsia="hu-HU"/>
        </w:rPr>
      </w:pPr>
      <w:r w:rsidRPr="00377597">
        <w:rPr>
          <w:rFonts w:ascii="inherit" w:eastAsia="Times New Roman" w:hAnsi="inherit" w:cs="Helvetica"/>
          <w:color w:val="D1130D"/>
          <w:sz w:val="21"/>
          <w:szCs w:val="21"/>
          <w:lang w:eastAsia="hu-HU"/>
        </w:rPr>
        <w:t>Kiemelkedő tevékenységek</w:t>
      </w:r>
    </w:p>
    <w:p w:rsidR="00377597" w:rsidRPr="00377597" w:rsidRDefault="00377597" w:rsidP="00377597">
      <w:pPr>
        <w:numPr>
          <w:ilvl w:val="0"/>
          <w:numId w:val="6"/>
        </w:numPr>
        <w:shd w:val="clear" w:color="auto" w:fill="FFFFFF"/>
        <w:spacing w:before="75" w:after="75" w:line="240" w:lineRule="auto"/>
        <w:ind w:left="300"/>
        <w:textAlignment w:val="baseline"/>
        <w:rPr>
          <w:rFonts w:ascii="inherit" w:eastAsia="Times New Roman" w:hAnsi="inherit" w:cs="Helvetica"/>
          <w:color w:val="555555"/>
          <w:sz w:val="21"/>
          <w:szCs w:val="21"/>
          <w:lang w:eastAsia="hu-HU"/>
        </w:rPr>
      </w:pPr>
      <w:r w:rsidRPr="00377597">
        <w:rPr>
          <w:rFonts w:ascii="inherit" w:eastAsia="Times New Roman" w:hAnsi="inherit" w:cs="Helvetica"/>
          <w:color w:val="555555"/>
          <w:sz w:val="21"/>
          <w:szCs w:val="21"/>
          <w:lang w:eastAsia="hu-HU"/>
        </w:rPr>
        <w:t xml:space="preserve">A differenciálás és az adaptív oktatás gyakorlatának megvalósulása az intézményben: SNI-s és BTMN-s diákok egyéni megsegítése, mentorhálózat működtetése. Az intézményvezető meghatározó szerepet vállalt a pedagógiai program kidolgozásában és folyamatos megújításában. Az igazgató értékrendje, iskola iránti elköteleződése, nevelésfilozófiája teljes egészében tükröződik a pedagógiai programban. Szoros együttműködésben dolgozik a munkatársaival. Sportiskola lévén kiemelt fontosságú a tanulók élsportolói tevékenységének biztosítása mellett az érettségire való felkészítés. Ennek segítése érdekében mentor rendszer működik, a tanórákon differenciált képességfejlesztés zajlik. Az értékelés </w:t>
      </w:r>
      <w:proofErr w:type="spellStart"/>
      <w:r w:rsidRPr="00377597">
        <w:rPr>
          <w:rFonts w:ascii="inherit" w:eastAsia="Times New Roman" w:hAnsi="inherit" w:cs="Helvetica"/>
          <w:color w:val="555555"/>
          <w:sz w:val="21"/>
          <w:szCs w:val="21"/>
          <w:lang w:eastAsia="hu-HU"/>
        </w:rPr>
        <w:t>átszövi</w:t>
      </w:r>
      <w:proofErr w:type="spellEnd"/>
      <w:r w:rsidRPr="00377597">
        <w:rPr>
          <w:rFonts w:ascii="inherit" w:eastAsia="Times New Roman" w:hAnsi="inherit" w:cs="Helvetica"/>
          <w:color w:val="555555"/>
          <w:sz w:val="21"/>
          <w:szCs w:val="21"/>
          <w:lang w:eastAsia="hu-HU"/>
        </w:rPr>
        <w:t xml:space="preserve"> az intézményben folyó munka egészét, fő célja a tanulókban a </w:t>
      </w:r>
      <w:proofErr w:type="spellStart"/>
      <w:r w:rsidRPr="00377597">
        <w:rPr>
          <w:rFonts w:ascii="inherit" w:eastAsia="Times New Roman" w:hAnsi="inherit" w:cs="Helvetica"/>
          <w:color w:val="555555"/>
          <w:sz w:val="21"/>
          <w:szCs w:val="21"/>
          <w:lang w:eastAsia="hu-HU"/>
        </w:rPr>
        <w:t>belso</w:t>
      </w:r>
      <w:proofErr w:type="spellEnd"/>
      <w:r w:rsidRPr="00377597">
        <w:rPr>
          <w:rFonts w:ascii="inherit" w:eastAsia="Times New Roman" w:hAnsi="inherit" w:cs="Helvetica"/>
          <w:color w:val="555555"/>
          <w:sz w:val="21"/>
          <w:szCs w:val="21"/>
          <w:lang w:eastAsia="hu-HU"/>
        </w:rPr>
        <w:t xml:space="preserve">̋ </w:t>
      </w:r>
      <w:proofErr w:type="spellStart"/>
      <w:r w:rsidRPr="00377597">
        <w:rPr>
          <w:rFonts w:ascii="inherit" w:eastAsia="Times New Roman" w:hAnsi="inherit" w:cs="Helvetica"/>
          <w:color w:val="555555"/>
          <w:sz w:val="21"/>
          <w:szCs w:val="21"/>
          <w:lang w:eastAsia="hu-HU"/>
        </w:rPr>
        <w:t>igényesség</w:t>
      </w:r>
      <w:proofErr w:type="spellEnd"/>
      <w:r w:rsidRPr="00377597">
        <w:rPr>
          <w:rFonts w:ascii="inherit" w:eastAsia="Times New Roman" w:hAnsi="inherit" w:cs="Helvetica"/>
          <w:color w:val="555555"/>
          <w:sz w:val="21"/>
          <w:szCs w:val="21"/>
          <w:lang w:eastAsia="hu-HU"/>
        </w:rPr>
        <w:t xml:space="preserve"> </w:t>
      </w:r>
      <w:proofErr w:type="spellStart"/>
      <w:r w:rsidRPr="00377597">
        <w:rPr>
          <w:rFonts w:ascii="inherit" w:eastAsia="Times New Roman" w:hAnsi="inherit" w:cs="Helvetica"/>
          <w:color w:val="555555"/>
          <w:sz w:val="21"/>
          <w:szCs w:val="21"/>
          <w:lang w:eastAsia="hu-HU"/>
        </w:rPr>
        <w:t>kialakítása</w:t>
      </w:r>
      <w:proofErr w:type="spellEnd"/>
      <w:r w:rsidRPr="00377597">
        <w:rPr>
          <w:rFonts w:ascii="inherit" w:eastAsia="Times New Roman" w:hAnsi="inherit" w:cs="Helvetica"/>
          <w:color w:val="555555"/>
          <w:sz w:val="21"/>
          <w:szCs w:val="21"/>
          <w:lang w:eastAsia="hu-HU"/>
        </w:rPr>
        <w:t xml:space="preserve">. Az intézményben folyó munka célja a </w:t>
      </w:r>
      <w:proofErr w:type="spellStart"/>
      <w:r w:rsidRPr="00377597">
        <w:rPr>
          <w:rFonts w:ascii="inherit" w:eastAsia="Times New Roman" w:hAnsi="inherit" w:cs="Helvetica"/>
          <w:color w:val="555555"/>
          <w:sz w:val="21"/>
          <w:szCs w:val="21"/>
          <w:lang w:eastAsia="hu-HU"/>
        </w:rPr>
        <w:t>sportolo</w:t>
      </w:r>
      <w:proofErr w:type="spellEnd"/>
      <w:r w:rsidRPr="00377597">
        <w:rPr>
          <w:rFonts w:ascii="inherit" w:eastAsia="Times New Roman" w:hAnsi="inherit" w:cs="Helvetica"/>
          <w:color w:val="555555"/>
          <w:sz w:val="21"/>
          <w:szCs w:val="21"/>
          <w:lang w:eastAsia="hu-HU"/>
        </w:rPr>
        <w:t xml:space="preserve">́ fiatalok </w:t>
      </w:r>
      <w:proofErr w:type="spellStart"/>
      <w:r w:rsidRPr="00377597">
        <w:rPr>
          <w:rFonts w:ascii="inherit" w:eastAsia="Times New Roman" w:hAnsi="inherit" w:cs="Helvetica"/>
          <w:color w:val="555555"/>
          <w:sz w:val="21"/>
          <w:szCs w:val="21"/>
          <w:lang w:eastAsia="hu-HU"/>
        </w:rPr>
        <w:t>minél</w:t>
      </w:r>
      <w:proofErr w:type="spellEnd"/>
      <w:r w:rsidRPr="00377597">
        <w:rPr>
          <w:rFonts w:ascii="inherit" w:eastAsia="Times New Roman" w:hAnsi="inherit" w:cs="Helvetica"/>
          <w:color w:val="555555"/>
          <w:sz w:val="21"/>
          <w:szCs w:val="21"/>
          <w:lang w:eastAsia="hu-HU"/>
        </w:rPr>
        <w:t xml:space="preserve"> teljesebb </w:t>
      </w:r>
      <w:proofErr w:type="spellStart"/>
      <w:r w:rsidRPr="00377597">
        <w:rPr>
          <w:rFonts w:ascii="inherit" w:eastAsia="Times New Roman" w:hAnsi="inherit" w:cs="Helvetica"/>
          <w:color w:val="555555"/>
          <w:sz w:val="21"/>
          <w:szCs w:val="21"/>
          <w:lang w:eastAsia="hu-HU"/>
        </w:rPr>
        <w:t>megismerése</w:t>
      </w:r>
      <w:proofErr w:type="spellEnd"/>
      <w:r w:rsidRPr="00377597">
        <w:rPr>
          <w:rFonts w:ascii="inherit" w:eastAsia="Times New Roman" w:hAnsi="inherit" w:cs="Helvetica"/>
          <w:color w:val="555555"/>
          <w:sz w:val="21"/>
          <w:szCs w:val="21"/>
          <w:lang w:eastAsia="hu-HU"/>
        </w:rPr>
        <w:t xml:space="preserve">, </w:t>
      </w:r>
      <w:proofErr w:type="spellStart"/>
      <w:r w:rsidRPr="00377597">
        <w:rPr>
          <w:rFonts w:ascii="inherit" w:eastAsia="Times New Roman" w:hAnsi="inherit" w:cs="Helvetica"/>
          <w:color w:val="555555"/>
          <w:sz w:val="21"/>
          <w:szCs w:val="21"/>
          <w:lang w:eastAsia="hu-HU"/>
        </w:rPr>
        <w:t>tevékenységrendszerének</w:t>
      </w:r>
      <w:proofErr w:type="spellEnd"/>
      <w:r w:rsidRPr="00377597">
        <w:rPr>
          <w:rFonts w:ascii="inherit" w:eastAsia="Times New Roman" w:hAnsi="inherit" w:cs="Helvetica"/>
          <w:color w:val="555555"/>
          <w:sz w:val="21"/>
          <w:szCs w:val="21"/>
          <w:lang w:eastAsia="hu-HU"/>
        </w:rPr>
        <w:t xml:space="preserve"> </w:t>
      </w:r>
      <w:proofErr w:type="spellStart"/>
      <w:r w:rsidRPr="00377597">
        <w:rPr>
          <w:rFonts w:ascii="inherit" w:eastAsia="Times New Roman" w:hAnsi="inherit" w:cs="Helvetica"/>
          <w:color w:val="555555"/>
          <w:sz w:val="21"/>
          <w:szCs w:val="21"/>
          <w:lang w:eastAsia="hu-HU"/>
        </w:rPr>
        <w:t>átlátása</w:t>
      </w:r>
      <w:proofErr w:type="spellEnd"/>
      <w:r w:rsidRPr="00377597">
        <w:rPr>
          <w:rFonts w:ascii="inherit" w:eastAsia="Times New Roman" w:hAnsi="inherit" w:cs="Helvetica"/>
          <w:color w:val="555555"/>
          <w:sz w:val="21"/>
          <w:szCs w:val="21"/>
          <w:lang w:eastAsia="hu-HU"/>
        </w:rPr>
        <w:t xml:space="preserve">, az adott </w:t>
      </w:r>
      <w:proofErr w:type="spellStart"/>
      <w:r w:rsidRPr="00377597">
        <w:rPr>
          <w:rFonts w:ascii="inherit" w:eastAsia="Times New Roman" w:hAnsi="inherit" w:cs="Helvetica"/>
          <w:color w:val="555555"/>
          <w:sz w:val="21"/>
          <w:szCs w:val="21"/>
          <w:lang w:eastAsia="hu-HU"/>
        </w:rPr>
        <w:t>életkorhoz</w:t>
      </w:r>
      <w:proofErr w:type="spellEnd"/>
      <w:r w:rsidRPr="00377597">
        <w:rPr>
          <w:rFonts w:ascii="inherit" w:eastAsia="Times New Roman" w:hAnsi="inherit" w:cs="Helvetica"/>
          <w:color w:val="555555"/>
          <w:sz w:val="21"/>
          <w:szCs w:val="21"/>
          <w:lang w:eastAsia="hu-HU"/>
        </w:rPr>
        <w:t xml:space="preserve"> </w:t>
      </w:r>
      <w:proofErr w:type="spellStart"/>
      <w:r w:rsidRPr="00377597">
        <w:rPr>
          <w:rFonts w:ascii="inherit" w:eastAsia="Times New Roman" w:hAnsi="inherit" w:cs="Helvetica"/>
          <w:color w:val="555555"/>
          <w:sz w:val="21"/>
          <w:szCs w:val="21"/>
          <w:lang w:eastAsia="hu-HU"/>
        </w:rPr>
        <w:t>igazodo</w:t>
      </w:r>
      <w:proofErr w:type="spellEnd"/>
      <w:r w:rsidRPr="00377597">
        <w:rPr>
          <w:rFonts w:ascii="inherit" w:eastAsia="Times New Roman" w:hAnsi="inherit" w:cs="Helvetica"/>
          <w:color w:val="555555"/>
          <w:sz w:val="21"/>
          <w:szCs w:val="21"/>
          <w:lang w:eastAsia="hu-HU"/>
        </w:rPr>
        <w:t xml:space="preserve">́, </w:t>
      </w:r>
      <w:proofErr w:type="spellStart"/>
      <w:r w:rsidRPr="00377597">
        <w:rPr>
          <w:rFonts w:ascii="inherit" w:eastAsia="Times New Roman" w:hAnsi="inherit" w:cs="Helvetica"/>
          <w:color w:val="555555"/>
          <w:sz w:val="21"/>
          <w:szCs w:val="21"/>
          <w:lang w:eastAsia="hu-HU"/>
        </w:rPr>
        <w:t>egyéni</w:t>
      </w:r>
      <w:proofErr w:type="spellEnd"/>
      <w:r w:rsidRPr="00377597">
        <w:rPr>
          <w:rFonts w:ascii="inherit" w:eastAsia="Times New Roman" w:hAnsi="inherit" w:cs="Helvetica"/>
          <w:color w:val="555555"/>
          <w:sz w:val="21"/>
          <w:szCs w:val="21"/>
          <w:lang w:eastAsia="hu-HU"/>
        </w:rPr>
        <w:t xml:space="preserve"> </w:t>
      </w:r>
      <w:proofErr w:type="spellStart"/>
      <w:r w:rsidRPr="00377597">
        <w:rPr>
          <w:rFonts w:ascii="inherit" w:eastAsia="Times New Roman" w:hAnsi="inherit" w:cs="Helvetica"/>
          <w:color w:val="555555"/>
          <w:sz w:val="21"/>
          <w:szCs w:val="21"/>
          <w:lang w:eastAsia="hu-HU"/>
        </w:rPr>
        <w:t>nevelési</w:t>
      </w:r>
      <w:proofErr w:type="spellEnd"/>
      <w:r w:rsidRPr="00377597">
        <w:rPr>
          <w:rFonts w:ascii="inherit" w:eastAsia="Times New Roman" w:hAnsi="inherit" w:cs="Helvetica"/>
          <w:color w:val="555555"/>
          <w:sz w:val="21"/>
          <w:szCs w:val="21"/>
          <w:lang w:eastAsia="hu-HU"/>
        </w:rPr>
        <w:t xml:space="preserve"> </w:t>
      </w:r>
      <w:proofErr w:type="spellStart"/>
      <w:r w:rsidRPr="00377597">
        <w:rPr>
          <w:rFonts w:ascii="inherit" w:eastAsia="Times New Roman" w:hAnsi="inherit" w:cs="Helvetica"/>
          <w:color w:val="555555"/>
          <w:sz w:val="21"/>
          <w:szCs w:val="21"/>
          <w:lang w:eastAsia="hu-HU"/>
        </w:rPr>
        <w:t>módszerek</w:t>
      </w:r>
      <w:proofErr w:type="spellEnd"/>
      <w:r w:rsidRPr="00377597">
        <w:rPr>
          <w:rFonts w:ascii="inherit" w:eastAsia="Times New Roman" w:hAnsi="inherit" w:cs="Helvetica"/>
          <w:color w:val="555555"/>
          <w:sz w:val="21"/>
          <w:szCs w:val="21"/>
          <w:lang w:eastAsia="hu-HU"/>
        </w:rPr>
        <w:t xml:space="preserve"> alkalmazása.</w:t>
      </w:r>
    </w:p>
    <w:p w:rsidR="00377597" w:rsidRPr="00377597" w:rsidRDefault="00377597" w:rsidP="00377597">
      <w:pPr>
        <w:shd w:val="clear" w:color="auto" w:fill="FFFFFF"/>
        <w:spacing w:before="150" w:after="0" w:line="240" w:lineRule="auto"/>
        <w:textAlignment w:val="baseline"/>
        <w:outlineLvl w:val="4"/>
        <w:rPr>
          <w:rFonts w:ascii="inherit" w:eastAsia="Times New Roman" w:hAnsi="inherit" w:cs="Helvetica"/>
          <w:color w:val="D1130D"/>
          <w:sz w:val="21"/>
          <w:szCs w:val="21"/>
          <w:lang w:eastAsia="hu-HU"/>
        </w:rPr>
      </w:pPr>
      <w:r w:rsidRPr="00377597">
        <w:rPr>
          <w:rFonts w:ascii="inherit" w:eastAsia="Times New Roman" w:hAnsi="inherit" w:cs="Helvetica"/>
          <w:color w:val="D1130D"/>
          <w:sz w:val="21"/>
          <w:szCs w:val="21"/>
          <w:lang w:eastAsia="hu-HU"/>
        </w:rPr>
        <w:t>Fejleszthető tevékenységek</w:t>
      </w:r>
    </w:p>
    <w:p w:rsidR="00377597" w:rsidRPr="00377597" w:rsidRDefault="00377597" w:rsidP="00377597">
      <w:pPr>
        <w:numPr>
          <w:ilvl w:val="0"/>
          <w:numId w:val="7"/>
        </w:numPr>
        <w:shd w:val="clear" w:color="auto" w:fill="FFFFFF"/>
        <w:spacing w:before="75" w:after="75" w:line="240" w:lineRule="auto"/>
        <w:ind w:left="300"/>
        <w:textAlignment w:val="baseline"/>
        <w:rPr>
          <w:rFonts w:ascii="inherit" w:eastAsia="Times New Roman" w:hAnsi="inherit" w:cs="Helvetica"/>
          <w:color w:val="555555"/>
          <w:sz w:val="21"/>
          <w:szCs w:val="21"/>
          <w:lang w:eastAsia="hu-HU"/>
        </w:rPr>
      </w:pPr>
      <w:r w:rsidRPr="00377597">
        <w:rPr>
          <w:rFonts w:ascii="inherit" w:eastAsia="Times New Roman" w:hAnsi="inherit" w:cs="Helvetica"/>
          <w:color w:val="555555"/>
          <w:sz w:val="21"/>
          <w:szCs w:val="21"/>
          <w:lang w:eastAsia="hu-HU"/>
        </w:rPr>
        <w:t>Javasolt a tehetséggondozás szélesebb területen (pl. tantárgyak, művészetek) megvalósítani (az intézményi önértékelés során feltártak). Javasolt a mérési, értékelési eredmények elemzése, több éves összehasonlítás, a változások megállapítása, következtetések levonása, és a levont tanulságok beépítése a tanulási-tanítási folyamatba. Érdemes ezt a beszámolóban szerepeltetni (elemzés), majd a következő évi munkatervben kiemelt feladatként vagy fejlesztési célként a következtetés eredményét feltüntetni. (visszacsatolás) Feladat a pedagógusokkal pontosan megismertetni az alapdokumentumok tartalmát, elsősorban a helyi tantervet, majd ez alapján koordinálni a tanmenetek elkészítését.</w:t>
      </w:r>
    </w:p>
    <w:p w:rsidR="00377597" w:rsidRPr="00377597" w:rsidRDefault="00377597" w:rsidP="00377597">
      <w:pPr>
        <w:shd w:val="clear" w:color="auto" w:fill="FFFFFF"/>
        <w:spacing w:after="0" w:line="384" w:lineRule="atLeast"/>
        <w:textAlignment w:val="baseline"/>
        <w:rPr>
          <w:rFonts w:ascii="inherit" w:eastAsia="Times New Roman" w:hAnsi="inherit" w:cs="Helvetica"/>
          <w:color w:val="333333"/>
          <w:sz w:val="21"/>
          <w:szCs w:val="21"/>
          <w:lang w:eastAsia="hu-HU"/>
        </w:rPr>
      </w:pPr>
      <w:r w:rsidRPr="00377597">
        <w:rPr>
          <w:rFonts w:ascii="inherit" w:eastAsia="Times New Roman" w:hAnsi="inherit" w:cs="Helvetica"/>
          <w:color w:val="333333"/>
          <w:sz w:val="21"/>
          <w:szCs w:val="21"/>
          <w:lang w:eastAsia="hu-HU"/>
        </w:rPr>
        <w:t>2. Az intézmény szervezetének és működésének stratégiai vezetése és operatív irányítása</w:t>
      </w:r>
    </w:p>
    <w:p w:rsidR="00377597" w:rsidRPr="00377597" w:rsidRDefault="00377597" w:rsidP="00377597">
      <w:pPr>
        <w:shd w:val="clear" w:color="auto" w:fill="FFFFFF"/>
        <w:spacing w:after="0" w:line="384" w:lineRule="atLeast"/>
        <w:textAlignment w:val="baseline"/>
        <w:rPr>
          <w:rFonts w:ascii="inherit" w:eastAsia="Times New Roman" w:hAnsi="inherit" w:cs="Helvetica"/>
          <w:b/>
          <w:bCs/>
          <w:color w:val="999999"/>
          <w:sz w:val="27"/>
          <w:szCs w:val="27"/>
          <w:lang w:eastAsia="hu-HU"/>
        </w:rPr>
      </w:pPr>
      <w:r w:rsidRPr="00377597">
        <w:rPr>
          <w:rFonts w:ascii="inherit" w:eastAsia="Times New Roman" w:hAnsi="inherit" w:cs="Helvetica"/>
          <w:b/>
          <w:bCs/>
          <w:color w:val="999999"/>
          <w:sz w:val="27"/>
          <w:szCs w:val="27"/>
          <w:lang w:eastAsia="hu-HU"/>
        </w:rPr>
        <w:t>-</w:t>
      </w:r>
    </w:p>
    <w:tbl>
      <w:tblPr>
        <w:tblW w:w="12900" w:type="dxa"/>
        <w:tblCellMar>
          <w:left w:w="0" w:type="dxa"/>
          <w:right w:w="0" w:type="dxa"/>
        </w:tblCellMar>
        <w:tblLook w:val="04A0" w:firstRow="1" w:lastRow="0" w:firstColumn="1" w:lastColumn="0" w:noHBand="0" w:noVBand="1"/>
      </w:tblPr>
      <w:tblGrid>
        <w:gridCol w:w="11832"/>
        <w:gridCol w:w="1068"/>
      </w:tblGrid>
      <w:tr w:rsidR="00377597" w:rsidRPr="00377597" w:rsidTr="00377597">
        <w:tc>
          <w:tcPr>
            <w:tcW w:w="0" w:type="auto"/>
            <w:tcBorders>
              <w:top w:val="nil"/>
              <w:left w:val="nil"/>
              <w:bottom w:val="nil"/>
              <w:right w:val="nil"/>
            </w:tcBorders>
            <w:shd w:val="clear" w:color="auto" w:fill="auto"/>
            <w:vAlign w:val="center"/>
            <w:hideMark/>
          </w:tcPr>
          <w:p w:rsidR="00377597" w:rsidRPr="00377597" w:rsidRDefault="00377597" w:rsidP="00377597">
            <w:pPr>
              <w:numPr>
                <w:ilvl w:val="0"/>
                <w:numId w:val="8"/>
              </w:numPr>
              <w:spacing w:before="75" w:after="75" w:line="240" w:lineRule="auto"/>
              <w:ind w:left="300"/>
              <w:textAlignment w:val="baseline"/>
              <w:rPr>
                <w:rFonts w:ascii="inherit" w:eastAsia="Times New Roman" w:hAnsi="inherit" w:cs="Times New Roman"/>
                <w:sz w:val="21"/>
                <w:szCs w:val="21"/>
                <w:lang w:eastAsia="hu-HU"/>
              </w:rPr>
            </w:pPr>
            <w:r w:rsidRPr="00377597">
              <w:rPr>
                <w:rFonts w:ascii="inherit" w:eastAsia="Times New Roman" w:hAnsi="inherit" w:cs="Times New Roman"/>
                <w:sz w:val="21"/>
                <w:szCs w:val="21"/>
                <w:lang w:eastAsia="hu-HU"/>
              </w:rPr>
              <w:t>A jogszabályváltozások figyelemmel kísérésének, az alkalmazottak tájékoztatásának folyamatossága.</w:t>
            </w:r>
          </w:p>
        </w:tc>
        <w:tc>
          <w:tcPr>
            <w:tcW w:w="0" w:type="auto"/>
            <w:tcBorders>
              <w:top w:val="nil"/>
              <w:left w:val="nil"/>
              <w:bottom w:val="nil"/>
              <w:right w:val="nil"/>
            </w:tcBorders>
            <w:shd w:val="clear" w:color="auto" w:fill="auto"/>
            <w:vAlign w:val="center"/>
            <w:hideMark/>
          </w:tcPr>
          <w:p w:rsidR="00377597" w:rsidRPr="00377597" w:rsidRDefault="00377597" w:rsidP="00377597">
            <w:pPr>
              <w:spacing w:after="0" w:line="240" w:lineRule="auto"/>
              <w:jc w:val="right"/>
              <w:rPr>
                <w:rFonts w:ascii="inherit" w:eastAsia="Times New Roman" w:hAnsi="inherit" w:cs="Times New Roman"/>
                <w:sz w:val="21"/>
                <w:szCs w:val="21"/>
                <w:lang w:eastAsia="hu-HU"/>
              </w:rPr>
            </w:pPr>
            <w:r w:rsidRPr="00377597">
              <w:rPr>
                <w:rFonts w:ascii="inherit" w:eastAsia="Times New Roman" w:hAnsi="inherit" w:cs="Times New Roman"/>
                <w:sz w:val="21"/>
                <w:szCs w:val="21"/>
                <w:lang w:eastAsia="hu-HU"/>
              </w:rPr>
              <w:t>Megfelelő</w:t>
            </w:r>
          </w:p>
        </w:tc>
      </w:tr>
      <w:tr w:rsidR="00377597" w:rsidRPr="00377597" w:rsidTr="00377597">
        <w:tc>
          <w:tcPr>
            <w:tcW w:w="0" w:type="auto"/>
            <w:tcBorders>
              <w:top w:val="nil"/>
              <w:left w:val="nil"/>
              <w:bottom w:val="nil"/>
              <w:right w:val="nil"/>
            </w:tcBorders>
            <w:shd w:val="clear" w:color="auto" w:fill="auto"/>
            <w:vAlign w:val="center"/>
            <w:hideMark/>
          </w:tcPr>
          <w:p w:rsidR="00377597" w:rsidRPr="00377597" w:rsidRDefault="00377597" w:rsidP="00377597">
            <w:pPr>
              <w:numPr>
                <w:ilvl w:val="0"/>
                <w:numId w:val="9"/>
              </w:numPr>
              <w:spacing w:before="75" w:after="75" w:line="240" w:lineRule="auto"/>
              <w:ind w:left="300"/>
              <w:textAlignment w:val="baseline"/>
              <w:rPr>
                <w:rFonts w:ascii="inherit" w:eastAsia="Times New Roman" w:hAnsi="inherit" w:cs="Times New Roman"/>
                <w:sz w:val="21"/>
                <w:szCs w:val="21"/>
                <w:lang w:eastAsia="hu-HU"/>
              </w:rPr>
            </w:pPr>
            <w:r w:rsidRPr="00377597">
              <w:rPr>
                <w:rFonts w:ascii="inherit" w:eastAsia="Times New Roman" w:hAnsi="inherit" w:cs="Times New Roman"/>
                <w:sz w:val="21"/>
                <w:szCs w:val="21"/>
                <w:lang w:eastAsia="hu-HU"/>
              </w:rPr>
              <w:t>Az érintettek több csatornán és hatékonyan működő tájékoztatása.</w:t>
            </w:r>
          </w:p>
        </w:tc>
        <w:tc>
          <w:tcPr>
            <w:tcW w:w="0" w:type="auto"/>
            <w:tcBorders>
              <w:top w:val="nil"/>
              <w:left w:val="nil"/>
              <w:bottom w:val="nil"/>
              <w:right w:val="nil"/>
            </w:tcBorders>
            <w:shd w:val="clear" w:color="auto" w:fill="auto"/>
            <w:vAlign w:val="center"/>
            <w:hideMark/>
          </w:tcPr>
          <w:p w:rsidR="00377597" w:rsidRPr="00377597" w:rsidRDefault="00377597" w:rsidP="00377597">
            <w:pPr>
              <w:spacing w:after="0" w:line="240" w:lineRule="auto"/>
              <w:jc w:val="right"/>
              <w:rPr>
                <w:rFonts w:ascii="inherit" w:eastAsia="Times New Roman" w:hAnsi="inherit" w:cs="Times New Roman"/>
                <w:sz w:val="21"/>
                <w:szCs w:val="21"/>
                <w:lang w:eastAsia="hu-HU"/>
              </w:rPr>
            </w:pPr>
            <w:r w:rsidRPr="00377597">
              <w:rPr>
                <w:rFonts w:ascii="inherit" w:eastAsia="Times New Roman" w:hAnsi="inherit" w:cs="Times New Roman"/>
                <w:sz w:val="21"/>
                <w:szCs w:val="21"/>
                <w:lang w:eastAsia="hu-HU"/>
              </w:rPr>
              <w:t>Megfelelő</w:t>
            </w:r>
          </w:p>
        </w:tc>
      </w:tr>
      <w:tr w:rsidR="00377597" w:rsidRPr="00377597" w:rsidTr="00377597">
        <w:tc>
          <w:tcPr>
            <w:tcW w:w="0" w:type="auto"/>
            <w:tcBorders>
              <w:top w:val="nil"/>
              <w:left w:val="nil"/>
              <w:bottom w:val="nil"/>
              <w:right w:val="nil"/>
            </w:tcBorders>
            <w:shd w:val="clear" w:color="auto" w:fill="auto"/>
            <w:vAlign w:val="center"/>
            <w:hideMark/>
          </w:tcPr>
          <w:p w:rsidR="00377597" w:rsidRPr="00377597" w:rsidRDefault="00377597" w:rsidP="00377597">
            <w:pPr>
              <w:numPr>
                <w:ilvl w:val="0"/>
                <w:numId w:val="10"/>
              </w:numPr>
              <w:spacing w:before="75" w:after="75" w:line="240" w:lineRule="auto"/>
              <w:ind w:left="300"/>
              <w:textAlignment w:val="baseline"/>
              <w:rPr>
                <w:rFonts w:ascii="inherit" w:eastAsia="Times New Roman" w:hAnsi="inherit" w:cs="Times New Roman"/>
                <w:sz w:val="21"/>
                <w:szCs w:val="21"/>
                <w:lang w:eastAsia="hu-HU"/>
              </w:rPr>
            </w:pPr>
            <w:r w:rsidRPr="00377597">
              <w:rPr>
                <w:rFonts w:ascii="inherit" w:eastAsia="Times New Roman" w:hAnsi="inherit" w:cs="Times New Roman"/>
                <w:sz w:val="21"/>
                <w:szCs w:val="21"/>
                <w:lang w:eastAsia="hu-HU"/>
              </w:rPr>
              <w:t>Az intézményi erőforrások rendszeres elemzése és hatékony felhasználása.</w:t>
            </w:r>
          </w:p>
        </w:tc>
        <w:tc>
          <w:tcPr>
            <w:tcW w:w="0" w:type="auto"/>
            <w:tcBorders>
              <w:top w:val="nil"/>
              <w:left w:val="nil"/>
              <w:bottom w:val="nil"/>
              <w:right w:val="nil"/>
            </w:tcBorders>
            <w:shd w:val="clear" w:color="auto" w:fill="auto"/>
            <w:vAlign w:val="center"/>
            <w:hideMark/>
          </w:tcPr>
          <w:p w:rsidR="00377597" w:rsidRPr="00377597" w:rsidRDefault="00377597" w:rsidP="00377597">
            <w:pPr>
              <w:spacing w:after="0" w:line="240" w:lineRule="auto"/>
              <w:jc w:val="right"/>
              <w:rPr>
                <w:rFonts w:ascii="inherit" w:eastAsia="Times New Roman" w:hAnsi="inherit" w:cs="Times New Roman"/>
                <w:sz w:val="21"/>
                <w:szCs w:val="21"/>
                <w:lang w:eastAsia="hu-HU"/>
              </w:rPr>
            </w:pPr>
            <w:r w:rsidRPr="00377597">
              <w:rPr>
                <w:rFonts w:ascii="inherit" w:eastAsia="Times New Roman" w:hAnsi="inherit" w:cs="Times New Roman"/>
                <w:sz w:val="21"/>
                <w:szCs w:val="21"/>
                <w:lang w:eastAsia="hu-HU"/>
              </w:rPr>
              <w:t>Kiemelkedő</w:t>
            </w:r>
          </w:p>
        </w:tc>
      </w:tr>
      <w:tr w:rsidR="00377597" w:rsidRPr="00377597" w:rsidTr="00377597">
        <w:tc>
          <w:tcPr>
            <w:tcW w:w="0" w:type="auto"/>
            <w:tcBorders>
              <w:top w:val="nil"/>
              <w:left w:val="nil"/>
              <w:bottom w:val="nil"/>
              <w:right w:val="nil"/>
            </w:tcBorders>
            <w:shd w:val="clear" w:color="auto" w:fill="auto"/>
            <w:vAlign w:val="center"/>
            <w:hideMark/>
          </w:tcPr>
          <w:p w:rsidR="00377597" w:rsidRPr="00377597" w:rsidRDefault="00377597" w:rsidP="00377597">
            <w:pPr>
              <w:numPr>
                <w:ilvl w:val="0"/>
                <w:numId w:val="11"/>
              </w:numPr>
              <w:spacing w:before="75" w:after="75" w:line="240" w:lineRule="auto"/>
              <w:ind w:left="300"/>
              <w:textAlignment w:val="baseline"/>
              <w:rPr>
                <w:rFonts w:ascii="inherit" w:eastAsia="Times New Roman" w:hAnsi="inherit" w:cs="Times New Roman"/>
                <w:sz w:val="21"/>
                <w:szCs w:val="21"/>
                <w:lang w:eastAsia="hu-HU"/>
              </w:rPr>
            </w:pPr>
            <w:r w:rsidRPr="00377597">
              <w:rPr>
                <w:rFonts w:ascii="inherit" w:eastAsia="Times New Roman" w:hAnsi="inherit" w:cs="Times New Roman"/>
                <w:sz w:val="21"/>
                <w:szCs w:val="21"/>
                <w:lang w:eastAsia="hu-HU"/>
              </w:rPr>
              <w:t>Az intézményi működés nyilvánosságának biztosítása a jogszabályoknak megfelelően, többcsatornás kommunikáció alkalmazása.</w:t>
            </w:r>
          </w:p>
        </w:tc>
        <w:tc>
          <w:tcPr>
            <w:tcW w:w="0" w:type="auto"/>
            <w:tcBorders>
              <w:top w:val="nil"/>
              <w:left w:val="nil"/>
              <w:bottom w:val="nil"/>
              <w:right w:val="nil"/>
            </w:tcBorders>
            <w:shd w:val="clear" w:color="auto" w:fill="auto"/>
            <w:vAlign w:val="center"/>
            <w:hideMark/>
          </w:tcPr>
          <w:p w:rsidR="00377597" w:rsidRPr="00377597" w:rsidRDefault="00377597" w:rsidP="00377597">
            <w:pPr>
              <w:spacing w:after="0" w:line="240" w:lineRule="auto"/>
              <w:jc w:val="right"/>
              <w:rPr>
                <w:rFonts w:ascii="inherit" w:eastAsia="Times New Roman" w:hAnsi="inherit" w:cs="Times New Roman"/>
                <w:sz w:val="21"/>
                <w:szCs w:val="21"/>
                <w:lang w:eastAsia="hu-HU"/>
              </w:rPr>
            </w:pPr>
            <w:r w:rsidRPr="00377597">
              <w:rPr>
                <w:rFonts w:ascii="inherit" w:eastAsia="Times New Roman" w:hAnsi="inherit" w:cs="Times New Roman"/>
                <w:sz w:val="21"/>
                <w:szCs w:val="21"/>
                <w:lang w:eastAsia="hu-HU"/>
              </w:rPr>
              <w:t>Megfelelő</w:t>
            </w:r>
          </w:p>
        </w:tc>
      </w:tr>
      <w:tr w:rsidR="00377597" w:rsidRPr="00377597" w:rsidTr="00377597">
        <w:tc>
          <w:tcPr>
            <w:tcW w:w="0" w:type="auto"/>
            <w:tcBorders>
              <w:top w:val="nil"/>
              <w:left w:val="nil"/>
              <w:bottom w:val="nil"/>
              <w:right w:val="nil"/>
            </w:tcBorders>
            <w:shd w:val="clear" w:color="auto" w:fill="auto"/>
            <w:vAlign w:val="center"/>
            <w:hideMark/>
          </w:tcPr>
          <w:p w:rsidR="00377597" w:rsidRPr="00377597" w:rsidRDefault="00377597" w:rsidP="00377597">
            <w:pPr>
              <w:numPr>
                <w:ilvl w:val="0"/>
                <w:numId w:val="12"/>
              </w:numPr>
              <w:spacing w:before="75" w:after="75" w:line="240" w:lineRule="auto"/>
              <w:ind w:left="300"/>
              <w:textAlignment w:val="baseline"/>
              <w:rPr>
                <w:rFonts w:ascii="inherit" w:eastAsia="Times New Roman" w:hAnsi="inherit" w:cs="Times New Roman"/>
                <w:sz w:val="21"/>
                <w:szCs w:val="21"/>
                <w:lang w:eastAsia="hu-HU"/>
              </w:rPr>
            </w:pPr>
            <w:r w:rsidRPr="00377597">
              <w:rPr>
                <w:rFonts w:ascii="inherit" w:eastAsia="Times New Roman" w:hAnsi="inherit" w:cs="Times New Roman"/>
                <w:sz w:val="21"/>
                <w:szCs w:val="21"/>
                <w:lang w:eastAsia="hu-HU"/>
              </w:rPr>
              <w:t>Az intézményi folyamatok, döntések átláthatóságának biztosítása.</w:t>
            </w:r>
          </w:p>
        </w:tc>
        <w:tc>
          <w:tcPr>
            <w:tcW w:w="0" w:type="auto"/>
            <w:tcBorders>
              <w:top w:val="nil"/>
              <w:left w:val="nil"/>
              <w:bottom w:val="nil"/>
              <w:right w:val="nil"/>
            </w:tcBorders>
            <w:shd w:val="clear" w:color="auto" w:fill="auto"/>
            <w:vAlign w:val="center"/>
            <w:hideMark/>
          </w:tcPr>
          <w:p w:rsidR="00377597" w:rsidRPr="00377597" w:rsidRDefault="00377597" w:rsidP="00377597">
            <w:pPr>
              <w:spacing w:after="0" w:line="240" w:lineRule="auto"/>
              <w:jc w:val="right"/>
              <w:rPr>
                <w:rFonts w:ascii="inherit" w:eastAsia="Times New Roman" w:hAnsi="inherit" w:cs="Times New Roman"/>
                <w:sz w:val="21"/>
                <w:szCs w:val="21"/>
                <w:lang w:eastAsia="hu-HU"/>
              </w:rPr>
            </w:pPr>
            <w:r w:rsidRPr="00377597">
              <w:rPr>
                <w:rFonts w:ascii="inherit" w:eastAsia="Times New Roman" w:hAnsi="inherit" w:cs="Times New Roman"/>
                <w:sz w:val="21"/>
                <w:szCs w:val="21"/>
                <w:lang w:eastAsia="hu-HU"/>
              </w:rPr>
              <w:t>Megfelelő</w:t>
            </w:r>
          </w:p>
        </w:tc>
      </w:tr>
      <w:tr w:rsidR="00377597" w:rsidRPr="00377597" w:rsidTr="00377597">
        <w:tc>
          <w:tcPr>
            <w:tcW w:w="0" w:type="auto"/>
            <w:tcBorders>
              <w:top w:val="nil"/>
              <w:left w:val="nil"/>
              <w:bottom w:val="nil"/>
              <w:right w:val="nil"/>
            </w:tcBorders>
            <w:shd w:val="clear" w:color="auto" w:fill="auto"/>
            <w:vAlign w:val="center"/>
            <w:hideMark/>
          </w:tcPr>
          <w:p w:rsidR="00377597" w:rsidRPr="00377597" w:rsidRDefault="00377597" w:rsidP="00377597">
            <w:pPr>
              <w:numPr>
                <w:ilvl w:val="0"/>
                <w:numId w:val="13"/>
              </w:numPr>
              <w:spacing w:before="75" w:after="75" w:line="240" w:lineRule="auto"/>
              <w:ind w:left="300"/>
              <w:textAlignment w:val="baseline"/>
              <w:rPr>
                <w:rFonts w:ascii="inherit" w:eastAsia="Times New Roman" w:hAnsi="inherit" w:cs="Times New Roman"/>
                <w:sz w:val="21"/>
                <w:szCs w:val="21"/>
                <w:lang w:eastAsia="hu-HU"/>
              </w:rPr>
            </w:pPr>
            <w:r w:rsidRPr="00377597">
              <w:rPr>
                <w:rFonts w:ascii="inherit" w:eastAsia="Times New Roman" w:hAnsi="inherit" w:cs="Times New Roman"/>
                <w:sz w:val="21"/>
                <w:szCs w:val="21"/>
                <w:lang w:eastAsia="hu-HU"/>
              </w:rPr>
              <w:lastRenderedPageBreak/>
              <w:t>Az intézményi célok elérését támogató kapcsolatrendszer hatékony működtetése.</w:t>
            </w:r>
          </w:p>
        </w:tc>
        <w:tc>
          <w:tcPr>
            <w:tcW w:w="0" w:type="auto"/>
            <w:tcBorders>
              <w:top w:val="nil"/>
              <w:left w:val="nil"/>
              <w:bottom w:val="nil"/>
              <w:right w:val="nil"/>
            </w:tcBorders>
            <w:shd w:val="clear" w:color="auto" w:fill="auto"/>
            <w:vAlign w:val="center"/>
            <w:hideMark/>
          </w:tcPr>
          <w:p w:rsidR="00377597" w:rsidRPr="00377597" w:rsidRDefault="00377597" w:rsidP="00377597">
            <w:pPr>
              <w:spacing w:after="0" w:line="240" w:lineRule="auto"/>
              <w:jc w:val="right"/>
              <w:rPr>
                <w:rFonts w:ascii="inherit" w:eastAsia="Times New Roman" w:hAnsi="inherit" w:cs="Times New Roman"/>
                <w:sz w:val="21"/>
                <w:szCs w:val="21"/>
                <w:lang w:eastAsia="hu-HU"/>
              </w:rPr>
            </w:pPr>
            <w:r w:rsidRPr="00377597">
              <w:rPr>
                <w:rFonts w:ascii="inherit" w:eastAsia="Times New Roman" w:hAnsi="inherit" w:cs="Times New Roman"/>
                <w:sz w:val="21"/>
                <w:szCs w:val="21"/>
                <w:lang w:eastAsia="hu-HU"/>
              </w:rPr>
              <w:t>Kiemelkedő</w:t>
            </w:r>
          </w:p>
        </w:tc>
      </w:tr>
    </w:tbl>
    <w:p w:rsidR="00377597" w:rsidRPr="00377597" w:rsidRDefault="00377597" w:rsidP="00377597">
      <w:pPr>
        <w:shd w:val="clear" w:color="auto" w:fill="FFFFFF"/>
        <w:spacing w:before="150" w:after="0" w:line="240" w:lineRule="auto"/>
        <w:textAlignment w:val="baseline"/>
        <w:outlineLvl w:val="4"/>
        <w:rPr>
          <w:rFonts w:ascii="inherit" w:eastAsia="Times New Roman" w:hAnsi="inherit" w:cs="Helvetica"/>
          <w:color w:val="D1130D"/>
          <w:sz w:val="21"/>
          <w:szCs w:val="21"/>
          <w:lang w:eastAsia="hu-HU"/>
        </w:rPr>
      </w:pPr>
      <w:r w:rsidRPr="00377597">
        <w:rPr>
          <w:rFonts w:ascii="inherit" w:eastAsia="Times New Roman" w:hAnsi="inherit" w:cs="Helvetica"/>
          <w:color w:val="D1130D"/>
          <w:sz w:val="21"/>
          <w:szCs w:val="21"/>
          <w:lang w:eastAsia="hu-HU"/>
        </w:rPr>
        <w:t>Kiemelkedő tevékenységek</w:t>
      </w:r>
    </w:p>
    <w:p w:rsidR="00377597" w:rsidRPr="00377597" w:rsidRDefault="00377597" w:rsidP="00377597">
      <w:pPr>
        <w:numPr>
          <w:ilvl w:val="0"/>
          <w:numId w:val="14"/>
        </w:numPr>
        <w:shd w:val="clear" w:color="auto" w:fill="FFFFFF"/>
        <w:spacing w:before="75" w:after="75" w:line="240" w:lineRule="auto"/>
        <w:ind w:left="300"/>
        <w:textAlignment w:val="baseline"/>
        <w:rPr>
          <w:rFonts w:ascii="inherit" w:eastAsia="Times New Roman" w:hAnsi="inherit" w:cs="Helvetica"/>
          <w:color w:val="555555"/>
          <w:sz w:val="21"/>
          <w:szCs w:val="21"/>
          <w:lang w:eastAsia="hu-HU"/>
        </w:rPr>
      </w:pPr>
      <w:r w:rsidRPr="00377597">
        <w:rPr>
          <w:rFonts w:ascii="inherit" w:eastAsia="Times New Roman" w:hAnsi="inherit" w:cs="Helvetica"/>
          <w:color w:val="555555"/>
          <w:sz w:val="21"/>
          <w:szCs w:val="21"/>
          <w:lang w:eastAsia="hu-HU"/>
        </w:rPr>
        <w:t>Az intézmény köznevelési feladatait a fenntartó Baptista Szeretetszolgálat Egyházi Jogi Személy elvárásainak megfelelve, a mindenkor hatályos jogszabályokban meghatározottak szerint valósítja meg. Az intézményben folyó munka teljes egészében a fenntartói küldetésnyilatkozat "...az általa fenntartott intézmény több legyen, mint iskola: az a hely, ahol a tanuló teljes körű támogatást kap személyisége és képességei kibontakoztatásához" megvalósítását szolgálja. Az intézmény vezetése a pedagógiai folyamatokban résztvevő partnerekkel szoros együttműködést valósít meg, változásokra nyitott, az új kihívásokra gyors reakció és hatékony megoldási stratégiák kidolgozása jellemzi. Az igazgató ellátja minden információval a testületet, hogy az döntéseket hozhasson az iskolát érintő kérdésekben. A tájékoztatás legfontosabb fórumai a vezetőségi megbeszélések és nevelőtestületi értekezletek. A személyesség, a jelenlét, a megbeszélések, egyeztetések sokrétűsége biztosítják az információk áramlását.</w:t>
      </w:r>
    </w:p>
    <w:p w:rsidR="00377597" w:rsidRPr="00377597" w:rsidRDefault="00377597" w:rsidP="00377597">
      <w:pPr>
        <w:shd w:val="clear" w:color="auto" w:fill="FFFFFF"/>
        <w:spacing w:before="150" w:after="0" w:line="240" w:lineRule="auto"/>
        <w:textAlignment w:val="baseline"/>
        <w:outlineLvl w:val="4"/>
        <w:rPr>
          <w:rFonts w:ascii="inherit" w:eastAsia="Times New Roman" w:hAnsi="inherit" w:cs="Helvetica"/>
          <w:color w:val="D1130D"/>
          <w:sz w:val="21"/>
          <w:szCs w:val="21"/>
          <w:lang w:eastAsia="hu-HU"/>
        </w:rPr>
      </w:pPr>
      <w:r w:rsidRPr="00377597">
        <w:rPr>
          <w:rFonts w:ascii="inherit" w:eastAsia="Times New Roman" w:hAnsi="inherit" w:cs="Helvetica"/>
          <w:color w:val="D1130D"/>
          <w:sz w:val="21"/>
          <w:szCs w:val="21"/>
          <w:lang w:eastAsia="hu-HU"/>
        </w:rPr>
        <w:t>Fejleszthető tevékenységek</w:t>
      </w:r>
    </w:p>
    <w:p w:rsidR="00377597" w:rsidRPr="00377597" w:rsidRDefault="00377597" w:rsidP="00377597">
      <w:pPr>
        <w:numPr>
          <w:ilvl w:val="0"/>
          <w:numId w:val="15"/>
        </w:numPr>
        <w:shd w:val="clear" w:color="auto" w:fill="FFFFFF"/>
        <w:spacing w:before="75" w:after="75" w:line="240" w:lineRule="auto"/>
        <w:ind w:left="300"/>
        <w:textAlignment w:val="baseline"/>
        <w:rPr>
          <w:rFonts w:ascii="inherit" w:eastAsia="Times New Roman" w:hAnsi="inherit" w:cs="Helvetica"/>
          <w:color w:val="555555"/>
          <w:sz w:val="21"/>
          <w:szCs w:val="21"/>
          <w:lang w:eastAsia="hu-HU"/>
        </w:rPr>
      </w:pPr>
      <w:r w:rsidRPr="00377597">
        <w:rPr>
          <w:rFonts w:ascii="inherit" w:eastAsia="Times New Roman" w:hAnsi="inherit" w:cs="Helvetica"/>
          <w:color w:val="555555"/>
          <w:sz w:val="21"/>
          <w:szCs w:val="21"/>
          <w:lang w:eastAsia="hu-HU"/>
        </w:rPr>
        <w:t>A kétoldalú kommunikáció javítása (az intézményi önértékelést figyelembe véve). Honlap informatívabbá tétele, pl. a mérési-értékelési és a tanulmányi mutatókat, eredményeket, több évre visszamenőleg is feltenni a honlapra. Szelektív hulladékgyűjtés megvalósítása az iskolában, és fenntartható fejlődés témájú iskolai program(ok) szervezése.</w:t>
      </w:r>
    </w:p>
    <w:p w:rsidR="00377597" w:rsidRPr="00377597" w:rsidRDefault="00377597" w:rsidP="00377597">
      <w:pPr>
        <w:shd w:val="clear" w:color="auto" w:fill="FFFFFF"/>
        <w:spacing w:after="0" w:line="384" w:lineRule="atLeast"/>
        <w:textAlignment w:val="baseline"/>
        <w:rPr>
          <w:rFonts w:ascii="inherit" w:eastAsia="Times New Roman" w:hAnsi="inherit" w:cs="Helvetica"/>
          <w:color w:val="333333"/>
          <w:sz w:val="21"/>
          <w:szCs w:val="21"/>
          <w:lang w:eastAsia="hu-HU"/>
        </w:rPr>
      </w:pPr>
      <w:r w:rsidRPr="00377597">
        <w:rPr>
          <w:rFonts w:ascii="inherit" w:eastAsia="Times New Roman" w:hAnsi="inherit" w:cs="Helvetica"/>
          <w:color w:val="333333"/>
          <w:sz w:val="21"/>
          <w:szCs w:val="21"/>
          <w:lang w:eastAsia="hu-HU"/>
        </w:rPr>
        <w:t>3. Az intézményi változások stratégiai vezetése és operatív irányítása</w:t>
      </w:r>
    </w:p>
    <w:p w:rsidR="00377597" w:rsidRPr="00377597" w:rsidRDefault="00377597" w:rsidP="00377597">
      <w:pPr>
        <w:shd w:val="clear" w:color="auto" w:fill="FFFFFF"/>
        <w:spacing w:after="0" w:line="384" w:lineRule="atLeast"/>
        <w:textAlignment w:val="baseline"/>
        <w:rPr>
          <w:rFonts w:ascii="inherit" w:eastAsia="Times New Roman" w:hAnsi="inherit" w:cs="Helvetica"/>
          <w:b/>
          <w:bCs/>
          <w:color w:val="999999"/>
          <w:sz w:val="27"/>
          <w:szCs w:val="27"/>
          <w:lang w:eastAsia="hu-HU"/>
        </w:rPr>
      </w:pPr>
      <w:r w:rsidRPr="00377597">
        <w:rPr>
          <w:rFonts w:ascii="inherit" w:eastAsia="Times New Roman" w:hAnsi="inherit" w:cs="Helvetica"/>
          <w:b/>
          <w:bCs/>
          <w:color w:val="999999"/>
          <w:sz w:val="27"/>
          <w:szCs w:val="27"/>
          <w:lang w:eastAsia="hu-HU"/>
        </w:rPr>
        <w:t>-</w:t>
      </w:r>
    </w:p>
    <w:tbl>
      <w:tblPr>
        <w:tblW w:w="12900" w:type="dxa"/>
        <w:tblCellMar>
          <w:left w:w="0" w:type="dxa"/>
          <w:right w:w="0" w:type="dxa"/>
        </w:tblCellMar>
        <w:tblLook w:val="04A0" w:firstRow="1" w:lastRow="0" w:firstColumn="1" w:lastColumn="0" w:noHBand="0" w:noVBand="1"/>
      </w:tblPr>
      <w:tblGrid>
        <w:gridCol w:w="11777"/>
        <w:gridCol w:w="1123"/>
      </w:tblGrid>
      <w:tr w:rsidR="00377597" w:rsidRPr="00377597" w:rsidTr="00377597">
        <w:tc>
          <w:tcPr>
            <w:tcW w:w="0" w:type="auto"/>
            <w:tcBorders>
              <w:top w:val="nil"/>
              <w:left w:val="nil"/>
              <w:bottom w:val="nil"/>
              <w:right w:val="nil"/>
            </w:tcBorders>
            <w:shd w:val="clear" w:color="auto" w:fill="auto"/>
            <w:vAlign w:val="center"/>
            <w:hideMark/>
          </w:tcPr>
          <w:p w:rsidR="00377597" w:rsidRPr="00377597" w:rsidRDefault="00377597" w:rsidP="00377597">
            <w:pPr>
              <w:numPr>
                <w:ilvl w:val="0"/>
                <w:numId w:val="16"/>
              </w:numPr>
              <w:spacing w:before="75" w:after="75" w:line="240" w:lineRule="auto"/>
              <w:ind w:left="300"/>
              <w:textAlignment w:val="baseline"/>
              <w:rPr>
                <w:rFonts w:ascii="inherit" w:eastAsia="Times New Roman" w:hAnsi="inherit" w:cs="Times New Roman"/>
                <w:sz w:val="21"/>
                <w:szCs w:val="21"/>
                <w:lang w:eastAsia="hu-HU"/>
              </w:rPr>
            </w:pPr>
            <w:r w:rsidRPr="00377597">
              <w:rPr>
                <w:rFonts w:ascii="inherit" w:eastAsia="Times New Roman" w:hAnsi="inherit" w:cs="Times New Roman"/>
                <w:sz w:val="21"/>
                <w:szCs w:val="21"/>
                <w:lang w:eastAsia="hu-HU"/>
              </w:rPr>
              <w:t>A vezetői pályázat jövőképe és a pedagógiai programban megfogalmazott alapelvek, célok összhangjának megvalósulása.</w:t>
            </w:r>
          </w:p>
        </w:tc>
        <w:tc>
          <w:tcPr>
            <w:tcW w:w="0" w:type="auto"/>
            <w:tcBorders>
              <w:top w:val="nil"/>
              <w:left w:val="nil"/>
              <w:bottom w:val="nil"/>
              <w:right w:val="nil"/>
            </w:tcBorders>
            <w:shd w:val="clear" w:color="auto" w:fill="auto"/>
            <w:vAlign w:val="center"/>
            <w:hideMark/>
          </w:tcPr>
          <w:p w:rsidR="00377597" w:rsidRPr="00377597" w:rsidRDefault="00377597" w:rsidP="00377597">
            <w:pPr>
              <w:spacing w:after="0" w:line="240" w:lineRule="auto"/>
              <w:jc w:val="right"/>
              <w:rPr>
                <w:rFonts w:ascii="inherit" w:eastAsia="Times New Roman" w:hAnsi="inherit" w:cs="Times New Roman"/>
                <w:sz w:val="21"/>
                <w:szCs w:val="21"/>
                <w:lang w:eastAsia="hu-HU"/>
              </w:rPr>
            </w:pPr>
            <w:r w:rsidRPr="00377597">
              <w:rPr>
                <w:rFonts w:ascii="inherit" w:eastAsia="Times New Roman" w:hAnsi="inherit" w:cs="Times New Roman"/>
                <w:sz w:val="21"/>
                <w:szCs w:val="21"/>
                <w:lang w:eastAsia="hu-HU"/>
              </w:rPr>
              <w:t>Kiemelkedő</w:t>
            </w:r>
          </w:p>
        </w:tc>
      </w:tr>
      <w:tr w:rsidR="00377597" w:rsidRPr="00377597" w:rsidTr="00377597">
        <w:tc>
          <w:tcPr>
            <w:tcW w:w="0" w:type="auto"/>
            <w:tcBorders>
              <w:top w:val="nil"/>
              <w:left w:val="nil"/>
              <w:bottom w:val="nil"/>
              <w:right w:val="nil"/>
            </w:tcBorders>
            <w:shd w:val="clear" w:color="auto" w:fill="auto"/>
            <w:vAlign w:val="center"/>
            <w:hideMark/>
          </w:tcPr>
          <w:p w:rsidR="00377597" w:rsidRPr="00377597" w:rsidRDefault="00377597" w:rsidP="00377597">
            <w:pPr>
              <w:numPr>
                <w:ilvl w:val="0"/>
                <w:numId w:val="17"/>
              </w:numPr>
              <w:spacing w:before="75" w:after="75" w:line="240" w:lineRule="auto"/>
              <w:ind w:left="300"/>
              <w:textAlignment w:val="baseline"/>
              <w:rPr>
                <w:rFonts w:ascii="inherit" w:eastAsia="Times New Roman" w:hAnsi="inherit" w:cs="Times New Roman"/>
                <w:sz w:val="21"/>
                <w:szCs w:val="21"/>
                <w:lang w:eastAsia="hu-HU"/>
              </w:rPr>
            </w:pPr>
            <w:r w:rsidRPr="00377597">
              <w:rPr>
                <w:rFonts w:ascii="inherit" w:eastAsia="Times New Roman" w:hAnsi="inherit" w:cs="Times New Roman"/>
                <w:sz w:val="21"/>
                <w:szCs w:val="21"/>
                <w:lang w:eastAsia="hu-HU"/>
              </w:rPr>
              <w:t>A változásokra való hatékony intézményvezetői reagálás.</w:t>
            </w:r>
          </w:p>
        </w:tc>
        <w:tc>
          <w:tcPr>
            <w:tcW w:w="0" w:type="auto"/>
            <w:tcBorders>
              <w:top w:val="nil"/>
              <w:left w:val="nil"/>
              <w:bottom w:val="nil"/>
              <w:right w:val="nil"/>
            </w:tcBorders>
            <w:shd w:val="clear" w:color="auto" w:fill="auto"/>
            <w:vAlign w:val="center"/>
            <w:hideMark/>
          </w:tcPr>
          <w:p w:rsidR="00377597" w:rsidRPr="00377597" w:rsidRDefault="00377597" w:rsidP="00377597">
            <w:pPr>
              <w:spacing w:after="0" w:line="240" w:lineRule="auto"/>
              <w:jc w:val="right"/>
              <w:rPr>
                <w:rFonts w:ascii="inherit" w:eastAsia="Times New Roman" w:hAnsi="inherit" w:cs="Times New Roman"/>
                <w:sz w:val="21"/>
                <w:szCs w:val="21"/>
                <w:lang w:eastAsia="hu-HU"/>
              </w:rPr>
            </w:pPr>
            <w:r w:rsidRPr="00377597">
              <w:rPr>
                <w:rFonts w:ascii="inherit" w:eastAsia="Times New Roman" w:hAnsi="inherit" w:cs="Times New Roman"/>
                <w:sz w:val="21"/>
                <w:szCs w:val="21"/>
                <w:lang w:eastAsia="hu-HU"/>
              </w:rPr>
              <w:t>Kiemelkedő</w:t>
            </w:r>
          </w:p>
        </w:tc>
      </w:tr>
      <w:tr w:rsidR="00377597" w:rsidRPr="00377597" w:rsidTr="00377597">
        <w:tc>
          <w:tcPr>
            <w:tcW w:w="0" w:type="auto"/>
            <w:tcBorders>
              <w:top w:val="nil"/>
              <w:left w:val="nil"/>
              <w:bottom w:val="nil"/>
              <w:right w:val="nil"/>
            </w:tcBorders>
            <w:shd w:val="clear" w:color="auto" w:fill="auto"/>
            <w:vAlign w:val="center"/>
            <w:hideMark/>
          </w:tcPr>
          <w:p w:rsidR="00377597" w:rsidRPr="00377597" w:rsidRDefault="00377597" w:rsidP="00377597">
            <w:pPr>
              <w:numPr>
                <w:ilvl w:val="0"/>
                <w:numId w:val="18"/>
              </w:numPr>
              <w:spacing w:before="75" w:after="75" w:line="240" w:lineRule="auto"/>
              <w:ind w:left="300"/>
              <w:textAlignment w:val="baseline"/>
              <w:rPr>
                <w:rFonts w:ascii="inherit" w:eastAsia="Times New Roman" w:hAnsi="inherit" w:cs="Times New Roman"/>
                <w:sz w:val="21"/>
                <w:szCs w:val="21"/>
                <w:lang w:eastAsia="hu-HU"/>
              </w:rPr>
            </w:pPr>
            <w:r w:rsidRPr="00377597">
              <w:rPr>
                <w:rFonts w:ascii="inherit" w:eastAsia="Times New Roman" w:hAnsi="inherit" w:cs="Times New Roman"/>
                <w:sz w:val="21"/>
                <w:szCs w:val="21"/>
                <w:lang w:eastAsia="hu-HU"/>
              </w:rPr>
              <w:t>Az intézmény stratégiai és operatív szempontból fejlesztésre szoruló területeinek rendszeres beazonosítása.</w:t>
            </w:r>
          </w:p>
        </w:tc>
        <w:tc>
          <w:tcPr>
            <w:tcW w:w="0" w:type="auto"/>
            <w:tcBorders>
              <w:top w:val="nil"/>
              <w:left w:val="nil"/>
              <w:bottom w:val="nil"/>
              <w:right w:val="nil"/>
            </w:tcBorders>
            <w:shd w:val="clear" w:color="auto" w:fill="auto"/>
            <w:vAlign w:val="center"/>
            <w:hideMark/>
          </w:tcPr>
          <w:p w:rsidR="00377597" w:rsidRPr="00377597" w:rsidRDefault="00377597" w:rsidP="00377597">
            <w:pPr>
              <w:spacing w:after="0" w:line="240" w:lineRule="auto"/>
              <w:jc w:val="right"/>
              <w:rPr>
                <w:rFonts w:ascii="inherit" w:eastAsia="Times New Roman" w:hAnsi="inherit" w:cs="Times New Roman"/>
                <w:sz w:val="21"/>
                <w:szCs w:val="21"/>
                <w:lang w:eastAsia="hu-HU"/>
              </w:rPr>
            </w:pPr>
            <w:r w:rsidRPr="00377597">
              <w:rPr>
                <w:rFonts w:ascii="inherit" w:eastAsia="Times New Roman" w:hAnsi="inherit" w:cs="Times New Roman"/>
                <w:sz w:val="21"/>
                <w:szCs w:val="21"/>
                <w:lang w:eastAsia="hu-HU"/>
              </w:rPr>
              <w:t>Megfelelő</w:t>
            </w:r>
          </w:p>
        </w:tc>
      </w:tr>
      <w:tr w:rsidR="00377597" w:rsidRPr="00377597" w:rsidTr="00377597">
        <w:tc>
          <w:tcPr>
            <w:tcW w:w="0" w:type="auto"/>
            <w:tcBorders>
              <w:top w:val="nil"/>
              <w:left w:val="nil"/>
              <w:bottom w:val="nil"/>
              <w:right w:val="nil"/>
            </w:tcBorders>
            <w:shd w:val="clear" w:color="auto" w:fill="auto"/>
            <w:vAlign w:val="center"/>
            <w:hideMark/>
          </w:tcPr>
          <w:p w:rsidR="00377597" w:rsidRPr="00377597" w:rsidRDefault="00377597" w:rsidP="00377597">
            <w:pPr>
              <w:numPr>
                <w:ilvl w:val="0"/>
                <w:numId w:val="19"/>
              </w:numPr>
              <w:spacing w:before="75" w:after="75" w:line="240" w:lineRule="auto"/>
              <w:ind w:left="300"/>
              <w:textAlignment w:val="baseline"/>
              <w:rPr>
                <w:rFonts w:ascii="inherit" w:eastAsia="Times New Roman" w:hAnsi="inherit" w:cs="Times New Roman"/>
                <w:sz w:val="21"/>
                <w:szCs w:val="21"/>
                <w:lang w:eastAsia="hu-HU"/>
              </w:rPr>
            </w:pPr>
            <w:r w:rsidRPr="00377597">
              <w:rPr>
                <w:rFonts w:ascii="inherit" w:eastAsia="Times New Roman" w:hAnsi="inherit" w:cs="Times New Roman"/>
                <w:sz w:val="21"/>
                <w:szCs w:val="21"/>
                <w:lang w:eastAsia="hu-HU"/>
              </w:rPr>
              <w:t>Az intézményi stratégiai célok elérésének hatékony irányítása.</w:t>
            </w:r>
          </w:p>
        </w:tc>
        <w:tc>
          <w:tcPr>
            <w:tcW w:w="0" w:type="auto"/>
            <w:tcBorders>
              <w:top w:val="nil"/>
              <w:left w:val="nil"/>
              <w:bottom w:val="nil"/>
              <w:right w:val="nil"/>
            </w:tcBorders>
            <w:shd w:val="clear" w:color="auto" w:fill="auto"/>
            <w:vAlign w:val="center"/>
            <w:hideMark/>
          </w:tcPr>
          <w:p w:rsidR="00377597" w:rsidRPr="00377597" w:rsidRDefault="00377597" w:rsidP="00377597">
            <w:pPr>
              <w:spacing w:after="0" w:line="240" w:lineRule="auto"/>
              <w:jc w:val="right"/>
              <w:rPr>
                <w:rFonts w:ascii="inherit" w:eastAsia="Times New Roman" w:hAnsi="inherit" w:cs="Times New Roman"/>
                <w:sz w:val="21"/>
                <w:szCs w:val="21"/>
                <w:lang w:eastAsia="hu-HU"/>
              </w:rPr>
            </w:pPr>
            <w:r w:rsidRPr="00377597">
              <w:rPr>
                <w:rFonts w:ascii="inherit" w:eastAsia="Times New Roman" w:hAnsi="inherit" w:cs="Times New Roman"/>
                <w:sz w:val="21"/>
                <w:szCs w:val="21"/>
                <w:lang w:eastAsia="hu-HU"/>
              </w:rPr>
              <w:t>Megfelelő</w:t>
            </w:r>
          </w:p>
        </w:tc>
      </w:tr>
      <w:tr w:rsidR="00377597" w:rsidRPr="00377597" w:rsidTr="00377597">
        <w:tc>
          <w:tcPr>
            <w:tcW w:w="0" w:type="auto"/>
            <w:tcBorders>
              <w:top w:val="nil"/>
              <w:left w:val="nil"/>
              <w:bottom w:val="nil"/>
              <w:right w:val="nil"/>
            </w:tcBorders>
            <w:shd w:val="clear" w:color="auto" w:fill="auto"/>
            <w:vAlign w:val="center"/>
            <w:hideMark/>
          </w:tcPr>
          <w:p w:rsidR="00377597" w:rsidRPr="00377597" w:rsidRDefault="00377597" w:rsidP="00377597">
            <w:pPr>
              <w:numPr>
                <w:ilvl w:val="0"/>
                <w:numId w:val="20"/>
              </w:numPr>
              <w:spacing w:before="75" w:after="75" w:line="240" w:lineRule="auto"/>
              <w:ind w:left="300"/>
              <w:textAlignment w:val="baseline"/>
              <w:rPr>
                <w:rFonts w:ascii="inherit" w:eastAsia="Times New Roman" w:hAnsi="inherit" w:cs="Times New Roman"/>
                <w:sz w:val="21"/>
                <w:szCs w:val="21"/>
                <w:lang w:eastAsia="hu-HU"/>
              </w:rPr>
            </w:pPr>
            <w:r w:rsidRPr="00377597">
              <w:rPr>
                <w:rFonts w:ascii="inherit" w:eastAsia="Times New Roman" w:hAnsi="inherit" w:cs="Times New Roman"/>
                <w:sz w:val="21"/>
                <w:szCs w:val="21"/>
                <w:lang w:eastAsia="hu-HU"/>
              </w:rPr>
              <w:t>A változásokra, innovációra nyitott intézményi környezet megteremtése.</w:t>
            </w:r>
          </w:p>
        </w:tc>
        <w:tc>
          <w:tcPr>
            <w:tcW w:w="0" w:type="auto"/>
            <w:tcBorders>
              <w:top w:val="nil"/>
              <w:left w:val="nil"/>
              <w:bottom w:val="nil"/>
              <w:right w:val="nil"/>
            </w:tcBorders>
            <w:shd w:val="clear" w:color="auto" w:fill="auto"/>
            <w:vAlign w:val="center"/>
            <w:hideMark/>
          </w:tcPr>
          <w:p w:rsidR="00377597" w:rsidRPr="00377597" w:rsidRDefault="00377597" w:rsidP="00377597">
            <w:pPr>
              <w:spacing w:after="0" w:line="240" w:lineRule="auto"/>
              <w:jc w:val="right"/>
              <w:rPr>
                <w:rFonts w:ascii="inherit" w:eastAsia="Times New Roman" w:hAnsi="inherit" w:cs="Times New Roman"/>
                <w:sz w:val="21"/>
                <w:szCs w:val="21"/>
                <w:lang w:eastAsia="hu-HU"/>
              </w:rPr>
            </w:pPr>
            <w:r w:rsidRPr="00377597">
              <w:rPr>
                <w:rFonts w:ascii="inherit" w:eastAsia="Times New Roman" w:hAnsi="inherit" w:cs="Times New Roman"/>
                <w:sz w:val="21"/>
                <w:szCs w:val="21"/>
                <w:lang w:eastAsia="hu-HU"/>
              </w:rPr>
              <w:t>Megfelelő</w:t>
            </w:r>
          </w:p>
        </w:tc>
      </w:tr>
    </w:tbl>
    <w:p w:rsidR="00377597" w:rsidRPr="00377597" w:rsidRDefault="00377597" w:rsidP="00377597">
      <w:pPr>
        <w:shd w:val="clear" w:color="auto" w:fill="FFFFFF"/>
        <w:spacing w:before="150" w:after="0" w:line="240" w:lineRule="auto"/>
        <w:textAlignment w:val="baseline"/>
        <w:outlineLvl w:val="4"/>
        <w:rPr>
          <w:rFonts w:ascii="inherit" w:eastAsia="Times New Roman" w:hAnsi="inherit" w:cs="Helvetica"/>
          <w:color w:val="D1130D"/>
          <w:sz w:val="21"/>
          <w:szCs w:val="21"/>
          <w:lang w:eastAsia="hu-HU"/>
        </w:rPr>
      </w:pPr>
      <w:r w:rsidRPr="00377597">
        <w:rPr>
          <w:rFonts w:ascii="inherit" w:eastAsia="Times New Roman" w:hAnsi="inherit" w:cs="Helvetica"/>
          <w:color w:val="D1130D"/>
          <w:sz w:val="21"/>
          <w:szCs w:val="21"/>
          <w:lang w:eastAsia="hu-HU"/>
        </w:rPr>
        <w:t>Kiemelkedő tevékenységek</w:t>
      </w:r>
    </w:p>
    <w:p w:rsidR="00377597" w:rsidRPr="00377597" w:rsidRDefault="00377597" w:rsidP="00377597">
      <w:pPr>
        <w:numPr>
          <w:ilvl w:val="0"/>
          <w:numId w:val="21"/>
        </w:numPr>
        <w:shd w:val="clear" w:color="auto" w:fill="FFFFFF"/>
        <w:spacing w:before="75" w:after="75" w:line="240" w:lineRule="auto"/>
        <w:ind w:left="300"/>
        <w:textAlignment w:val="baseline"/>
        <w:rPr>
          <w:rFonts w:ascii="inherit" w:eastAsia="Times New Roman" w:hAnsi="inherit" w:cs="Helvetica"/>
          <w:color w:val="555555"/>
          <w:sz w:val="21"/>
          <w:szCs w:val="21"/>
          <w:lang w:eastAsia="hu-HU"/>
        </w:rPr>
      </w:pPr>
      <w:r w:rsidRPr="00377597">
        <w:rPr>
          <w:rFonts w:ascii="inherit" w:eastAsia="Times New Roman" w:hAnsi="inherit" w:cs="Helvetica"/>
          <w:color w:val="555555"/>
          <w:sz w:val="21"/>
          <w:szCs w:val="21"/>
          <w:lang w:eastAsia="hu-HU"/>
        </w:rPr>
        <w:t xml:space="preserve">Az egykor kis létszámú, családias hangulatú, alig 80-100 tanulóval rendelkező alapítványi iskola az elmúlt évek során eljutott odáig, hogy élsportolókat nevelő 300 fős </w:t>
      </w:r>
      <w:proofErr w:type="spellStart"/>
      <w:r w:rsidRPr="00377597">
        <w:rPr>
          <w:rFonts w:ascii="inherit" w:eastAsia="Times New Roman" w:hAnsi="inherit" w:cs="Helvetica"/>
          <w:color w:val="555555"/>
          <w:sz w:val="21"/>
          <w:szCs w:val="21"/>
          <w:lang w:eastAsia="hu-HU"/>
        </w:rPr>
        <w:t>sportiskola</w:t>
      </w:r>
      <w:proofErr w:type="spellEnd"/>
      <w:r w:rsidRPr="00377597">
        <w:rPr>
          <w:rFonts w:ascii="inherit" w:eastAsia="Times New Roman" w:hAnsi="inherit" w:cs="Helvetica"/>
          <w:color w:val="555555"/>
          <w:sz w:val="21"/>
          <w:szCs w:val="21"/>
          <w:lang w:eastAsia="hu-HU"/>
        </w:rPr>
        <w:t xml:space="preserve"> lett. Mindezt úgy valósította meg, hogy megmaradt az iskola családias, befogadó, gyermekcentrikussága. Az intézményvezető egyik kiemelt célja a jó munkahelyi légkör biztosítása, amit a </w:t>
      </w:r>
      <w:proofErr w:type="spellStart"/>
      <w:r w:rsidRPr="00377597">
        <w:rPr>
          <w:rFonts w:ascii="inherit" w:eastAsia="Times New Roman" w:hAnsi="inherit" w:cs="Helvetica"/>
          <w:color w:val="555555"/>
          <w:sz w:val="21"/>
          <w:szCs w:val="21"/>
          <w:lang w:eastAsia="hu-HU"/>
        </w:rPr>
        <w:t>kiszámíthato</w:t>
      </w:r>
      <w:proofErr w:type="spellEnd"/>
      <w:r w:rsidRPr="00377597">
        <w:rPr>
          <w:rFonts w:ascii="inherit" w:eastAsia="Times New Roman" w:hAnsi="inherit" w:cs="Helvetica"/>
          <w:color w:val="555555"/>
          <w:sz w:val="21"/>
          <w:szCs w:val="21"/>
          <w:lang w:eastAsia="hu-HU"/>
        </w:rPr>
        <w:t xml:space="preserve">́, </w:t>
      </w:r>
      <w:proofErr w:type="spellStart"/>
      <w:r w:rsidRPr="00377597">
        <w:rPr>
          <w:rFonts w:ascii="inherit" w:eastAsia="Times New Roman" w:hAnsi="inherit" w:cs="Helvetica"/>
          <w:color w:val="555555"/>
          <w:sz w:val="21"/>
          <w:szCs w:val="21"/>
          <w:lang w:eastAsia="hu-HU"/>
        </w:rPr>
        <w:t>következetes</w:t>
      </w:r>
      <w:proofErr w:type="spellEnd"/>
      <w:r w:rsidRPr="00377597">
        <w:rPr>
          <w:rFonts w:ascii="inherit" w:eastAsia="Times New Roman" w:hAnsi="inherit" w:cs="Helvetica"/>
          <w:color w:val="555555"/>
          <w:sz w:val="21"/>
          <w:szCs w:val="21"/>
          <w:lang w:eastAsia="hu-HU"/>
        </w:rPr>
        <w:t xml:space="preserve">, jól </w:t>
      </w:r>
      <w:proofErr w:type="spellStart"/>
      <w:r w:rsidRPr="00377597">
        <w:rPr>
          <w:rFonts w:ascii="inherit" w:eastAsia="Times New Roman" w:hAnsi="inherit" w:cs="Helvetica"/>
          <w:color w:val="555555"/>
          <w:sz w:val="21"/>
          <w:szCs w:val="21"/>
          <w:lang w:eastAsia="hu-HU"/>
        </w:rPr>
        <w:t>körülhatárolt</w:t>
      </w:r>
      <w:proofErr w:type="spellEnd"/>
      <w:r w:rsidRPr="00377597">
        <w:rPr>
          <w:rFonts w:ascii="inherit" w:eastAsia="Times New Roman" w:hAnsi="inherit" w:cs="Helvetica"/>
          <w:color w:val="555555"/>
          <w:sz w:val="21"/>
          <w:szCs w:val="21"/>
          <w:lang w:eastAsia="hu-HU"/>
        </w:rPr>
        <w:t xml:space="preserve"> követelményekkel, a tudatos, </w:t>
      </w:r>
      <w:proofErr w:type="spellStart"/>
      <w:r w:rsidRPr="00377597">
        <w:rPr>
          <w:rFonts w:ascii="inherit" w:eastAsia="Times New Roman" w:hAnsi="inherit" w:cs="Helvetica"/>
          <w:color w:val="555555"/>
          <w:sz w:val="21"/>
          <w:szCs w:val="21"/>
          <w:lang w:eastAsia="hu-HU"/>
        </w:rPr>
        <w:t>határozott</w:t>
      </w:r>
      <w:proofErr w:type="spellEnd"/>
      <w:r w:rsidRPr="00377597">
        <w:rPr>
          <w:rFonts w:ascii="inherit" w:eastAsia="Times New Roman" w:hAnsi="inherit" w:cs="Helvetica"/>
          <w:color w:val="555555"/>
          <w:sz w:val="21"/>
          <w:szCs w:val="21"/>
          <w:lang w:eastAsia="hu-HU"/>
        </w:rPr>
        <w:t xml:space="preserve">, </w:t>
      </w:r>
      <w:proofErr w:type="spellStart"/>
      <w:r w:rsidRPr="00377597">
        <w:rPr>
          <w:rFonts w:ascii="inherit" w:eastAsia="Times New Roman" w:hAnsi="inherit" w:cs="Helvetica"/>
          <w:color w:val="555555"/>
          <w:sz w:val="21"/>
          <w:szCs w:val="21"/>
          <w:lang w:eastAsia="hu-HU"/>
        </w:rPr>
        <w:t>empátikus</w:t>
      </w:r>
      <w:proofErr w:type="spellEnd"/>
      <w:r w:rsidRPr="00377597">
        <w:rPr>
          <w:rFonts w:ascii="inherit" w:eastAsia="Times New Roman" w:hAnsi="inherit" w:cs="Helvetica"/>
          <w:color w:val="555555"/>
          <w:sz w:val="21"/>
          <w:szCs w:val="21"/>
          <w:lang w:eastAsia="hu-HU"/>
        </w:rPr>
        <w:t xml:space="preserve"> vezetési stílusával folyamatosan </w:t>
      </w:r>
      <w:proofErr w:type="spellStart"/>
      <w:proofErr w:type="gramStart"/>
      <w:r w:rsidRPr="00377597">
        <w:rPr>
          <w:rFonts w:ascii="inherit" w:eastAsia="Times New Roman" w:hAnsi="inherit" w:cs="Helvetica"/>
          <w:color w:val="555555"/>
          <w:sz w:val="21"/>
          <w:szCs w:val="21"/>
          <w:lang w:eastAsia="hu-HU"/>
        </w:rPr>
        <w:t>fenntart.Az</w:t>
      </w:r>
      <w:proofErr w:type="spellEnd"/>
      <w:proofErr w:type="gramEnd"/>
      <w:r w:rsidRPr="00377597">
        <w:rPr>
          <w:rFonts w:ascii="inherit" w:eastAsia="Times New Roman" w:hAnsi="inherit" w:cs="Helvetica"/>
          <w:color w:val="555555"/>
          <w:sz w:val="21"/>
          <w:szCs w:val="21"/>
          <w:lang w:eastAsia="hu-HU"/>
        </w:rPr>
        <w:t xml:space="preserve"> intézmény küldetésnyilatkozatában megfogalmazott nevelési és oktatási értékek hatják át az iskolában zajló folyamatokat. Ebben az iskola igazgatójának szerepe </w:t>
      </w:r>
      <w:proofErr w:type="spellStart"/>
      <w:proofErr w:type="gramStart"/>
      <w:r w:rsidRPr="00377597">
        <w:rPr>
          <w:rFonts w:ascii="inherit" w:eastAsia="Times New Roman" w:hAnsi="inherit" w:cs="Helvetica"/>
          <w:color w:val="555555"/>
          <w:sz w:val="21"/>
          <w:szCs w:val="21"/>
          <w:lang w:eastAsia="hu-HU"/>
        </w:rPr>
        <w:t>meghatározó.Az</w:t>
      </w:r>
      <w:proofErr w:type="spellEnd"/>
      <w:proofErr w:type="gramEnd"/>
      <w:r w:rsidRPr="00377597">
        <w:rPr>
          <w:rFonts w:ascii="inherit" w:eastAsia="Times New Roman" w:hAnsi="inherit" w:cs="Helvetica"/>
          <w:color w:val="555555"/>
          <w:sz w:val="21"/>
          <w:szCs w:val="21"/>
          <w:lang w:eastAsia="hu-HU"/>
        </w:rPr>
        <w:t xml:space="preserve"> igazgató, a fenntartóval, a pedagógusközösséggel együtt, hatékonyan vesz részt a hosszútávú stratégiai célok megvalósításában. Határozott vízióval rendelkezik egy folyamatosan megújuló, a kor pedagógiai, szociális, gazdasági és egyéb kihívásaira megfelelően reagálni képes közösség megerősítésére. Ehhez </w:t>
      </w:r>
      <w:proofErr w:type="spellStart"/>
      <w:r w:rsidRPr="00377597">
        <w:rPr>
          <w:rFonts w:ascii="inherit" w:eastAsia="Times New Roman" w:hAnsi="inherit" w:cs="Helvetica"/>
          <w:color w:val="555555"/>
          <w:sz w:val="21"/>
          <w:szCs w:val="21"/>
          <w:lang w:eastAsia="hu-HU"/>
        </w:rPr>
        <w:t>elengedhe</w:t>
      </w:r>
      <w:proofErr w:type="spellEnd"/>
    </w:p>
    <w:p w:rsidR="00377597" w:rsidRPr="00377597" w:rsidRDefault="00377597" w:rsidP="00377597">
      <w:pPr>
        <w:shd w:val="clear" w:color="auto" w:fill="FFFFFF"/>
        <w:spacing w:before="150" w:after="0" w:line="240" w:lineRule="auto"/>
        <w:textAlignment w:val="baseline"/>
        <w:outlineLvl w:val="4"/>
        <w:rPr>
          <w:rFonts w:ascii="inherit" w:eastAsia="Times New Roman" w:hAnsi="inherit" w:cs="Helvetica"/>
          <w:color w:val="D1130D"/>
          <w:sz w:val="21"/>
          <w:szCs w:val="21"/>
          <w:lang w:eastAsia="hu-HU"/>
        </w:rPr>
      </w:pPr>
      <w:r w:rsidRPr="00377597">
        <w:rPr>
          <w:rFonts w:ascii="inherit" w:eastAsia="Times New Roman" w:hAnsi="inherit" w:cs="Helvetica"/>
          <w:color w:val="D1130D"/>
          <w:sz w:val="21"/>
          <w:szCs w:val="21"/>
          <w:lang w:eastAsia="hu-HU"/>
        </w:rPr>
        <w:t>Fejleszthető tevékenységek</w:t>
      </w:r>
    </w:p>
    <w:p w:rsidR="00377597" w:rsidRPr="00377597" w:rsidRDefault="00377597" w:rsidP="00377597">
      <w:pPr>
        <w:numPr>
          <w:ilvl w:val="0"/>
          <w:numId w:val="22"/>
        </w:numPr>
        <w:shd w:val="clear" w:color="auto" w:fill="FFFFFF"/>
        <w:spacing w:before="75" w:after="75" w:line="240" w:lineRule="auto"/>
        <w:ind w:left="300"/>
        <w:textAlignment w:val="baseline"/>
        <w:rPr>
          <w:rFonts w:ascii="inherit" w:eastAsia="Times New Roman" w:hAnsi="inherit" w:cs="Helvetica"/>
          <w:color w:val="555555"/>
          <w:sz w:val="21"/>
          <w:szCs w:val="21"/>
          <w:lang w:eastAsia="hu-HU"/>
        </w:rPr>
      </w:pPr>
      <w:r w:rsidRPr="00377597">
        <w:rPr>
          <w:rFonts w:ascii="inherit" w:eastAsia="Times New Roman" w:hAnsi="inherit" w:cs="Helvetica"/>
          <w:color w:val="555555"/>
          <w:sz w:val="21"/>
          <w:szCs w:val="21"/>
          <w:lang w:eastAsia="hu-HU"/>
        </w:rPr>
        <w:t xml:space="preserve">Kommunikációs elhajlások kiküszöbölése, a kétoldalú kommunikáció hatékonyabbá tétele. A fiatal kollégák mellé megnyerni az idősebb kollégákat is az innovációs fejlesztésekre, módszertani </w:t>
      </w:r>
      <w:proofErr w:type="spellStart"/>
      <w:r w:rsidRPr="00377597">
        <w:rPr>
          <w:rFonts w:ascii="inherit" w:eastAsia="Times New Roman" w:hAnsi="inherit" w:cs="Helvetica"/>
          <w:color w:val="555555"/>
          <w:sz w:val="21"/>
          <w:szCs w:val="21"/>
          <w:lang w:eastAsia="hu-HU"/>
        </w:rPr>
        <w:t>továbbfejlődésre</w:t>
      </w:r>
      <w:proofErr w:type="spellEnd"/>
      <w:r w:rsidRPr="00377597">
        <w:rPr>
          <w:rFonts w:ascii="inherit" w:eastAsia="Times New Roman" w:hAnsi="inherit" w:cs="Helvetica"/>
          <w:color w:val="555555"/>
          <w:sz w:val="21"/>
          <w:szCs w:val="21"/>
          <w:lang w:eastAsia="hu-HU"/>
        </w:rPr>
        <w:t xml:space="preserve">. Az év végi beszámolókban, értékelésekben ki kellene térni az elemzések eredményeire, a változások értékelésére, és ebből a tanulságok levonására. (kompetenciamérés elemzése, év végi átlagok összehasonlítása, érettségi eredmények, ezek értékelése, összehasonlítása az eddigiekkel, továbbtanulási mutatók, neveltségi mutatók elemzése, versenyeredmények...) Hatalmas szakmai munka, innovatív fejlesztés zajlik az </w:t>
      </w:r>
      <w:proofErr w:type="gramStart"/>
      <w:r w:rsidRPr="00377597">
        <w:rPr>
          <w:rFonts w:ascii="inherit" w:eastAsia="Times New Roman" w:hAnsi="inherit" w:cs="Helvetica"/>
          <w:color w:val="555555"/>
          <w:sz w:val="21"/>
          <w:szCs w:val="21"/>
          <w:lang w:eastAsia="hu-HU"/>
        </w:rPr>
        <w:t>intézményben</w:t>
      </w:r>
      <w:proofErr w:type="gramEnd"/>
      <w:r w:rsidRPr="00377597">
        <w:rPr>
          <w:rFonts w:ascii="inherit" w:eastAsia="Times New Roman" w:hAnsi="inherit" w:cs="Helvetica"/>
          <w:color w:val="555555"/>
          <w:sz w:val="21"/>
          <w:szCs w:val="21"/>
          <w:lang w:eastAsia="hu-HU"/>
        </w:rPr>
        <w:t xml:space="preserve"> amelynek célja a versenysport és továbbtanulás harmóniájának megteremtése. Az elért eredményekről, bevált jó gyakorlatokról jó lenne szélesebb körben tájékoztatást adni.</w:t>
      </w:r>
    </w:p>
    <w:p w:rsidR="00377597" w:rsidRPr="00377597" w:rsidRDefault="00377597" w:rsidP="00377597">
      <w:pPr>
        <w:shd w:val="clear" w:color="auto" w:fill="FFFFFF"/>
        <w:spacing w:after="0" w:line="384" w:lineRule="atLeast"/>
        <w:textAlignment w:val="baseline"/>
        <w:rPr>
          <w:rFonts w:ascii="inherit" w:eastAsia="Times New Roman" w:hAnsi="inherit" w:cs="Helvetica"/>
          <w:color w:val="333333"/>
          <w:sz w:val="21"/>
          <w:szCs w:val="21"/>
          <w:lang w:eastAsia="hu-HU"/>
        </w:rPr>
      </w:pPr>
      <w:r w:rsidRPr="00377597">
        <w:rPr>
          <w:rFonts w:ascii="inherit" w:eastAsia="Times New Roman" w:hAnsi="inherit" w:cs="Helvetica"/>
          <w:color w:val="333333"/>
          <w:sz w:val="21"/>
          <w:szCs w:val="21"/>
          <w:lang w:eastAsia="hu-HU"/>
        </w:rPr>
        <w:lastRenderedPageBreak/>
        <w:t>4. Az intézményben foglalkoztatottak stratégiai vezetése és operatív irányítása</w:t>
      </w:r>
    </w:p>
    <w:p w:rsidR="00377597" w:rsidRPr="00377597" w:rsidRDefault="00377597" w:rsidP="00377597">
      <w:pPr>
        <w:shd w:val="clear" w:color="auto" w:fill="FFFFFF"/>
        <w:spacing w:after="0" w:line="384" w:lineRule="atLeast"/>
        <w:textAlignment w:val="baseline"/>
        <w:rPr>
          <w:rFonts w:ascii="inherit" w:eastAsia="Times New Roman" w:hAnsi="inherit" w:cs="Helvetica"/>
          <w:b/>
          <w:bCs/>
          <w:color w:val="999999"/>
          <w:sz w:val="27"/>
          <w:szCs w:val="27"/>
          <w:lang w:eastAsia="hu-HU"/>
        </w:rPr>
      </w:pPr>
      <w:r w:rsidRPr="00377597">
        <w:rPr>
          <w:rFonts w:ascii="inherit" w:eastAsia="Times New Roman" w:hAnsi="inherit" w:cs="Helvetica"/>
          <w:b/>
          <w:bCs/>
          <w:color w:val="999999"/>
          <w:sz w:val="27"/>
          <w:szCs w:val="27"/>
          <w:lang w:eastAsia="hu-HU"/>
        </w:rPr>
        <w:t>-</w:t>
      </w:r>
    </w:p>
    <w:tbl>
      <w:tblPr>
        <w:tblW w:w="12900" w:type="dxa"/>
        <w:tblCellMar>
          <w:left w:w="0" w:type="dxa"/>
          <w:right w:w="0" w:type="dxa"/>
        </w:tblCellMar>
        <w:tblLook w:val="04A0" w:firstRow="1" w:lastRow="0" w:firstColumn="1" w:lastColumn="0" w:noHBand="0" w:noVBand="1"/>
      </w:tblPr>
      <w:tblGrid>
        <w:gridCol w:w="11832"/>
        <w:gridCol w:w="1068"/>
      </w:tblGrid>
      <w:tr w:rsidR="00377597" w:rsidRPr="00377597" w:rsidTr="00377597">
        <w:tc>
          <w:tcPr>
            <w:tcW w:w="0" w:type="auto"/>
            <w:tcBorders>
              <w:top w:val="nil"/>
              <w:left w:val="nil"/>
              <w:bottom w:val="nil"/>
              <w:right w:val="nil"/>
            </w:tcBorders>
            <w:shd w:val="clear" w:color="auto" w:fill="auto"/>
            <w:vAlign w:val="center"/>
            <w:hideMark/>
          </w:tcPr>
          <w:p w:rsidR="00377597" w:rsidRPr="00377597" w:rsidRDefault="00377597" w:rsidP="00377597">
            <w:pPr>
              <w:numPr>
                <w:ilvl w:val="0"/>
                <w:numId w:val="23"/>
              </w:numPr>
              <w:spacing w:before="75" w:after="75" w:line="240" w:lineRule="auto"/>
              <w:ind w:left="300"/>
              <w:textAlignment w:val="baseline"/>
              <w:rPr>
                <w:rFonts w:ascii="inherit" w:eastAsia="Times New Roman" w:hAnsi="inherit" w:cs="Times New Roman"/>
                <w:sz w:val="21"/>
                <w:szCs w:val="21"/>
                <w:lang w:eastAsia="hu-HU"/>
              </w:rPr>
            </w:pPr>
            <w:r w:rsidRPr="00377597">
              <w:rPr>
                <w:rFonts w:ascii="inherit" w:eastAsia="Times New Roman" w:hAnsi="inherit" w:cs="Times New Roman"/>
                <w:sz w:val="21"/>
                <w:szCs w:val="21"/>
                <w:lang w:eastAsia="hu-HU"/>
              </w:rPr>
              <w:t>A vezetési feladatok megosztása, a döntési és hatásköri jogok egyértelmű meghatározása.</w:t>
            </w:r>
          </w:p>
        </w:tc>
        <w:tc>
          <w:tcPr>
            <w:tcW w:w="0" w:type="auto"/>
            <w:tcBorders>
              <w:top w:val="nil"/>
              <w:left w:val="nil"/>
              <w:bottom w:val="nil"/>
              <w:right w:val="nil"/>
            </w:tcBorders>
            <w:shd w:val="clear" w:color="auto" w:fill="auto"/>
            <w:vAlign w:val="center"/>
            <w:hideMark/>
          </w:tcPr>
          <w:p w:rsidR="00377597" w:rsidRPr="00377597" w:rsidRDefault="00377597" w:rsidP="00377597">
            <w:pPr>
              <w:spacing w:after="0" w:line="240" w:lineRule="auto"/>
              <w:jc w:val="right"/>
              <w:rPr>
                <w:rFonts w:ascii="inherit" w:eastAsia="Times New Roman" w:hAnsi="inherit" w:cs="Times New Roman"/>
                <w:sz w:val="21"/>
                <w:szCs w:val="21"/>
                <w:lang w:eastAsia="hu-HU"/>
              </w:rPr>
            </w:pPr>
            <w:r w:rsidRPr="00377597">
              <w:rPr>
                <w:rFonts w:ascii="inherit" w:eastAsia="Times New Roman" w:hAnsi="inherit" w:cs="Times New Roman"/>
                <w:sz w:val="21"/>
                <w:szCs w:val="21"/>
                <w:lang w:eastAsia="hu-HU"/>
              </w:rPr>
              <w:t>Kiemelkedő</w:t>
            </w:r>
          </w:p>
        </w:tc>
      </w:tr>
      <w:tr w:rsidR="00377597" w:rsidRPr="00377597" w:rsidTr="00377597">
        <w:tc>
          <w:tcPr>
            <w:tcW w:w="0" w:type="auto"/>
            <w:tcBorders>
              <w:top w:val="nil"/>
              <w:left w:val="nil"/>
              <w:bottom w:val="nil"/>
              <w:right w:val="nil"/>
            </w:tcBorders>
            <w:shd w:val="clear" w:color="auto" w:fill="auto"/>
            <w:vAlign w:val="center"/>
            <w:hideMark/>
          </w:tcPr>
          <w:p w:rsidR="00377597" w:rsidRPr="00377597" w:rsidRDefault="00377597" w:rsidP="00377597">
            <w:pPr>
              <w:numPr>
                <w:ilvl w:val="0"/>
                <w:numId w:val="24"/>
              </w:numPr>
              <w:spacing w:before="75" w:after="75" w:line="240" w:lineRule="auto"/>
              <w:ind w:left="300"/>
              <w:textAlignment w:val="baseline"/>
              <w:rPr>
                <w:rFonts w:ascii="inherit" w:eastAsia="Times New Roman" w:hAnsi="inherit" w:cs="Times New Roman"/>
                <w:sz w:val="21"/>
                <w:szCs w:val="21"/>
                <w:lang w:eastAsia="hu-HU"/>
              </w:rPr>
            </w:pPr>
            <w:r w:rsidRPr="00377597">
              <w:rPr>
                <w:rFonts w:ascii="inherit" w:eastAsia="Times New Roman" w:hAnsi="inherit" w:cs="Times New Roman"/>
                <w:sz w:val="21"/>
                <w:szCs w:val="21"/>
                <w:lang w:eastAsia="hu-HU"/>
              </w:rPr>
              <w:t>A humánerőforrás ellenőrzésében és értékelésében való aktív vezetői részvétel.</w:t>
            </w:r>
          </w:p>
        </w:tc>
        <w:tc>
          <w:tcPr>
            <w:tcW w:w="0" w:type="auto"/>
            <w:tcBorders>
              <w:top w:val="nil"/>
              <w:left w:val="nil"/>
              <w:bottom w:val="nil"/>
              <w:right w:val="nil"/>
            </w:tcBorders>
            <w:shd w:val="clear" w:color="auto" w:fill="auto"/>
            <w:vAlign w:val="center"/>
            <w:hideMark/>
          </w:tcPr>
          <w:p w:rsidR="00377597" w:rsidRPr="00377597" w:rsidRDefault="00377597" w:rsidP="00377597">
            <w:pPr>
              <w:spacing w:after="0" w:line="240" w:lineRule="auto"/>
              <w:jc w:val="right"/>
              <w:rPr>
                <w:rFonts w:ascii="inherit" w:eastAsia="Times New Roman" w:hAnsi="inherit" w:cs="Times New Roman"/>
                <w:sz w:val="21"/>
                <w:szCs w:val="21"/>
                <w:lang w:eastAsia="hu-HU"/>
              </w:rPr>
            </w:pPr>
            <w:r w:rsidRPr="00377597">
              <w:rPr>
                <w:rFonts w:ascii="inherit" w:eastAsia="Times New Roman" w:hAnsi="inherit" w:cs="Times New Roman"/>
                <w:sz w:val="21"/>
                <w:szCs w:val="21"/>
                <w:lang w:eastAsia="hu-HU"/>
              </w:rPr>
              <w:t>Megfelelő</w:t>
            </w:r>
          </w:p>
        </w:tc>
      </w:tr>
      <w:tr w:rsidR="00377597" w:rsidRPr="00377597" w:rsidTr="00377597">
        <w:tc>
          <w:tcPr>
            <w:tcW w:w="0" w:type="auto"/>
            <w:tcBorders>
              <w:top w:val="nil"/>
              <w:left w:val="nil"/>
              <w:bottom w:val="nil"/>
              <w:right w:val="nil"/>
            </w:tcBorders>
            <w:shd w:val="clear" w:color="auto" w:fill="auto"/>
            <w:vAlign w:val="center"/>
            <w:hideMark/>
          </w:tcPr>
          <w:p w:rsidR="00377597" w:rsidRPr="00377597" w:rsidRDefault="00377597" w:rsidP="00377597">
            <w:pPr>
              <w:numPr>
                <w:ilvl w:val="0"/>
                <w:numId w:val="25"/>
              </w:numPr>
              <w:spacing w:before="75" w:after="75" w:line="240" w:lineRule="auto"/>
              <w:ind w:left="300"/>
              <w:textAlignment w:val="baseline"/>
              <w:rPr>
                <w:rFonts w:ascii="inherit" w:eastAsia="Times New Roman" w:hAnsi="inherit" w:cs="Times New Roman"/>
                <w:sz w:val="21"/>
                <w:szCs w:val="21"/>
                <w:lang w:eastAsia="hu-HU"/>
              </w:rPr>
            </w:pPr>
            <w:r w:rsidRPr="00377597">
              <w:rPr>
                <w:rFonts w:ascii="inherit" w:eastAsia="Times New Roman" w:hAnsi="inherit" w:cs="Times New Roman"/>
                <w:sz w:val="21"/>
                <w:szCs w:val="21"/>
                <w:lang w:eastAsia="hu-HU"/>
              </w:rPr>
              <w:t>A munkatársak erősségeire építő, személyes szakmai fejlődésüket elősegítő intézményvezetői motiválás.</w:t>
            </w:r>
          </w:p>
        </w:tc>
        <w:tc>
          <w:tcPr>
            <w:tcW w:w="0" w:type="auto"/>
            <w:tcBorders>
              <w:top w:val="nil"/>
              <w:left w:val="nil"/>
              <w:bottom w:val="nil"/>
              <w:right w:val="nil"/>
            </w:tcBorders>
            <w:shd w:val="clear" w:color="auto" w:fill="auto"/>
            <w:vAlign w:val="center"/>
            <w:hideMark/>
          </w:tcPr>
          <w:p w:rsidR="00377597" w:rsidRPr="00377597" w:rsidRDefault="00377597" w:rsidP="00377597">
            <w:pPr>
              <w:spacing w:after="0" w:line="240" w:lineRule="auto"/>
              <w:jc w:val="right"/>
              <w:rPr>
                <w:rFonts w:ascii="inherit" w:eastAsia="Times New Roman" w:hAnsi="inherit" w:cs="Times New Roman"/>
                <w:sz w:val="21"/>
                <w:szCs w:val="21"/>
                <w:lang w:eastAsia="hu-HU"/>
              </w:rPr>
            </w:pPr>
            <w:r w:rsidRPr="00377597">
              <w:rPr>
                <w:rFonts w:ascii="inherit" w:eastAsia="Times New Roman" w:hAnsi="inherit" w:cs="Times New Roman"/>
                <w:sz w:val="21"/>
                <w:szCs w:val="21"/>
                <w:lang w:eastAsia="hu-HU"/>
              </w:rPr>
              <w:t>Kiemelkedő</w:t>
            </w:r>
          </w:p>
        </w:tc>
      </w:tr>
      <w:tr w:rsidR="00377597" w:rsidRPr="00377597" w:rsidTr="00377597">
        <w:tc>
          <w:tcPr>
            <w:tcW w:w="0" w:type="auto"/>
            <w:tcBorders>
              <w:top w:val="nil"/>
              <w:left w:val="nil"/>
              <w:bottom w:val="nil"/>
              <w:right w:val="nil"/>
            </w:tcBorders>
            <w:shd w:val="clear" w:color="auto" w:fill="auto"/>
            <w:vAlign w:val="center"/>
            <w:hideMark/>
          </w:tcPr>
          <w:p w:rsidR="00377597" w:rsidRPr="00377597" w:rsidRDefault="00377597" w:rsidP="00377597">
            <w:pPr>
              <w:numPr>
                <w:ilvl w:val="0"/>
                <w:numId w:val="26"/>
              </w:numPr>
              <w:spacing w:before="75" w:after="75" w:line="240" w:lineRule="auto"/>
              <w:ind w:left="300"/>
              <w:textAlignment w:val="baseline"/>
              <w:rPr>
                <w:rFonts w:ascii="inherit" w:eastAsia="Times New Roman" w:hAnsi="inherit" w:cs="Times New Roman"/>
                <w:sz w:val="21"/>
                <w:szCs w:val="21"/>
                <w:lang w:eastAsia="hu-HU"/>
              </w:rPr>
            </w:pPr>
            <w:r w:rsidRPr="00377597">
              <w:rPr>
                <w:rFonts w:ascii="inherit" w:eastAsia="Times New Roman" w:hAnsi="inherit" w:cs="Times New Roman"/>
                <w:sz w:val="21"/>
                <w:szCs w:val="21"/>
                <w:lang w:eastAsia="hu-HU"/>
              </w:rPr>
              <w:t>Aktív vezetői jelenlét az intézményen belüli szakmai együttműködések kezdeményezésében, szervezésében.</w:t>
            </w:r>
          </w:p>
        </w:tc>
        <w:tc>
          <w:tcPr>
            <w:tcW w:w="0" w:type="auto"/>
            <w:tcBorders>
              <w:top w:val="nil"/>
              <w:left w:val="nil"/>
              <w:bottom w:val="nil"/>
              <w:right w:val="nil"/>
            </w:tcBorders>
            <w:shd w:val="clear" w:color="auto" w:fill="auto"/>
            <w:vAlign w:val="center"/>
            <w:hideMark/>
          </w:tcPr>
          <w:p w:rsidR="00377597" w:rsidRPr="00377597" w:rsidRDefault="00377597" w:rsidP="00377597">
            <w:pPr>
              <w:spacing w:after="0" w:line="240" w:lineRule="auto"/>
              <w:jc w:val="right"/>
              <w:rPr>
                <w:rFonts w:ascii="inherit" w:eastAsia="Times New Roman" w:hAnsi="inherit" w:cs="Times New Roman"/>
                <w:sz w:val="21"/>
                <w:szCs w:val="21"/>
                <w:lang w:eastAsia="hu-HU"/>
              </w:rPr>
            </w:pPr>
            <w:r w:rsidRPr="00377597">
              <w:rPr>
                <w:rFonts w:ascii="inherit" w:eastAsia="Times New Roman" w:hAnsi="inherit" w:cs="Times New Roman"/>
                <w:sz w:val="21"/>
                <w:szCs w:val="21"/>
                <w:lang w:eastAsia="hu-HU"/>
              </w:rPr>
              <w:t>Kiemelkedő</w:t>
            </w:r>
          </w:p>
        </w:tc>
      </w:tr>
      <w:tr w:rsidR="00377597" w:rsidRPr="00377597" w:rsidTr="00377597">
        <w:tc>
          <w:tcPr>
            <w:tcW w:w="0" w:type="auto"/>
            <w:tcBorders>
              <w:top w:val="nil"/>
              <w:left w:val="nil"/>
              <w:bottom w:val="nil"/>
              <w:right w:val="nil"/>
            </w:tcBorders>
            <w:shd w:val="clear" w:color="auto" w:fill="auto"/>
            <w:vAlign w:val="center"/>
            <w:hideMark/>
          </w:tcPr>
          <w:p w:rsidR="00377597" w:rsidRPr="00377597" w:rsidRDefault="00377597" w:rsidP="00377597">
            <w:pPr>
              <w:numPr>
                <w:ilvl w:val="0"/>
                <w:numId w:val="27"/>
              </w:numPr>
              <w:spacing w:before="75" w:after="75" w:line="240" w:lineRule="auto"/>
              <w:ind w:left="300"/>
              <w:textAlignment w:val="baseline"/>
              <w:rPr>
                <w:rFonts w:ascii="inherit" w:eastAsia="Times New Roman" w:hAnsi="inherit" w:cs="Times New Roman"/>
                <w:sz w:val="21"/>
                <w:szCs w:val="21"/>
                <w:lang w:eastAsia="hu-HU"/>
              </w:rPr>
            </w:pPr>
            <w:r w:rsidRPr="00377597">
              <w:rPr>
                <w:rFonts w:ascii="inherit" w:eastAsia="Times New Roman" w:hAnsi="inherit" w:cs="Times New Roman"/>
                <w:sz w:val="21"/>
                <w:szCs w:val="21"/>
                <w:lang w:eastAsia="hu-HU"/>
              </w:rPr>
              <w:t xml:space="preserve">Az intézmény pedagógiai programjával és a pedagógusok szakmai céljainak </w:t>
            </w:r>
            <w:proofErr w:type="gramStart"/>
            <w:r w:rsidRPr="00377597">
              <w:rPr>
                <w:rFonts w:ascii="inherit" w:eastAsia="Times New Roman" w:hAnsi="inherit" w:cs="Times New Roman"/>
                <w:sz w:val="21"/>
                <w:szCs w:val="21"/>
                <w:lang w:eastAsia="hu-HU"/>
              </w:rPr>
              <w:t>figyelembe vételével</w:t>
            </w:r>
            <w:proofErr w:type="gramEnd"/>
            <w:r w:rsidRPr="00377597">
              <w:rPr>
                <w:rFonts w:ascii="inherit" w:eastAsia="Times New Roman" w:hAnsi="inherit" w:cs="Times New Roman"/>
                <w:sz w:val="21"/>
                <w:szCs w:val="21"/>
                <w:lang w:eastAsia="hu-HU"/>
              </w:rPr>
              <w:t xml:space="preserve"> összeállított továbbképzési program és beiskolázási terv.</w:t>
            </w:r>
          </w:p>
        </w:tc>
        <w:tc>
          <w:tcPr>
            <w:tcW w:w="0" w:type="auto"/>
            <w:tcBorders>
              <w:top w:val="nil"/>
              <w:left w:val="nil"/>
              <w:bottom w:val="nil"/>
              <w:right w:val="nil"/>
            </w:tcBorders>
            <w:shd w:val="clear" w:color="auto" w:fill="auto"/>
            <w:vAlign w:val="center"/>
            <w:hideMark/>
          </w:tcPr>
          <w:p w:rsidR="00377597" w:rsidRPr="00377597" w:rsidRDefault="00377597" w:rsidP="00377597">
            <w:pPr>
              <w:spacing w:after="0" w:line="240" w:lineRule="auto"/>
              <w:jc w:val="right"/>
              <w:rPr>
                <w:rFonts w:ascii="inherit" w:eastAsia="Times New Roman" w:hAnsi="inherit" w:cs="Times New Roman"/>
                <w:sz w:val="21"/>
                <w:szCs w:val="21"/>
                <w:lang w:eastAsia="hu-HU"/>
              </w:rPr>
            </w:pPr>
            <w:r w:rsidRPr="00377597">
              <w:rPr>
                <w:rFonts w:ascii="inherit" w:eastAsia="Times New Roman" w:hAnsi="inherit" w:cs="Times New Roman"/>
                <w:sz w:val="21"/>
                <w:szCs w:val="21"/>
                <w:lang w:eastAsia="hu-HU"/>
              </w:rPr>
              <w:t>Megfelelő</w:t>
            </w:r>
          </w:p>
        </w:tc>
      </w:tr>
      <w:tr w:rsidR="00377597" w:rsidRPr="00377597" w:rsidTr="00377597">
        <w:tc>
          <w:tcPr>
            <w:tcW w:w="0" w:type="auto"/>
            <w:tcBorders>
              <w:top w:val="nil"/>
              <w:left w:val="nil"/>
              <w:bottom w:val="nil"/>
              <w:right w:val="nil"/>
            </w:tcBorders>
            <w:shd w:val="clear" w:color="auto" w:fill="auto"/>
            <w:vAlign w:val="center"/>
            <w:hideMark/>
          </w:tcPr>
          <w:p w:rsidR="00377597" w:rsidRPr="00377597" w:rsidRDefault="00377597" w:rsidP="00377597">
            <w:pPr>
              <w:numPr>
                <w:ilvl w:val="0"/>
                <w:numId w:val="28"/>
              </w:numPr>
              <w:spacing w:before="75" w:after="75" w:line="240" w:lineRule="auto"/>
              <w:ind w:left="300"/>
              <w:textAlignment w:val="baseline"/>
              <w:rPr>
                <w:rFonts w:ascii="inherit" w:eastAsia="Times New Roman" w:hAnsi="inherit" w:cs="Times New Roman"/>
                <w:sz w:val="21"/>
                <w:szCs w:val="21"/>
                <w:lang w:eastAsia="hu-HU"/>
              </w:rPr>
            </w:pPr>
            <w:r w:rsidRPr="00377597">
              <w:rPr>
                <w:rFonts w:ascii="inherit" w:eastAsia="Times New Roman" w:hAnsi="inherit" w:cs="Times New Roman"/>
                <w:sz w:val="21"/>
                <w:szCs w:val="21"/>
                <w:lang w:eastAsia="hu-HU"/>
              </w:rPr>
              <w:t>A nevelőtestület aktív részvételének biztosítása az intézményi döntéshozatali folyamatokban.</w:t>
            </w:r>
          </w:p>
        </w:tc>
        <w:tc>
          <w:tcPr>
            <w:tcW w:w="0" w:type="auto"/>
            <w:tcBorders>
              <w:top w:val="nil"/>
              <w:left w:val="nil"/>
              <w:bottom w:val="nil"/>
              <w:right w:val="nil"/>
            </w:tcBorders>
            <w:shd w:val="clear" w:color="auto" w:fill="auto"/>
            <w:vAlign w:val="center"/>
            <w:hideMark/>
          </w:tcPr>
          <w:p w:rsidR="00377597" w:rsidRPr="00377597" w:rsidRDefault="00377597" w:rsidP="00377597">
            <w:pPr>
              <w:spacing w:after="0" w:line="240" w:lineRule="auto"/>
              <w:jc w:val="right"/>
              <w:rPr>
                <w:rFonts w:ascii="inherit" w:eastAsia="Times New Roman" w:hAnsi="inherit" w:cs="Times New Roman"/>
                <w:sz w:val="21"/>
                <w:szCs w:val="21"/>
                <w:lang w:eastAsia="hu-HU"/>
              </w:rPr>
            </w:pPr>
            <w:r w:rsidRPr="00377597">
              <w:rPr>
                <w:rFonts w:ascii="inherit" w:eastAsia="Times New Roman" w:hAnsi="inherit" w:cs="Times New Roman"/>
                <w:sz w:val="21"/>
                <w:szCs w:val="21"/>
                <w:lang w:eastAsia="hu-HU"/>
              </w:rPr>
              <w:t>Megfelelő</w:t>
            </w:r>
          </w:p>
        </w:tc>
      </w:tr>
      <w:tr w:rsidR="00377597" w:rsidRPr="00377597" w:rsidTr="00377597">
        <w:tc>
          <w:tcPr>
            <w:tcW w:w="0" w:type="auto"/>
            <w:tcBorders>
              <w:top w:val="nil"/>
              <w:left w:val="nil"/>
              <w:bottom w:val="nil"/>
              <w:right w:val="nil"/>
            </w:tcBorders>
            <w:shd w:val="clear" w:color="auto" w:fill="auto"/>
            <w:vAlign w:val="center"/>
            <w:hideMark/>
          </w:tcPr>
          <w:p w:rsidR="00377597" w:rsidRPr="00377597" w:rsidRDefault="00377597" w:rsidP="00377597">
            <w:pPr>
              <w:numPr>
                <w:ilvl w:val="0"/>
                <w:numId w:val="29"/>
              </w:numPr>
              <w:spacing w:before="75" w:after="75" w:line="240" w:lineRule="auto"/>
              <w:ind w:left="300"/>
              <w:textAlignment w:val="baseline"/>
              <w:rPr>
                <w:rFonts w:ascii="inherit" w:eastAsia="Times New Roman" w:hAnsi="inherit" w:cs="Times New Roman"/>
                <w:sz w:val="21"/>
                <w:szCs w:val="21"/>
                <w:lang w:eastAsia="hu-HU"/>
              </w:rPr>
            </w:pPr>
            <w:r w:rsidRPr="00377597">
              <w:rPr>
                <w:rFonts w:ascii="inherit" w:eastAsia="Times New Roman" w:hAnsi="inherit" w:cs="Times New Roman"/>
                <w:sz w:val="21"/>
                <w:szCs w:val="21"/>
                <w:lang w:eastAsia="hu-HU"/>
              </w:rPr>
              <w:t>A munkavégzést támogató pozitív klíma és támogató szervezeti kultúra biztosítása.</w:t>
            </w:r>
          </w:p>
        </w:tc>
        <w:tc>
          <w:tcPr>
            <w:tcW w:w="0" w:type="auto"/>
            <w:tcBorders>
              <w:top w:val="nil"/>
              <w:left w:val="nil"/>
              <w:bottom w:val="nil"/>
              <w:right w:val="nil"/>
            </w:tcBorders>
            <w:shd w:val="clear" w:color="auto" w:fill="auto"/>
            <w:vAlign w:val="center"/>
            <w:hideMark/>
          </w:tcPr>
          <w:p w:rsidR="00377597" w:rsidRPr="00377597" w:rsidRDefault="00377597" w:rsidP="00377597">
            <w:pPr>
              <w:spacing w:after="0" w:line="240" w:lineRule="auto"/>
              <w:jc w:val="right"/>
              <w:rPr>
                <w:rFonts w:ascii="inherit" w:eastAsia="Times New Roman" w:hAnsi="inherit" w:cs="Times New Roman"/>
                <w:sz w:val="21"/>
                <w:szCs w:val="21"/>
                <w:lang w:eastAsia="hu-HU"/>
              </w:rPr>
            </w:pPr>
            <w:r w:rsidRPr="00377597">
              <w:rPr>
                <w:rFonts w:ascii="inherit" w:eastAsia="Times New Roman" w:hAnsi="inherit" w:cs="Times New Roman"/>
                <w:sz w:val="21"/>
                <w:szCs w:val="21"/>
                <w:lang w:eastAsia="hu-HU"/>
              </w:rPr>
              <w:t>Kiemelkedő</w:t>
            </w:r>
          </w:p>
        </w:tc>
      </w:tr>
    </w:tbl>
    <w:p w:rsidR="00377597" w:rsidRPr="00377597" w:rsidRDefault="00377597" w:rsidP="00377597">
      <w:pPr>
        <w:shd w:val="clear" w:color="auto" w:fill="FFFFFF"/>
        <w:spacing w:before="150" w:after="0" w:line="240" w:lineRule="auto"/>
        <w:textAlignment w:val="baseline"/>
        <w:outlineLvl w:val="4"/>
        <w:rPr>
          <w:rFonts w:ascii="inherit" w:eastAsia="Times New Roman" w:hAnsi="inherit" w:cs="Helvetica"/>
          <w:color w:val="D1130D"/>
          <w:sz w:val="21"/>
          <w:szCs w:val="21"/>
          <w:lang w:eastAsia="hu-HU"/>
        </w:rPr>
      </w:pPr>
      <w:r w:rsidRPr="00377597">
        <w:rPr>
          <w:rFonts w:ascii="inherit" w:eastAsia="Times New Roman" w:hAnsi="inherit" w:cs="Helvetica"/>
          <w:color w:val="D1130D"/>
          <w:sz w:val="21"/>
          <w:szCs w:val="21"/>
          <w:lang w:eastAsia="hu-HU"/>
        </w:rPr>
        <w:t>Kiemelkedő tevékenységek</w:t>
      </w:r>
    </w:p>
    <w:p w:rsidR="00377597" w:rsidRPr="00377597" w:rsidRDefault="00377597" w:rsidP="00377597">
      <w:pPr>
        <w:numPr>
          <w:ilvl w:val="0"/>
          <w:numId w:val="30"/>
        </w:numPr>
        <w:shd w:val="clear" w:color="auto" w:fill="FFFFFF"/>
        <w:spacing w:before="75" w:after="75" w:line="240" w:lineRule="auto"/>
        <w:ind w:left="300"/>
        <w:textAlignment w:val="baseline"/>
        <w:rPr>
          <w:rFonts w:ascii="inherit" w:eastAsia="Times New Roman" w:hAnsi="inherit" w:cs="Helvetica"/>
          <w:color w:val="555555"/>
          <w:sz w:val="21"/>
          <w:szCs w:val="21"/>
          <w:lang w:eastAsia="hu-HU"/>
        </w:rPr>
      </w:pPr>
      <w:r w:rsidRPr="00377597">
        <w:rPr>
          <w:rFonts w:ascii="inherit" w:eastAsia="Times New Roman" w:hAnsi="inherit" w:cs="Helvetica"/>
          <w:color w:val="555555"/>
          <w:sz w:val="21"/>
          <w:szCs w:val="21"/>
          <w:lang w:eastAsia="hu-HU"/>
        </w:rPr>
        <w:t xml:space="preserve">A munkavégzést támogató pozitív klíma és támogató szervezeti kultúra biztosítása: </w:t>
      </w:r>
      <w:proofErr w:type="spellStart"/>
      <w:r w:rsidRPr="00377597">
        <w:rPr>
          <w:rFonts w:ascii="inherit" w:eastAsia="Times New Roman" w:hAnsi="inherit" w:cs="Helvetica"/>
          <w:color w:val="555555"/>
          <w:sz w:val="21"/>
          <w:szCs w:val="21"/>
          <w:lang w:eastAsia="hu-HU"/>
        </w:rPr>
        <w:t>pl.Tantestületi</w:t>
      </w:r>
      <w:proofErr w:type="spellEnd"/>
      <w:r w:rsidRPr="00377597">
        <w:rPr>
          <w:rFonts w:ascii="inherit" w:eastAsia="Times New Roman" w:hAnsi="inherit" w:cs="Helvetica"/>
          <w:color w:val="555555"/>
          <w:sz w:val="21"/>
          <w:szCs w:val="21"/>
          <w:lang w:eastAsia="hu-HU"/>
        </w:rPr>
        <w:t xml:space="preserve"> kirándulások a pihenés, csapatépítés és önfejlesztés céljával, azaz "a komfort </w:t>
      </w:r>
      <w:proofErr w:type="spellStart"/>
      <w:r w:rsidRPr="00377597">
        <w:rPr>
          <w:rFonts w:ascii="inherit" w:eastAsia="Times New Roman" w:hAnsi="inherit" w:cs="Helvetica"/>
          <w:color w:val="555555"/>
          <w:sz w:val="21"/>
          <w:szCs w:val="21"/>
          <w:lang w:eastAsia="hu-HU"/>
        </w:rPr>
        <w:t>életérzés</w:t>
      </w:r>
      <w:proofErr w:type="spellEnd"/>
      <w:r w:rsidRPr="00377597">
        <w:rPr>
          <w:rFonts w:ascii="inherit" w:eastAsia="Times New Roman" w:hAnsi="inherit" w:cs="Helvetica"/>
          <w:color w:val="555555"/>
          <w:sz w:val="21"/>
          <w:szCs w:val="21"/>
          <w:lang w:eastAsia="hu-HU"/>
        </w:rPr>
        <w:t xml:space="preserve">" </w:t>
      </w:r>
      <w:proofErr w:type="spellStart"/>
      <w:r w:rsidRPr="00377597">
        <w:rPr>
          <w:rFonts w:ascii="inherit" w:eastAsia="Times New Roman" w:hAnsi="inherit" w:cs="Helvetica"/>
          <w:color w:val="555555"/>
          <w:sz w:val="21"/>
          <w:szCs w:val="21"/>
          <w:lang w:eastAsia="hu-HU"/>
        </w:rPr>
        <w:t>jelenlétének</w:t>
      </w:r>
      <w:proofErr w:type="spellEnd"/>
      <w:r w:rsidRPr="00377597">
        <w:rPr>
          <w:rFonts w:ascii="inherit" w:eastAsia="Times New Roman" w:hAnsi="inherit" w:cs="Helvetica"/>
          <w:color w:val="555555"/>
          <w:sz w:val="21"/>
          <w:szCs w:val="21"/>
          <w:lang w:eastAsia="hu-HU"/>
        </w:rPr>
        <w:t xml:space="preserve"> biztosításáért. A munkatársak erősségeire építő, személyes szakmai fejlődésüket elősegítő intézményvezetői motiválás. A vezető intenzív jelenléte az intézményben biztosítja, hogy a munkatársai számára elérhető, tapintattal és empatikusan jár el a problémák megoldásában. A vezető a konfliktusok minimalizálására törekszik azzal is, hogy aktív részvételen alapuló döntéshozatali rendszert épített ki. Fenntartja a kommunikációt minden munkatársával, rendelkezik a másokra odafigyelés képességével. Az intézmény stratégiai céljaival összhangban motiválja a munkatársait a szakmai fejlődésre. A munkahelyi klíma </w:t>
      </w:r>
      <w:proofErr w:type="spellStart"/>
      <w:proofErr w:type="gramStart"/>
      <w:r w:rsidRPr="00377597">
        <w:rPr>
          <w:rFonts w:ascii="inherit" w:eastAsia="Times New Roman" w:hAnsi="inherit" w:cs="Helvetica"/>
          <w:color w:val="555555"/>
          <w:sz w:val="21"/>
          <w:szCs w:val="21"/>
          <w:lang w:eastAsia="hu-HU"/>
        </w:rPr>
        <w:t>támogató.Jó</w:t>
      </w:r>
      <w:proofErr w:type="spellEnd"/>
      <w:proofErr w:type="gramEnd"/>
      <w:r w:rsidRPr="00377597">
        <w:rPr>
          <w:rFonts w:ascii="inherit" w:eastAsia="Times New Roman" w:hAnsi="inherit" w:cs="Helvetica"/>
          <w:color w:val="555555"/>
          <w:sz w:val="21"/>
          <w:szCs w:val="21"/>
          <w:lang w:eastAsia="hu-HU"/>
        </w:rPr>
        <w:t xml:space="preserve"> kommunikációs képessége is hozzájárul a konzultatív döntés-előkészítéshez és a pozitív intézményi-kép megformálásához. Az információkat megosztja a munkatársaival.</w:t>
      </w:r>
    </w:p>
    <w:p w:rsidR="00377597" w:rsidRPr="00377597" w:rsidRDefault="00377597" w:rsidP="00377597">
      <w:pPr>
        <w:shd w:val="clear" w:color="auto" w:fill="FFFFFF"/>
        <w:spacing w:before="150" w:after="0" w:line="240" w:lineRule="auto"/>
        <w:textAlignment w:val="baseline"/>
        <w:outlineLvl w:val="4"/>
        <w:rPr>
          <w:rFonts w:ascii="inherit" w:eastAsia="Times New Roman" w:hAnsi="inherit" w:cs="Helvetica"/>
          <w:color w:val="D1130D"/>
          <w:sz w:val="21"/>
          <w:szCs w:val="21"/>
          <w:lang w:eastAsia="hu-HU"/>
        </w:rPr>
      </w:pPr>
      <w:r w:rsidRPr="00377597">
        <w:rPr>
          <w:rFonts w:ascii="inherit" w:eastAsia="Times New Roman" w:hAnsi="inherit" w:cs="Helvetica"/>
          <w:color w:val="D1130D"/>
          <w:sz w:val="21"/>
          <w:szCs w:val="21"/>
          <w:lang w:eastAsia="hu-HU"/>
        </w:rPr>
        <w:t>Fejleszthető tevékenységek</w:t>
      </w:r>
    </w:p>
    <w:p w:rsidR="00377597" w:rsidRPr="00377597" w:rsidRDefault="00377597" w:rsidP="00377597">
      <w:pPr>
        <w:numPr>
          <w:ilvl w:val="0"/>
          <w:numId w:val="31"/>
        </w:numPr>
        <w:shd w:val="clear" w:color="auto" w:fill="FFFFFF"/>
        <w:spacing w:before="75" w:after="75" w:line="240" w:lineRule="auto"/>
        <w:ind w:left="300"/>
        <w:textAlignment w:val="baseline"/>
        <w:rPr>
          <w:rFonts w:ascii="inherit" w:eastAsia="Times New Roman" w:hAnsi="inherit" w:cs="Helvetica"/>
          <w:color w:val="555555"/>
          <w:sz w:val="21"/>
          <w:szCs w:val="21"/>
          <w:lang w:eastAsia="hu-HU"/>
        </w:rPr>
      </w:pPr>
      <w:r w:rsidRPr="00377597">
        <w:rPr>
          <w:rFonts w:ascii="inherit" w:eastAsia="Times New Roman" w:hAnsi="inherit" w:cs="Helvetica"/>
          <w:color w:val="555555"/>
          <w:sz w:val="21"/>
          <w:szCs w:val="21"/>
          <w:lang w:eastAsia="hu-HU"/>
        </w:rPr>
        <w:t>Belső tudásmegosztások szervezése. Az idősebbek mozgósítása továbbképzésekre.</w:t>
      </w:r>
    </w:p>
    <w:p w:rsidR="00377597" w:rsidRPr="00377597" w:rsidRDefault="00377597" w:rsidP="00377597">
      <w:pPr>
        <w:shd w:val="clear" w:color="auto" w:fill="FFFFFF"/>
        <w:spacing w:after="0" w:line="384" w:lineRule="atLeast"/>
        <w:textAlignment w:val="baseline"/>
        <w:rPr>
          <w:rFonts w:ascii="inherit" w:eastAsia="Times New Roman" w:hAnsi="inherit" w:cs="Helvetica"/>
          <w:color w:val="333333"/>
          <w:sz w:val="21"/>
          <w:szCs w:val="21"/>
          <w:lang w:eastAsia="hu-HU"/>
        </w:rPr>
      </w:pPr>
      <w:r w:rsidRPr="00377597">
        <w:rPr>
          <w:rFonts w:ascii="inherit" w:eastAsia="Times New Roman" w:hAnsi="inherit" w:cs="Helvetica"/>
          <w:color w:val="333333"/>
          <w:sz w:val="21"/>
          <w:szCs w:val="21"/>
          <w:lang w:eastAsia="hu-HU"/>
        </w:rPr>
        <w:t>5. A vezetői kompetenciák fejlesztése</w:t>
      </w:r>
    </w:p>
    <w:p w:rsidR="00377597" w:rsidRPr="00377597" w:rsidRDefault="00377597" w:rsidP="00377597">
      <w:pPr>
        <w:shd w:val="clear" w:color="auto" w:fill="FFFFFF"/>
        <w:spacing w:after="0" w:line="384" w:lineRule="atLeast"/>
        <w:textAlignment w:val="baseline"/>
        <w:rPr>
          <w:rFonts w:ascii="inherit" w:eastAsia="Times New Roman" w:hAnsi="inherit" w:cs="Helvetica"/>
          <w:b/>
          <w:bCs/>
          <w:color w:val="999999"/>
          <w:sz w:val="27"/>
          <w:szCs w:val="27"/>
          <w:lang w:eastAsia="hu-HU"/>
        </w:rPr>
      </w:pPr>
      <w:r w:rsidRPr="00377597">
        <w:rPr>
          <w:rFonts w:ascii="inherit" w:eastAsia="Times New Roman" w:hAnsi="inherit" w:cs="Helvetica"/>
          <w:b/>
          <w:bCs/>
          <w:color w:val="999999"/>
          <w:sz w:val="27"/>
          <w:szCs w:val="27"/>
          <w:lang w:eastAsia="hu-HU"/>
        </w:rPr>
        <w:t>-</w:t>
      </w:r>
    </w:p>
    <w:tbl>
      <w:tblPr>
        <w:tblW w:w="12900" w:type="dxa"/>
        <w:tblCellMar>
          <w:left w:w="0" w:type="dxa"/>
          <w:right w:w="0" w:type="dxa"/>
        </w:tblCellMar>
        <w:tblLook w:val="04A0" w:firstRow="1" w:lastRow="0" w:firstColumn="1" w:lastColumn="0" w:noHBand="0" w:noVBand="1"/>
      </w:tblPr>
      <w:tblGrid>
        <w:gridCol w:w="11832"/>
        <w:gridCol w:w="1068"/>
      </w:tblGrid>
      <w:tr w:rsidR="00377597" w:rsidRPr="00377597" w:rsidTr="00377597">
        <w:tc>
          <w:tcPr>
            <w:tcW w:w="0" w:type="auto"/>
            <w:tcBorders>
              <w:top w:val="nil"/>
              <w:left w:val="nil"/>
              <w:bottom w:val="nil"/>
              <w:right w:val="nil"/>
            </w:tcBorders>
            <w:shd w:val="clear" w:color="auto" w:fill="auto"/>
            <w:vAlign w:val="center"/>
            <w:hideMark/>
          </w:tcPr>
          <w:p w:rsidR="00377597" w:rsidRPr="00377597" w:rsidRDefault="00377597" w:rsidP="00377597">
            <w:pPr>
              <w:numPr>
                <w:ilvl w:val="0"/>
                <w:numId w:val="32"/>
              </w:numPr>
              <w:spacing w:before="75" w:after="75" w:line="240" w:lineRule="auto"/>
              <w:ind w:left="300"/>
              <w:textAlignment w:val="baseline"/>
              <w:rPr>
                <w:rFonts w:ascii="inherit" w:eastAsia="Times New Roman" w:hAnsi="inherit" w:cs="Times New Roman"/>
                <w:sz w:val="21"/>
                <w:szCs w:val="21"/>
                <w:lang w:eastAsia="hu-HU"/>
              </w:rPr>
            </w:pPr>
            <w:r w:rsidRPr="00377597">
              <w:rPr>
                <w:rFonts w:ascii="inherit" w:eastAsia="Times New Roman" w:hAnsi="inherit" w:cs="Times New Roman"/>
                <w:sz w:val="21"/>
                <w:szCs w:val="21"/>
                <w:lang w:eastAsia="hu-HU"/>
              </w:rPr>
              <w:t>Erősségeinek és fejleszthető területeinek önértékeléssel történő rendszeres meghatározása, vezetői munkájának kritikus szemlélése.</w:t>
            </w:r>
          </w:p>
        </w:tc>
        <w:tc>
          <w:tcPr>
            <w:tcW w:w="0" w:type="auto"/>
            <w:tcBorders>
              <w:top w:val="nil"/>
              <w:left w:val="nil"/>
              <w:bottom w:val="nil"/>
              <w:right w:val="nil"/>
            </w:tcBorders>
            <w:shd w:val="clear" w:color="auto" w:fill="auto"/>
            <w:vAlign w:val="center"/>
            <w:hideMark/>
          </w:tcPr>
          <w:p w:rsidR="00377597" w:rsidRPr="00377597" w:rsidRDefault="00377597" w:rsidP="00377597">
            <w:pPr>
              <w:spacing w:after="0" w:line="240" w:lineRule="auto"/>
              <w:jc w:val="right"/>
              <w:rPr>
                <w:rFonts w:ascii="inherit" w:eastAsia="Times New Roman" w:hAnsi="inherit" w:cs="Times New Roman"/>
                <w:sz w:val="21"/>
                <w:szCs w:val="21"/>
                <w:lang w:eastAsia="hu-HU"/>
              </w:rPr>
            </w:pPr>
            <w:r w:rsidRPr="00377597">
              <w:rPr>
                <w:rFonts w:ascii="inherit" w:eastAsia="Times New Roman" w:hAnsi="inherit" w:cs="Times New Roman"/>
                <w:sz w:val="21"/>
                <w:szCs w:val="21"/>
                <w:lang w:eastAsia="hu-HU"/>
              </w:rPr>
              <w:t>Kiemelkedő</w:t>
            </w:r>
          </w:p>
        </w:tc>
      </w:tr>
      <w:tr w:rsidR="00377597" w:rsidRPr="00377597" w:rsidTr="00377597">
        <w:tc>
          <w:tcPr>
            <w:tcW w:w="0" w:type="auto"/>
            <w:tcBorders>
              <w:top w:val="nil"/>
              <w:left w:val="nil"/>
              <w:bottom w:val="nil"/>
              <w:right w:val="nil"/>
            </w:tcBorders>
            <w:shd w:val="clear" w:color="auto" w:fill="auto"/>
            <w:vAlign w:val="center"/>
            <w:hideMark/>
          </w:tcPr>
          <w:p w:rsidR="00377597" w:rsidRPr="00377597" w:rsidRDefault="00377597" w:rsidP="00377597">
            <w:pPr>
              <w:numPr>
                <w:ilvl w:val="0"/>
                <w:numId w:val="33"/>
              </w:numPr>
              <w:spacing w:before="75" w:after="75" w:line="240" w:lineRule="auto"/>
              <w:ind w:left="300"/>
              <w:textAlignment w:val="baseline"/>
              <w:rPr>
                <w:rFonts w:ascii="inherit" w:eastAsia="Times New Roman" w:hAnsi="inherit" w:cs="Times New Roman"/>
                <w:sz w:val="21"/>
                <w:szCs w:val="21"/>
                <w:lang w:eastAsia="hu-HU"/>
              </w:rPr>
            </w:pPr>
            <w:r w:rsidRPr="00377597">
              <w:rPr>
                <w:rFonts w:ascii="inherit" w:eastAsia="Times New Roman" w:hAnsi="inherit" w:cs="Times New Roman"/>
                <w:sz w:val="21"/>
                <w:szCs w:val="21"/>
                <w:lang w:eastAsia="hu-HU"/>
              </w:rPr>
              <w:t>Vezetői hatékonyságának fejlesztése érdekében mutatott elkötelezettség.</w:t>
            </w:r>
          </w:p>
        </w:tc>
        <w:tc>
          <w:tcPr>
            <w:tcW w:w="0" w:type="auto"/>
            <w:tcBorders>
              <w:top w:val="nil"/>
              <w:left w:val="nil"/>
              <w:bottom w:val="nil"/>
              <w:right w:val="nil"/>
            </w:tcBorders>
            <w:shd w:val="clear" w:color="auto" w:fill="auto"/>
            <w:vAlign w:val="center"/>
            <w:hideMark/>
          </w:tcPr>
          <w:p w:rsidR="00377597" w:rsidRPr="00377597" w:rsidRDefault="00377597" w:rsidP="00377597">
            <w:pPr>
              <w:spacing w:after="0" w:line="240" w:lineRule="auto"/>
              <w:jc w:val="right"/>
              <w:rPr>
                <w:rFonts w:ascii="inherit" w:eastAsia="Times New Roman" w:hAnsi="inherit" w:cs="Times New Roman"/>
                <w:sz w:val="21"/>
                <w:szCs w:val="21"/>
                <w:lang w:eastAsia="hu-HU"/>
              </w:rPr>
            </w:pPr>
            <w:r w:rsidRPr="00377597">
              <w:rPr>
                <w:rFonts w:ascii="inherit" w:eastAsia="Times New Roman" w:hAnsi="inherit" w:cs="Times New Roman"/>
                <w:sz w:val="21"/>
                <w:szCs w:val="21"/>
                <w:lang w:eastAsia="hu-HU"/>
              </w:rPr>
              <w:t>Kiemelkedő</w:t>
            </w:r>
          </w:p>
        </w:tc>
      </w:tr>
      <w:tr w:rsidR="00377597" w:rsidRPr="00377597" w:rsidTr="00377597">
        <w:tc>
          <w:tcPr>
            <w:tcW w:w="0" w:type="auto"/>
            <w:tcBorders>
              <w:top w:val="nil"/>
              <w:left w:val="nil"/>
              <w:bottom w:val="nil"/>
              <w:right w:val="nil"/>
            </w:tcBorders>
            <w:shd w:val="clear" w:color="auto" w:fill="auto"/>
            <w:vAlign w:val="center"/>
            <w:hideMark/>
          </w:tcPr>
          <w:p w:rsidR="00377597" w:rsidRPr="00377597" w:rsidRDefault="00377597" w:rsidP="00377597">
            <w:pPr>
              <w:numPr>
                <w:ilvl w:val="0"/>
                <w:numId w:val="34"/>
              </w:numPr>
              <w:spacing w:before="75" w:after="75" w:line="240" w:lineRule="auto"/>
              <w:ind w:left="300"/>
              <w:textAlignment w:val="baseline"/>
              <w:rPr>
                <w:rFonts w:ascii="inherit" w:eastAsia="Times New Roman" w:hAnsi="inherit" w:cs="Times New Roman"/>
                <w:sz w:val="21"/>
                <w:szCs w:val="21"/>
                <w:lang w:eastAsia="hu-HU"/>
              </w:rPr>
            </w:pPr>
            <w:r w:rsidRPr="00377597">
              <w:rPr>
                <w:rFonts w:ascii="inherit" w:eastAsia="Times New Roman" w:hAnsi="inherit" w:cs="Times New Roman"/>
                <w:sz w:val="21"/>
                <w:szCs w:val="21"/>
                <w:lang w:eastAsia="hu-HU"/>
              </w:rPr>
              <w:t>A vezetési program időarányos megvalósulásának folyamatos nyomon követése, felülvizsgálata.</w:t>
            </w:r>
          </w:p>
        </w:tc>
        <w:tc>
          <w:tcPr>
            <w:tcW w:w="0" w:type="auto"/>
            <w:tcBorders>
              <w:top w:val="nil"/>
              <w:left w:val="nil"/>
              <w:bottom w:val="nil"/>
              <w:right w:val="nil"/>
            </w:tcBorders>
            <w:shd w:val="clear" w:color="auto" w:fill="auto"/>
            <w:vAlign w:val="center"/>
            <w:hideMark/>
          </w:tcPr>
          <w:p w:rsidR="00377597" w:rsidRPr="00377597" w:rsidRDefault="00377597" w:rsidP="00377597">
            <w:pPr>
              <w:spacing w:after="0" w:line="240" w:lineRule="auto"/>
              <w:jc w:val="right"/>
              <w:rPr>
                <w:rFonts w:ascii="inherit" w:eastAsia="Times New Roman" w:hAnsi="inherit" w:cs="Times New Roman"/>
                <w:sz w:val="21"/>
                <w:szCs w:val="21"/>
                <w:lang w:eastAsia="hu-HU"/>
              </w:rPr>
            </w:pPr>
            <w:r w:rsidRPr="00377597">
              <w:rPr>
                <w:rFonts w:ascii="inherit" w:eastAsia="Times New Roman" w:hAnsi="inherit" w:cs="Times New Roman"/>
                <w:sz w:val="21"/>
                <w:szCs w:val="21"/>
                <w:lang w:eastAsia="hu-HU"/>
              </w:rPr>
              <w:t>Megfelelő</w:t>
            </w:r>
          </w:p>
        </w:tc>
      </w:tr>
    </w:tbl>
    <w:p w:rsidR="00377597" w:rsidRPr="00377597" w:rsidRDefault="00377597" w:rsidP="00377597">
      <w:pPr>
        <w:shd w:val="clear" w:color="auto" w:fill="FFFFFF"/>
        <w:spacing w:before="150" w:after="0" w:line="240" w:lineRule="auto"/>
        <w:textAlignment w:val="baseline"/>
        <w:outlineLvl w:val="4"/>
        <w:rPr>
          <w:rFonts w:ascii="inherit" w:eastAsia="Times New Roman" w:hAnsi="inherit" w:cs="Helvetica"/>
          <w:color w:val="D1130D"/>
          <w:sz w:val="21"/>
          <w:szCs w:val="21"/>
          <w:lang w:eastAsia="hu-HU"/>
        </w:rPr>
      </w:pPr>
      <w:r w:rsidRPr="00377597">
        <w:rPr>
          <w:rFonts w:ascii="inherit" w:eastAsia="Times New Roman" w:hAnsi="inherit" w:cs="Helvetica"/>
          <w:color w:val="D1130D"/>
          <w:sz w:val="21"/>
          <w:szCs w:val="21"/>
          <w:lang w:eastAsia="hu-HU"/>
        </w:rPr>
        <w:t>Kiemelkedő tevékenységek</w:t>
      </w:r>
    </w:p>
    <w:p w:rsidR="00377597" w:rsidRPr="00377597" w:rsidRDefault="00377597" w:rsidP="00377597">
      <w:pPr>
        <w:numPr>
          <w:ilvl w:val="0"/>
          <w:numId w:val="35"/>
        </w:numPr>
        <w:shd w:val="clear" w:color="auto" w:fill="FFFFFF"/>
        <w:spacing w:before="75" w:after="75" w:line="240" w:lineRule="auto"/>
        <w:ind w:left="300"/>
        <w:textAlignment w:val="baseline"/>
        <w:rPr>
          <w:rFonts w:ascii="inherit" w:eastAsia="Times New Roman" w:hAnsi="inherit" w:cs="Helvetica"/>
          <w:color w:val="555555"/>
          <w:sz w:val="21"/>
          <w:szCs w:val="21"/>
          <w:lang w:eastAsia="hu-HU"/>
        </w:rPr>
      </w:pPr>
      <w:r w:rsidRPr="00377597">
        <w:rPr>
          <w:rFonts w:ascii="inherit" w:eastAsia="Times New Roman" w:hAnsi="inherit" w:cs="Helvetica"/>
          <w:color w:val="555555"/>
          <w:sz w:val="21"/>
          <w:szCs w:val="21"/>
          <w:lang w:eastAsia="hu-HU"/>
        </w:rPr>
        <w:t xml:space="preserve">Szaktanárként és intézményvezetőként is élen jár a tanulást-tanítás és az intézményműködés eredményességét szolgáló innovációk kidolgozásában és alkalmazásában. A vezető tisztában van erősségeivel és ismeri a fejlesztendő területeit. Vezetői és pedagógia munkáját ezek figyelembevételével végzi. A kapott visszajelzéseket elemzi és </w:t>
      </w:r>
      <w:proofErr w:type="spellStart"/>
      <w:r w:rsidRPr="00377597">
        <w:rPr>
          <w:rFonts w:ascii="inherit" w:eastAsia="Times New Roman" w:hAnsi="inherit" w:cs="Helvetica"/>
          <w:color w:val="555555"/>
          <w:sz w:val="21"/>
          <w:szCs w:val="21"/>
          <w:lang w:eastAsia="hu-HU"/>
        </w:rPr>
        <w:t>továbbgondolja</w:t>
      </w:r>
      <w:proofErr w:type="spellEnd"/>
      <w:r w:rsidRPr="00377597">
        <w:rPr>
          <w:rFonts w:ascii="inherit" w:eastAsia="Times New Roman" w:hAnsi="inherit" w:cs="Helvetica"/>
          <w:color w:val="555555"/>
          <w:sz w:val="21"/>
          <w:szCs w:val="21"/>
          <w:lang w:eastAsia="hu-HU"/>
        </w:rPr>
        <w:t>. Önreflektív munkavégzése, pedagógusi attitűdje követésre ad lehetőséget a közösség számára. Az intézményvezető fontosnak tartja, hogy a kollégái részéről a munkájára vonatkozó visszacsatolás őszinte legyen. Ennek alapját a kölcsönös bizalomban látja. Folyamatosan reflektál vezetői attitűdjére, az operatív irányításban, de ha a körülmények megkívánják a stratégiai tervezésben is képes rugalmas korrekciókat végrehajtani. Döntéseiért felelősséget vállal. Kiváló interperszonális képességeinek és érzelmi intelligenciájának is köszönhetően a szervezet erőforrásait sikerül a jövőkép megvalósítására mozgósítania (helyszíni interjúk).</w:t>
      </w:r>
    </w:p>
    <w:p w:rsidR="00377597" w:rsidRPr="00377597" w:rsidRDefault="00377597" w:rsidP="00377597">
      <w:pPr>
        <w:shd w:val="clear" w:color="auto" w:fill="FFFFFF"/>
        <w:spacing w:before="150" w:after="0" w:line="240" w:lineRule="auto"/>
        <w:textAlignment w:val="baseline"/>
        <w:outlineLvl w:val="4"/>
        <w:rPr>
          <w:rFonts w:ascii="inherit" w:eastAsia="Times New Roman" w:hAnsi="inherit" w:cs="Helvetica"/>
          <w:color w:val="D1130D"/>
          <w:sz w:val="21"/>
          <w:szCs w:val="21"/>
          <w:lang w:eastAsia="hu-HU"/>
        </w:rPr>
      </w:pPr>
      <w:r w:rsidRPr="00377597">
        <w:rPr>
          <w:rFonts w:ascii="inherit" w:eastAsia="Times New Roman" w:hAnsi="inherit" w:cs="Helvetica"/>
          <w:color w:val="D1130D"/>
          <w:sz w:val="21"/>
          <w:szCs w:val="21"/>
          <w:lang w:eastAsia="hu-HU"/>
        </w:rPr>
        <w:t>Fejleszthető tevékenységek</w:t>
      </w:r>
    </w:p>
    <w:p w:rsidR="00377597" w:rsidRPr="00377597" w:rsidRDefault="00377597" w:rsidP="00377597">
      <w:pPr>
        <w:numPr>
          <w:ilvl w:val="0"/>
          <w:numId w:val="36"/>
        </w:numPr>
        <w:shd w:val="clear" w:color="auto" w:fill="FFFFFF"/>
        <w:spacing w:before="75" w:after="75" w:line="240" w:lineRule="auto"/>
        <w:ind w:left="300"/>
        <w:textAlignment w:val="baseline"/>
        <w:rPr>
          <w:rFonts w:ascii="inherit" w:eastAsia="Times New Roman" w:hAnsi="inherit" w:cs="Helvetica"/>
          <w:color w:val="555555"/>
          <w:sz w:val="21"/>
          <w:szCs w:val="21"/>
          <w:lang w:eastAsia="hu-HU"/>
        </w:rPr>
      </w:pPr>
      <w:r w:rsidRPr="00377597">
        <w:rPr>
          <w:rFonts w:ascii="inherit" w:eastAsia="Times New Roman" w:hAnsi="inherit" w:cs="Helvetica"/>
          <w:color w:val="555555"/>
          <w:sz w:val="21"/>
          <w:szCs w:val="21"/>
          <w:lang w:eastAsia="hu-HU"/>
        </w:rPr>
        <w:t>A vezetési program időarányos megvalósulásának folyamatos nyomon követése, felülvizsgálata.</w:t>
      </w:r>
    </w:p>
    <w:p w:rsidR="00377597" w:rsidRPr="007F275C" w:rsidRDefault="00377597">
      <w:r w:rsidRPr="007F275C">
        <w:lastRenderedPageBreak/>
        <w:t>Elvárások értékelése</w:t>
      </w:r>
    </w:p>
    <w:p w:rsidR="00377597" w:rsidRPr="007F275C" w:rsidRDefault="00377597"/>
    <w:p w:rsidR="00377597" w:rsidRPr="007F275C" w:rsidRDefault="00377597" w:rsidP="00377597">
      <w:pPr>
        <w:pStyle w:val="ng-binding"/>
        <w:shd w:val="clear" w:color="auto" w:fill="FFFFFF"/>
        <w:spacing w:before="0" w:beforeAutospacing="0" w:after="0" w:afterAutospacing="0" w:line="384" w:lineRule="atLeast"/>
        <w:textAlignment w:val="baseline"/>
        <w:rPr>
          <w:rFonts w:ascii="inherit" w:hAnsi="inherit" w:cs="Helvetica"/>
          <w:color w:val="333333"/>
          <w:sz w:val="21"/>
          <w:szCs w:val="21"/>
        </w:rPr>
      </w:pPr>
      <w:r w:rsidRPr="007F275C">
        <w:rPr>
          <w:rFonts w:ascii="inherit" w:hAnsi="inherit" w:cs="Helvetica"/>
          <w:color w:val="333333"/>
          <w:sz w:val="21"/>
          <w:szCs w:val="21"/>
        </w:rPr>
        <w:t>1.1.1. Részt vesz az intézmény pedagógiai programjában megjelenő nevelési-oktatási alapelvek, célok és feladatok meghatározásában.</w:t>
      </w:r>
    </w:p>
    <w:p w:rsidR="00377597" w:rsidRPr="007F275C" w:rsidRDefault="00377597" w:rsidP="00377597">
      <w:pPr>
        <w:pStyle w:val="Cmsor5"/>
        <w:shd w:val="clear" w:color="auto" w:fill="FFFFFF"/>
        <w:spacing w:before="150" w:beforeAutospacing="0" w:after="0" w:afterAutospacing="0"/>
        <w:textAlignment w:val="baseline"/>
        <w:rPr>
          <w:rFonts w:ascii="inherit" w:hAnsi="inherit" w:cs="Helvetica"/>
          <w:b w:val="0"/>
          <w:bCs w:val="0"/>
          <w:color w:val="D1130D"/>
          <w:sz w:val="21"/>
          <w:szCs w:val="21"/>
        </w:rPr>
      </w:pPr>
      <w:r w:rsidRPr="007F275C">
        <w:rPr>
          <w:rFonts w:ascii="inherit" w:hAnsi="inherit" w:cs="Helvetica"/>
          <w:b w:val="0"/>
          <w:bCs w:val="0"/>
          <w:color w:val="D1130D"/>
          <w:sz w:val="21"/>
          <w:szCs w:val="21"/>
        </w:rPr>
        <w:t>Megjegyzés</w:t>
      </w:r>
    </w:p>
    <w:p w:rsidR="00377597" w:rsidRPr="007F275C" w:rsidRDefault="00377597" w:rsidP="00377597">
      <w:pPr>
        <w:pStyle w:val="ng-binding"/>
        <w:numPr>
          <w:ilvl w:val="0"/>
          <w:numId w:val="37"/>
        </w:numPr>
        <w:shd w:val="clear" w:color="auto" w:fill="FFFFFF"/>
        <w:spacing w:before="75" w:beforeAutospacing="0" w:after="75" w:afterAutospacing="0"/>
        <w:ind w:left="300"/>
        <w:textAlignment w:val="baseline"/>
        <w:rPr>
          <w:rFonts w:ascii="inherit" w:hAnsi="inherit" w:cs="Helvetica"/>
          <w:color w:val="555555"/>
          <w:sz w:val="21"/>
          <w:szCs w:val="21"/>
        </w:rPr>
      </w:pPr>
      <w:r w:rsidRPr="007F275C">
        <w:rPr>
          <w:rFonts w:ascii="inherit" w:hAnsi="inherit" w:cs="Helvetica"/>
          <w:color w:val="555555"/>
          <w:sz w:val="21"/>
          <w:szCs w:val="21"/>
        </w:rPr>
        <w:t xml:space="preserve">Az intézményvezető programjában megfogalmazza:" Minden </w:t>
      </w:r>
      <w:proofErr w:type="spellStart"/>
      <w:r w:rsidRPr="007F275C">
        <w:rPr>
          <w:rFonts w:ascii="inherit" w:hAnsi="inherit" w:cs="Helvetica"/>
          <w:color w:val="555555"/>
          <w:sz w:val="21"/>
          <w:szCs w:val="21"/>
        </w:rPr>
        <w:t>vezetői</w:t>
      </w:r>
      <w:proofErr w:type="spellEnd"/>
      <w:r w:rsidRPr="007F275C">
        <w:rPr>
          <w:rFonts w:ascii="inherit" w:hAnsi="inherit" w:cs="Helvetica"/>
          <w:color w:val="555555"/>
          <w:sz w:val="21"/>
          <w:szCs w:val="21"/>
        </w:rPr>
        <w:t xml:space="preserve"> </w:t>
      </w:r>
      <w:proofErr w:type="spellStart"/>
      <w:r w:rsidRPr="007F275C">
        <w:rPr>
          <w:rFonts w:ascii="inherit" w:hAnsi="inherit" w:cs="Helvetica"/>
          <w:color w:val="555555"/>
          <w:sz w:val="21"/>
          <w:szCs w:val="21"/>
        </w:rPr>
        <w:t>elképzelés</w:t>
      </w:r>
      <w:proofErr w:type="spellEnd"/>
      <w:r w:rsidRPr="007F275C">
        <w:rPr>
          <w:rFonts w:ascii="inherit" w:hAnsi="inherit" w:cs="Helvetica"/>
          <w:color w:val="555555"/>
          <w:sz w:val="21"/>
          <w:szCs w:val="21"/>
        </w:rPr>
        <w:t xml:space="preserve">, program csak akkor </w:t>
      </w:r>
      <w:proofErr w:type="spellStart"/>
      <w:r w:rsidRPr="007F275C">
        <w:rPr>
          <w:rFonts w:ascii="inherit" w:hAnsi="inherit" w:cs="Helvetica"/>
          <w:color w:val="555555"/>
          <w:sz w:val="21"/>
          <w:szCs w:val="21"/>
        </w:rPr>
        <w:t>életképes</w:t>
      </w:r>
      <w:proofErr w:type="spellEnd"/>
      <w:r w:rsidRPr="007F275C">
        <w:rPr>
          <w:rFonts w:ascii="inherit" w:hAnsi="inherit" w:cs="Helvetica"/>
          <w:color w:val="555555"/>
          <w:sz w:val="21"/>
          <w:szCs w:val="21"/>
        </w:rPr>
        <w:t xml:space="preserve">, ha </w:t>
      </w:r>
      <w:proofErr w:type="spellStart"/>
      <w:r w:rsidRPr="007F275C">
        <w:rPr>
          <w:rFonts w:ascii="inherit" w:hAnsi="inherit" w:cs="Helvetica"/>
          <w:color w:val="555555"/>
          <w:sz w:val="21"/>
          <w:szCs w:val="21"/>
        </w:rPr>
        <w:t>valós</w:t>
      </w:r>
      <w:proofErr w:type="spellEnd"/>
      <w:r w:rsidRPr="007F275C">
        <w:rPr>
          <w:rFonts w:ascii="inherit" w:hAnsi="inherit" w:cs="Helvetica"/>
          <w:color w:val="555555"/>
          <w:sz w:val="21"/>
          <w:szCs w:val="21"/>
        </w:rPr>
        <w:t xml:space="preserve"> alapokra </w:t>
      </w:r>
      <w:proofErr w:type="spellStart"/>
      <w:r w:rsidRPr="007F275C">
        <w:rPr>
          <w:rFonts w:ascii="inherit" w:hAnsi="inherit" w:cs="Helvetica"/>
          <w:color w:val="555555"/>
          <w:sz w:val="21"/>
          <w:szCs w:val="21"/>
        </w:rPr>
        <w:t>épít</w:t>
      </w:r>
      <w:proofErr w:type="spellEnd"/>
      <w:r w:rsidRPr="007F275C">
        <w:rPr>
          <w:rFonts w:ascii="inherit" w:hAnsi="inherit" w:cs="Helvetica"/>
          <w:color w:val="555555"/>
          <w:sz w:val="21"/>
          <w:szCs w:val="21"/>
        </w:rPr>
        <w:t xml:space="preserve">, a </w:t>
      </w:r>
      <w:proofErr w:type="spellStart"/>
      <w:r w:rsidRPr="007F275C">
        <w:rPr>
          <w:rFonts w:ascii="inherit" w:hAnsi="inherit" w:cs="Helvetica"/>
          <w:color w:val="555555"/>
          <w:sz w:val="21"/>
          <w:szCs w:val="21"/>
        </w:rPr>
        <w:t>korábbi</w:t>
      </w:r>
      <w:proofErr w:type="spellEnd"/>
      <w:r w:rsidRPr="007F275C">
        <w:rPr>
          <w:rFonts w:ascii="inherit" w:hAnsi="inherit" w:cs="Helvetica"/>
          <w:color w:val="555555"/>
          <w:sz w:val="21"/>
          <w:szCs w:val="21"/>
        </w:rPr>
        <w:t xml:space="preserve"> </w:t>
      </w:r>
      <w:proofErr w:type="spellStart"/>
      <w:r w:rsidRPr="007F275C">
        <w:rPr>
          <w:rFonts w:ascii="inherit" w:hAnsi="inherit" w:cs="Helvetica"/>
          <w:color w:val="555555"/>
          <w:sz w:val="21"/>
          <w:szCs w:val="21"/>
        </w:rPr>
        <w:t>periódusok</w:t>
      </w:r>
      <w:proofErr w:type="spellEnd"/>
      <w:r w:rsidRPr="007F275C">
        <w:rPr>
          <w:rFonts w:ascii="inherit" w:hAnsi="inherit" w:cs="Helvetica"/>
          <w:color w:val="555555"/>
          <w:sz w:val="21"/>
          <w:szCs w:val="21"/>
        </w:rPr>
        <w:t xml:space="preserve"> </w:t>
      </w:r>
      <w:proofErr w:type="spellStart"/>
      <w:r w:rsidRPr="007F275C">
        <w:rPr>
          <w:rFonts w:ascii="inherit" w:hAnsi="inherit" w:cs="Helvetica"/>
          <w:color w:val="555555"/>
          <w:sz w:val="21"/>
          <w:szCs w:val="21"/>
        </w:rPr>
        <w:t>értékeit</w:t>
      </w:r>
      <w:proofErr w:type="spellEnd"/>
      <w:r w:rsidRPr="007F275C">
        <w:rPr>
          <w:rFonts w:ascii="inherit" w:hAnsi="inherit" w:cs="Helvetica"/>
          <w:color w:val="555555"/>
          <w:sz w:val="21"/>
          <w:szCs w:val="21"/>
        </w:rPr>
        <w:t xml:space="preserve"> </w:t>
      </w:r>
      <w:proofErr w:type="spellStart"/>
      <w:r w:rsidRPr="007F275C">
        <w:rPr>
          <w:rFonts w:ascii="inherit" w:hAnsi="inherit" w:cs="Helvetica"/>
          <w:color w:val="555555"/>
          <w:sz w:val="21"/>
          <w:szCs w:val="21"/>
        </w:rPr>
        <w:t>megőrzi</w:t>
      </w:r>
      <w:proofErr w:type="spellEnd"/>
      <w:r w:rsidRPr="007F275C">
        <w:rPr>
          <w:rFonts w:ascii="inherit" w:hAnsi="inherit" w:cs="Helvetica"/>
          <w:color w:val="555555"/>
          <w:sz w:val="21"/>
          <w:szCs w:val="21"/>
        </w:rPr>
        <w:t xml:space="preserve">, </w:t>
      </w:r>
      <w:proofErr w:type="spellStart"/>
      <w:r w:rsidRPr="007F275C">
        <w:rPr>
          <w:rFonts w:ascii="inherit" w:hAnsi="inherit" w:cs="Helvetica"/>
          <w:color w:val="555555"/>
          <w:sz w:val="21"/>
          <w:szCs w:val="21"/>
        </w:rPr>
        <w:t>és</w:t>
      </w:r>
      <w:proofErr w:type="spellEnd"/>
      <w:r w:rsidRPr="007F275C">
        <w:rPr>
          <w:rFonts w:ascii="inherit" w:hAnsi="inherit" w:cs="Helvetica"/>
          <w:color w:val="555555"/>
          <w:sz w:val="21"/>
          <w:szCs w:val="21"/>
        </w:rPr>
        <w:t xml:space="preserve"> azt </w:t>
      </w:r>
      <w:proofErr w:type="spellStart"/>
      <w:r w:rsidRPr="007F275C">
        <w:rPr>
          <w:rFonts w:ascii="inherit" w:hAnsi="inherit" w:cs="Helvetica"/>
          <w:color w:val="555555"/>
          <w:sz w:val="21"/>
          <w:szCs w:val="21"/>
        </w:rPr>
        <w:t>továbbfejlesztve</w:t>
      </w:r>
      <w:proofErr w:type="spellEnd"/>
      <w:r w:rsidRPr="007F275C">
        <w:rPr>
          <w:rFonts w:ascii="inherit" w:hAnsi="inherit" w:cs="Helvetica"/>
          <w:color w:val="555555"/>
          <w:sz w:val="21"/>
          <w:szCs w:val="21"/>
        </w:rPr>
        <w:t xml:space="preserve"> </w:t>
      </w:r>
      <w:proofErr w:type="spellStart"/>
      <w:r w:rsidRPr="007F275C">
        <w:rPr>
          <w:rFonts w:ascii="inherit" w:hAnsi="inherit" w:cs="Helvetica"/>
          <w:color w:val="555555"/>
          <w:sz w:val="21"/>
          <w:szCs w:val="21"/>
        </w:rPr>
        <w:t>úgy</w:t>
      </w:r>
      <w:proofErr w:type="spellEnd"/>
      <w:r w:rsidRPr="007F275C">
        <w:rPr>
          <w:rFonts w:ascii="inherit" w:hAnsi="inherit" w:cs="Helvetica"/>
          <w:color w:val="555555"/>
          <w:sz w:val="21"/>
          <w:szCs w:val="21"/>
        </w:rPr>
        <w:t xml:space="preserve"> </w:t>
      </w:r>
      <w:proofErr w:type="spellStart"/>
      <w:r w:rsidRPr="007F275C">
        <w:rPr>
          <w:rFonts w:ascii="inherit" w:hAnsi="inherit" w:cs="Helvetica"/>
          <w:color w:val="555555"/>
          <w:sz w:val="21"/>
          <w:szCs w:val="21"/>
        </w:rPr>
        <w:t>hasznosítja</w:t>
      </w:r>
      <w:proofErr w:type="spellEnd"/>
      <w:r w:rsidRPr="007F275C">
        <w:rPr>
          <w:rFonts w:ascii="inherit" w:hAnsi="inherit" w:cs="Helvetica"/>
          <w:color w:val="555555"/>
          <w:sz w:val="21"/>
          <w:szCs w:val="21"/>
        </w:rPr>
        <w:t xml:space="preserve">, hogy az mindenkor az iskola </w:t>
      </w:r>
      <w:proofErr w:type="spellStart"/>
      <w:r w:rsidRPr="007F275C">
        <w:rPr>
          <w:rFonts w:ascii="inherit" w:hAnsi="inherit" w:cs="Helvetica"/>
          <w:color w:val="555555"/>
          <w:sz w:val="21"/>
          <w:szCs w:val="21"/>
        </w:rPr>
        <w:t>jo</w:t>
      </w:r>
      <w:proofErr w:type="spellEnd"/>
      <w:r w:rsidRPr="007F275C">
        <w:rPr>
          <w:rFonts w:ascii="inherit" w:hAnsi="inherit" w:cs="Helvetica"/>
          <w:color w:val="555555"/>
          <w:sz w:val="21"/>
          <w:szCs w:val="21"/>
        </w:rPr>
        <w:t xml:space="preserve">́ </w:t>
      </w:r>
      <w:proofErr w:type="spellStart"/>
      <w:r w:rsidRPr="007F275C">
        <w:rPr>
          <w:rFonts w:ascii="inherit" w:hAnsi="inherit" w:cs="Helvetica"/>
          <w:color w:val="555555"/>
          <w:sz w:val="21"/>
          <w:szCs w:val="21"/>
        </w:rPr>
        <w:t>hírét</w:t>
      </w:r>
      <w:proofErr w:type="spellEnd"/>
      <w:r w:rsidRPr="007F275C">
        <w:rPr>
          <w:rFonts w:ascii="inherit" w:hAnsi="inherit" w:cs="Helvetica"/>
          <w:color w:val="555555"/>
          <w:sz w:val="21"/>
          <w:szCs w:val="21"/>
        </w:rPr>
        <w:t xml:space="preserve"> </w:t>
      </w:r>
      <w:proofErr w:type="spellStart"/>
      <w:r w:rsidRPr="007F275C">
        <w:rPr>
          <w:rFonts w:ascii="inherit" w:hAnsi="inherit" w:cs="Helvetica"/>
          <w:color w:val="555555"/>
          <w:sz w:val="21"/>
          <w:szCs w:val="21"/>
        </w:rPr>
        <w:t>szolgálja</w:t>
      </w:r>
      <w:proofErr w:type="spellEnd"/>
      <w:r w:rsidRPr="007F275C">
        <w:rPr>
          <w:rFonts w:ascii="inherit" w:hAnsi="inherit" w:cs="Helvetica"/>
          <w:color w:val="555555"/>
          <w:sz w:val="21"/>
          <w:szCs w:val="21"/>
        </w:rPr>
        <w:t>." Ennek szellemében, programjában részletesen felvázolja az iskola múltbéli fejlődését, jelenét, és fejlődési lehetőségeit és meghatározó szerepet vállalt a pedagógiai program kidolgozásában és folyamatos megújításában (dokumentumelemzés és helyszíni interjúk). Az igazgató értékrendje, iskola iránti elköteleződése, nevelésfilozófiája teljes egészében tükröződik a pedagógiai programban (dokumentumelemzés). Az intézmény vezetése kiemelt feladatnak tekinti a dokumentumok felülvizsgálatát, módosítását. (éves munkatervek</w:t>
      </w:r>
      <w:proofErr w:type="gramStart"/>
      <w:r w:rsidRPr="007F275C">
        <w:rPr>
          <w:rFonts w:ascii="inherit" w:hAnsi="inherit" w:cs="Helvetica"/>
          <w:color w:val="555555"/>
          <w:sz w:val="21"/>
          <w:szCs w:val="21"/>
        </w:rPr>
        <w:t>) ,</w:t>
      </w:r>
      <w:proofErr w:type="gramEnd"/>
      <w:r w:rsidRPr="007F275C">
        <w:rPr>
          <w:rFonts w:ascii="inherit" w:hAnsi="inherit" w:cs="Helvetica"/>
          <w:color w:val="555555"/>
          <w:sz w:val="21"/>
          <w:szCs w:val="21"/>
        </w:rPr>
        <w:t xml:space="preserve"> de a pedagógusok egy része nem ismeri pontosan a dokumentumok tartalmát. (intézményi önértékelés fejlesztési terve)</w:t>
      </w:r>
    </w:p>
    <w:p w:rsidR="00377597" w:rsidRPr="007F275C" w:rsidRDefault="00377597" w:rsidP="00377597">
      <w:pPr>
        <w:pStyle w:val="ng-binding"/>
        <w:shd w:val="clear" w:color="auto" w:fill="FFFFFF"/>
        <w:spacing w:before="0" w:beforeAutospacing="0" w:after="0" w:afterAutospacing="0" w:line="384" w:lineRule="atLeast"/>
        <w:textAlignment w:val="baseline"/>
        <w:rPr>
          <w:rFonts w:ascii="inherit" w:hAnsi="inherit" w:cs="Helvetica"/>
          <w:color w:val="333333"/>
          <w:sz w:val="21"/>
          <w:szCs w:val="21"/>
        </w:rPr>
      </w:pPr>
      <w:r w:rsidRPr="007F275C">
        <w:rPr>
          <w:rFonts w:ascii="inherit" w:hAnsi="inherit" w:cs="Helvetica"/>
          <w:color w:val="333333"/>
          <w:sz w:val="21"/>
          <w:szCs w:val="21"/>
        </w:rPr>
        <w:t>1.1.2. Együttműködik munkatársaival, és példát mutat annak érdekében, hogy az intézmény elérje a tanulási eredményekre vonatkozó deklarált céljait.</w:t>
      </w:r>
    </w:p>
    <w:p w:rsidR="00377597" w:rsidRPr="007F275C" w:rsidRDefault="00377597" w:rsidP="00377597">
      <w:pPr>
        <w:pStyle w:val="Cmsor5"/>
        <w:shd w:val="clear" w:color="auto" w:fill="FFFFFF"/>
        <w:spacing w:before="150" w:beforeAutospacing="0" w:after="0" w:afterAutospacing="0"/>
        <w:textAlignment w:val="baseline"/>
        <w:rPr>
          <w:rFonts w:ascii="inherit" w:hAnsi="inherit" w:cs="Helvetica"/>
          <w:b w:val="0"/>
          <w:bCs w:val="0"/>
          <w:color w:val="D1130D"/>
          <w:sz w:val="21"/>
          <w:szCs w:val="21"/>
        </w:rPr>
      </w:pPr>
      <w:r w:rsidRPr="007F275C">
        <w:rPr>
          <w:rFonts w:ascii="inherit" w:hAnsi="inherit" w:cs="Helvetica"/>
          <w:b w:val="0"/>
          <w:bCs w:val="0"/>
          <w:color w:val="D1130D"/>
          <w:sz w:val="21"/>
          <w:szCs w:val="21"/>
        </w:rPr>
        <w:t>Megjegyzés</w:t>
      </w:r>
    </w:p>
    <w:p w:rsidR="00377597" w:rsidRPr="007F275C" w:rsidRDefault="00377597" w:rsidP="00377597">
      <w:pPr>
        <w:pStyle w:val="ng-binding"/>
        <w:numPr>
          <w:ilvl w:val="0"/>
          <w:numId w:val="38"/>
        </w:numPr>
        <w:shd w:val="clear" w:color="auto" w:fill="FFFFFF"/>
        <w:spacing w:before="75" w:beforeAutospacing="0" w:after="75" w:afterAutospacing="0"/>
        <w:ind w:left="300"/>
        <w:textAlignment w:val="baseline"/>
        <w:rPr>
          <w:rFonts w:ascii="inherit" w:hAnsi="inherit" w:cs="Helvetica"/>
          <w:color w:val="555555"/>
          <w:sz w:val="21"/>
          <w:szCs w:val="21"/>
        </w:rPr>
      </w:pPr>
      <w:r w:rsidRPr="007F275C">
        <w:rPr>
          <w:rFonts w:ascii="inherit" w:hAnsi="inherit" w:cs="Helvetica"/>
          <w:color w:val="555555"/>
          <w:sz w:val="21"/>
          <w:szCs w:val="21"/>
        </w:rPr>
        <w:t xml:space="preserve">Fontosnak tartja a személyes példamutatást mindenben. (Vezetői interjú) Példamutatását és együttműködését a célok megvalósulása érdekében a vezetőtársak és az önértékelés dokumentumai megerősítették. Szoros együttműködésben dolgozik munkatársaival. Jelenléte az intézményben biztonságot, stabilitást nyújt, konzultatív , véleményező és javaslattevő joggyakorlása egyenrangú partnerré teszi a munkatársai </w:t>
      </w:r>
      <w:proofErr w:type="spellStart"/>
      <w:r w:rsidRPr="007F275C">
        <w:rPr>
          <w:rFonts w:ascii="inherit" w:hAnsi="inherit" w:cs="Helvetica"/>
          <w:color w:val="555555"/>
          <w:sz w:val="21"/>
          <w:szCs w:val="21"/>
        </w:rPr>
        <w:t>körében.Pedagógiai</w:t>
      </w:r>
      <w:proofErr w:type="spellEnd"/>
      <w:r w:rsidRPr="007F275C">
        <w:rPr>
          <w:rFonts w:ascii="inherit" w:hAnsi="inherit" w:cs="Helvetica"/>
          <w:color w:val="555555"/>
          <w:sz w:val="21"/>
          <w:szCs w:val="21"/>
        </w:rPr>
        <w:t xml:space="preserve"> hitvallása értelmében: "Vallom, hogy az </w:t>
      </w:r>
      <w:proofErr w:type="spellStart"/>
      <w:r w:rsidRPr="007F275C">
        <w:rPr>
          <w:rFonts w:ascii="inherit" w:hAnsi="inherit" w:cs="Helvetica"/>
          <w:color w:val="555555"/>
          <w:sz w:val="21"/>
          <w:szCs w:val="21"/>
        </w:rPr>
        <w:t>őszinte</w:t>
      </w:r>
      <w:proofErr w:type="spellEnd"/>
      <w:r w:rsidRPr="007F275C">
        <w:rPr>
          <w:rFonts w:ascii="inherit" w:hAnsi="inherit" w:cs="Helvetica"/>
          <w:color w:val="555555"/>
          <w:sz w:val="21"/>
          <w:szCs w:val="21"/>
        </w:rPr>
        <w:t xml:space="preserve"> </w:t>
      </w:r>
      <w:proofErr w:type="spellStart"/>
      <w:r w:rsidRPr="007F275C">
        <w:rPr>
          <w:rFonts w:ascii="inherit" w:hAnsi="inherit" w:cs="Helvetica"/>
          <w:color w:val="555555"/>
          <w:sz w:val="21"/>
          <w:szCs w:val="21"/>
        </w:rPr>
        <w:t>odafigyelés</w:t>
      </w:r>
      <w:proofErr w:type="spellEnd"/>
      <w:r w:rsidRPr="007F275C">
        <w:rPr>
          <w:rFonts w:ascii="inherit" w:hAnsi="inherit" w:cs="Helvetica"/>
          <w:color w:val="555555"/>
          <w:sz w:val="21"/>
          <w:szCs w:val="21"/>
        </w:rPr>
        <w:t xml:space="preserve">, a </w:t>
      </w:r>
      <w:proofErr w:type="spellStart"/>
      <w:r w:rsidRPr="007F275C">
        <w:rPr>
          <w:rFonts w:ascii="inherit" w:hAnsi="inherit" w:cs="Helvetica"/>
          <w:color w:val="555555"/>
          <w:sz w:val="21"/>
          <w:szCs w:val="21"/>
        </w:rPr>
        <w:t>segíteni</w:t>
      </w:r>
      <w:proofErr w:type="spellEnd"/>
      <w:r w:rsidRPr="007F275C">
        <w:rPr>
          <w:rFonts w:ascii="inherit" w:hAnsi="inherit" w:cs="Helvetica"/>
          <w:color w:val="555555"/>
          <w:sz w:val="21"/>
          <w:szCs w:val="21"/>
        </w:rPr>
        <w:t xml:space="preserve"> </w:t>
      </w:r>
      <w:proofErr w:type="spellStart"/>
      <w:r w:rsidRPr="007F275C">
        <w:rPr>
          <w:rFonts w:ascii="inherit" w:hAnsi="inherit" w:cs="Helvetica"/>
          <w:color w:val="555555"/>
          <w:sz w:val="21"/>
          <w:szCs w:val="21"/>
        </w:rPr>
        <w:t>akarás</w:t>
      </w:r>
      <w:proofErr w:type="spellEnd"/>
      <w:r w:rsidRPr="007F275C">
        <w:rPr>
          <w:rFonts w:ascii="inherit" w:hAnsi="inherit" w:cs="Helvetica"/>
          <w:color w:val="555555"/>
          <w:sz w:val="21"/>
          <w:szCs w:val="21"/>
        </w:rPr>
        <w:t xml:space="preserve">, a partneri kapcsolat </w:t>
      </w:r>
      <w:proofErr w:type="spellStart"/>
      <w:r w:rsidRPr="007F275C">
        <w:rPr>
          <w:rFonts w:ascii="inherit" w:hAnsi="inherit" w:cs="Helvetica"/>
          <w:color w:val="555555"/>
          <w:sz w:val="21"/>
          <w:szCs w:val="21"/>
        </w:rPr>
        <w:t>léte</w:t>
      </w:r>
      <w:proofErr w:type="spellEnd"/>
      <w:r w:rsidRPr="007F275C">
        <w:rPr>
          <w:rFonts w:ascii="inherit" w:hAnsi="inherit" w:cs="Helvetica"/>
          <w:color w:val="555555"/>
          <w:sz w:val="21"/>
          <w:szCs w:val="21"/>
        </w:rPr>
        <w:t xml:space="preserve">, alapja </w:t>
      </w:r>
      <w:proofErr w:type="spellStart"/>
      <w:r w:rsidRPr="007F275C">
        <w:rPr>
          <w:rFonts w:ascii="inherit" w:hAnsi="inherit" w:cs="Helvetica"/>
          <w:color w:val="555555"/>
          <w:sz w:val="21"/>
          <w:szCs w:val="21"/>
        </w:rPr>
        <w:t>és</w:t>
      </w:r>
      <w:proofErr w:type="spellEnd"/>
      <w:r w:rsidRPr="007F275C">
        <w:rPr>
          <w:rFonts w:ascii="inherit" w:hAnsi="inherit" w:cs="Helvetica"/>
          <w:color w:val="555555"/>
          <w:sz w:val="21"/>
          <w:szCs w:val="21"/>
        </w:rPr>
        <w:t xml:space="preserve"> </w:t>
      </w:r>
      <w:proofErr w:type="spellStart"/>
      <w:r w:rsidRPr="007F275C">
        <w:rPr>
          <w:rFonts w:ascii="inherit" w:hAnsi="inherit" w:cs="Helvetica"/>
          <w:color w:val="555555"/>
          <w:sz w:val="21"/>
          <w:szCs w:val="21"/>
        </w:rPr>
        <w:t>záloga</w:t>
      </w:r>
      <w:proofErr w:type="spellEnd"/>
      <w:r w:rsidRPr="007F275C">
        <w:rPr>
          <w:rFonts w:ascii="inherit" w:hAnsi="inherit" w:cs="Helvetica"/>
          <w:color w:val="555555"/>
          <w:sz w:val="21"/>
          <w:szCs w:val="21"/>
        </w:rPr>
        <w:t xml:space="preserve"> a sikeres </w:t>
      </w:r>
      <w:proofErr w:type="spellStart"/>
      <w:r w:rsidRPr="007F275C">
        <w:rPr>
          <w:rFonts w:ascii="inherit" w:hAnsi="inherit" w:cs="Helvetica"/>
          <w:color w:val="555555"/>
          <w:sz w:val="21"/>
          <w:szCs w:val="21"/>
        </w:rPr>
        <w:t>és</w:t>
      </w:r>
      <w:proofErr w:type="spellEnd"/>
      <w:r w:rsidRPr="007F275C">
        <w:rPr>
          <w:rFonts w:ascii="inherit" w:hAnsi="inherit" w:cs="Helvetica"/>
          <w:color w:val="555555"/>
          <w:sz w:val="21"/>
          <w:szCs w:val="21"/>
        </w:rPr>
        <w:t xml:space="preserve"> </w:t>
      </w:r>
      <w:proofErr w:type="spellStart"/>
      <w:r w:rsidRPr="007F275C">
        <w:rPr>
          <w:rFonts w:ascii="inherit" w:hAnsi="inherit" w:cs="Helvetica"/>
          <w:color w:val="555555"/>
          <w:sz w:val="21"/>
          <w:szCs w:val="21"/>
        </w:rPr>
        <w:t>hatékony</w:t>
      </w:r>
      <w:proofErr w:type="spellEnd"/>
      <w:r w:rsidRPr="007F275C">
        <w:rPr>
          <w:rFonts w:ascii="inherit" w:hAnsi="inherit" w:cs="Helvetica"/>
          <w:color w:val="555555"/>
          <w:sz w:val="21"/>
          <w:szCs w:val="21"/>
        </w:rPr>
        <w:t xml:space="preserve"> </w:t>
      </w:r>
      <w:proofErr w:type="spellStart"/>
      <w:r w:rsidRPr="007F275C">
        <w:rPr>
          <w:rFonts w:ascii="inherit" w:hAnsi="inherit" w:cs="Helvetica"/>
          <w:color w:val="555555"/>
          <w:sz w:val="21"/>
          <w:szCs w:val="21"/>
        </w:rPr>
        <w:t>együttműködésnek</w:t>
      </w:r>
      <w:proofErr w:type="spellEnd"/>
      <w:r w:rsidRPr="007F275C">
        <w:rPr>
          <w:rFonts w:ascii="inherit" w:hAnsi="inherit" w:cs="Helvetica"/>
          <w:color w:val="555555"/>
          <w:sz w:val="21"/>
          <w:szCs w:val="21"/>
        </w:rPr>
        <w:t xml:space="preserve">.", </w:t>
      </w:r>
      <w:proofErr w:type="spellStart"/>
      <w:r w:rsidRPr="007F275C">
        <w:rPr>
          <w:rFonts w:ascii="inherit" w:hAnsi="inherit" w:cs="Helvetica"/>
          <w:color w:val="555555"/>
          <w:sz w:val="21"/>
          <w:szCs w:val="21"/>
        </w:rPr>
        <w:t>pédát</w:t>
      </w:r>
      <w:proofErr w:type="spellEnd"/>
      <w:r w:rsidRPr="007F275C">
        <w:rPr>
          <w:rFonts w:ascii="inherit" w:hAnsi="inherit" w:cs="Helvetica"/>
          <w:color w:val="555555"/>
          <w:sz w:val="21"/>
          <w:szCs w:val="21"/>
        </w:rPr>
        <w:t xml:space="preserve"> mutat az egyén és a közösség együttműködésen, egymás kölcsönös tiszteletén alapuló értékteremtésre (dokumentumelemzés és helyszíni interjúk).</w:t>
      </w:r>
    </w:p>
    <w:p w:rsidR="00377597" w:rsidRPr="007F275C" w:rsidRDefault="00377597" w:rsidP="00377597">
      <w:pPr>
        <w:pStyle w:val="ng-binding"/>
        <w:shd w:val="clear" w:color="auto" w:fill="FFFFFF"/>
        <w:spacing w:before="0" w:beforeAutospacing="0" w:after="0" w:afterAutospacing="0" w:line="384" w:lineRule="atLeast"/>
        <w:textAlignment w:val="baseline"/>
        <w:rPr>
          <w:rFonts w:ascii="inherit" w:hAnsi="inherit" w:cs="Helvetica"/>
          <w:color w:val="333333"/>
          <w:sz w:val="21"/>
          <w:szCs w:val="21"/>
        </w:rPr>
      </w:pPr>
      <w:r w:rsidRPr="007F275C">
        <w:rPr>
          <w:rFonts w:ascii="inherit" w:hAnsi="inherit" w:cs="Helvetica"/>
          <w:color w:val="333333"/>
          <w:sz w:val="21"/>
          <w:szCs w:val="21"/>
        </w:rPr>
        <w:t>1.1.3. A tanulói kulcskompetenciák fejlesztésére, a tanulói eredmények javítására összpontosító nevelő-oktató munkát vár el.</w:t>
      </w:r>
    </w:p>
    <w:p w:rsidR="00377597" w:rsidRPr="007F275C" w:rsidRDefault="00377597" w:rsidP="00377597">
      <w:pPr>
        <w:pStyle w:val="Cmsor5"/>
        <w:shd w:val="clear" w:color="auto" w:fill="FFFFFF"/>
        <w:spacing w:before="150" w:beforeAutospacing="0" w:after="0" w:afterAutospacing="0"/>
        <w:textAlignment w:val="baseline"/>
        <w:rPr>
          <w:rFonts w:ascii="inherit" w:hAnsi="inherit" w:cs="Helvetica"/>
          <w:b w:val="0"/>
          <w:bCs w:val="0"/>
          <w:color w:val="D1130D"/>
          <w:sz w:val="21"/>
          <w:szCs w:val="21"/>
        </w:rPr>
      </w:pPr>
      <w:r w:rsidRPr="007F275C">
        <w:rPr>
          <w:rFonts w:ascii="inherit" w:hAnsi="inherit" w:cs="Helvetica"/>
          <w:b w:val="0"/>
          <w:bCs w:val="0"/>
          <w:color w:val="D1130D"/>
          <w:sz w:val="21"/>
          <w:szCs w:val="21"/>
        </w:rPr>
        <w:t>Megjegyzés</w:t>
      </w:r>
    </w:p>
    <w:p w:rsidR="00377597" w:rsidRPr="007F275C" w:rsidRDefault="00377597" w:rsidP="00377597">
      <w:pPr>
        <w:pStyle w:val="ng-binding"/>
        <w:numPr>
          <w:ilvl w:val="0"/>
          <w:numId w:val="39"/>
        </w:numPr>
        <w:shd w:val="clear" w:color="auto" w:fill="FFFFFF"/>
        <w:spacing w:before="75" w:beforeAutospacing="0" w:after="75" w:afterAutospacing="0"/>
        <w:ind w:left="300"/>
        <w:textAlignment w:val="baseline"/>
        <w:rPr>
          <w:rFonts w:ascii="inherit" w:hAnsi="inherit" w:cs="Helvetica"/>
          <w:color w:val="555555"/>
          <w:sz w:val="21"/>
          <w:szCs w:val="21"/>
        </w:rPr>
      </w:pPr>
      <w:r w:rsidRPr="007F275C">
        <w:rPr>
          <w:rFonts w:ascii="inherit" w:hAnsi="inherit" w:cs="Helvetica"/>
          <w:color w:val="555555"/>
          <w:sz w:val="21"/>
          <w:szCs w:val="21"/>
        </w:rPr>
        <w:t xml:space="preserve">Az iskola az egészséges emberre jellemző tulajdonságok szélesebb skálájának lehető legoptimálisabb kibontakozását </w:t>
      </w:r>
      <w:proofErr w:type="spellStart"/>
      <w:r w:rsidRPr="007F275C">
        <w:rPr>
          <w:rFonts w:ascii="inherit" w:hAnsi="inherit" w:cs="Helvetica"/>
          <w:color w:val="555555"/>
          <w:sz w:val="21"/>
          <w:szCs w:val="21"/>
        </w:rPr>
        <w:t>segíti.A</w:t>
      </w:r>
      <w:proofErr w:type="spellEnd"/>
      <w:r w:rsidRPr="007F275C">
        <w:rPr>
          <w:rFonts w:ascii="inherit" w:hAnsi="inherit" w:cs="Helvetica"/>
          <w:color w:val="555555"/>
          <w:sz w:val="21"/>
          <w:szCs w:val="21"/>
        </w:rPr>
        <w:t xml:space="preserve"> pedagógiai programban </w:t>
      </w:r>
      <w:proofErr w:type="spellStart"/>
      <w:r w:rsidRPr="007F275C">
        <w:rPr>
          <w:rFonts w:ascii="inherit" w:hAnsi="inherit" w:cs="Helvetica"/>
          <w:color w:val="555555"/>
          <w:sz w:val="21"/>
          <w:szCs w:val="21"/>
        </w:rPr>
        <w:t>megfogalmazottak</w:t>
      </w:r>
      <w:proofErr w:type="spellEnd"/>
      <w:r w:rsidRPr="007F275C">
        <w:rPr>
          <w:rFonts w:ascii="inherit" w:hAnsi="inherit" w:cs="Helvetica"/>
          <w:color w:val="555555"/>
          <w:sz w:val="21"/>
          <w:szCs w:val="21"/>
        </w:rPr>
        <w:t xml:space="preserve"> "... kreatív, </w:t>
      </w:r>
      <w:proofErr w:type="spellStart"/>
      <w:r w:rsidRPr="007F275C">
        <w:rPr>
          <w:rFonts w:ascii="inherit" w:hAnsi="inherit" w:cs="Helvetica"/>
          <w:color w:val="555555"/>
          <w:sz w:val="21"/>
          <w:szCs w:val="21"/>
        </w:rPr>
        <w:t>innovatív,a</w:t>
      </w:r>
      <w:proofErr w:type="spellEnd"/>
      <w:r w:rsidRPr="007F275C">
        <w:rPr>
          <w:rFonts w:ascii="inherit" w:hAnsi="inherit" w:cs="Helvetica"/>
          <w:color w:val="555555"/>
          <w:sz w:val="21"/>
          <w:szCs w:val="21"/>
        </w:rPr>
        <w:t xml:space="preserve"> világra nyitott, egyéni teljesítményre és csoportmunkára egyaránt képes, korszerű tudással rendelkező, a munkaerőpiacon alkalmazkodni képes, mobilis embereket képezzünk...."- elérése határozza meg az iskolában folyó munkát (pedagógiai program 15. o.).Mindezek értelmében, az iskolában folyó nevelő-oktató munka alapvető feladatának tekintik a tanulók kulcskompetenciáinak állandó és folyamatos fejlesztését. Ő maga is pozitív pedagógiai példával jár elől. Nagy hangsúlyt fektet a különleges bánásmódot igénylő gyerekek nevelésére, oktatására. A tehetséggondozást fejlesztendő területnek tartja. (vezetői interjú, intézményi önértékelés fejlesztési terve)</w:t>
      </w:r>
    </w:p>
    <w:p w:rsidR="00377597" w:rsidRPr="007F275C" w:rsidRDefault="00377597" w:rsidP="00377597">
      <w:pPr>
        <w:pStyle w:val="ng-binding"/>
        <w:shd w:val="clear" w:color="auto" w:fill="FFFFFF"/>
        <w:spacing w:before="0" w:beforeAutospacing="0" w:after="0" w:afterAutospacing="0" w:line="384" w:lineRule="atLeast"/>
        <w:textAlignment w:val="baseline"/>
        <w:rPr>
          <w:rFonts w:ascii="inherit" w:hAnsi="inherit" w:cs="Helvetica"/>
          <w:color w:val="333333"/>
          <w:sz w:val="21"/>
          <w:szCs w:val="21"/>
        </w:rPr>
      </w:pPr>
      <w:r w:rsidRPr="007F275C">
        <w:rPr>
          <w:rFonts w:ascii="inherit" w:hAnsi="inherit" w:cs="Helvetica"/>
          <w:color w:val="333333"/>
          <w:sz w:val="21"/>
          <w:szCs w:val="21"/>
        </w:rPr>
        <w:t>1.2.1. Az intézményi működést befolyásoló azonosított, összegyűjtött, értelmezett mérési adatokat, eredményeket felhasználja a stratégiai dokumentumok elkészítésében, az intézmény jelenlegi és jövőbeli helyzetének megítélésében, különösen a tanulás és tanítás szervezésében és irányításában.</w:t>
      </w:r>
    </w:p>
    <w:p w:rsidR="00377597" w:rsidRPr="007F275C" w:rsidRDefault="00377597" w:rsidP="00377597">
      <w:pPr>
        <w:pStyle w:val="Cmsor5"/>
        <w:shd w:val="clear" w:color="auto" w:fill="FFFFFF"/>
        <w:spacing w:before="150" w:beforeAutospacing="0" w:after="0" w:afterAutospacing="0"/>
        <w:textAlignment w:val="baseline"/>
        <w:rPr>
          <w:rFonts w:ascii="inherit" w:hAnsi="inherit" w:cs="Helvetica"/>
          <w:b w:val="0"/>
          <w:bCs w:val="0"/>
          <w:color w:val="D1130D"/>
          <w:sz w:val="21"/>
          <w:szCs w:val="21"/>
        </w:rPr>
      </w:pPr>
      <w:r w:rsidRPr="007F275C">
        <w:rPr>
          <w:rFonts w:ascii="inherit" w:hAnsi="inherit" w:cs="Helvetica"/>
          <w:b w:val="0"/>
          <w:bCs w:val="0"/>
          <w:color w:val="D1130D"/>
          <w:sz w:val="21"/>
          <w:szCs w:val="21"/>
        </w:rPr>
        <w:t>Megjegyzés</w:t>
      </w:r>
    </w:p>
    <w:p w:rsidR="00377597" w:rsidRPr="007F275C" w:rsidRDefault="00377597" w:rsidP="00377597">
      <w:pPr>
        <w:pStyle w:val="ng-binding"/>
        <w:numPr>
          <w:ilvl w:val="0"/>
          <w:numId w:val="40"/>
        </w:numPr>
        <w:shd w:val="clear" w:color="auto" w:fill="FFFFFF"/>
        <w:spacing w:before="75" w:beforeAutospacing="0" w:after="75" w:afterAutospacing="0"/>
        <w:ind w:left="300"/>
        <w:textAlignment w:val="baseline"/>
        <w:rPr>
          <w:rFonts w:ascii="inherit" w:hAnsi="inherit" w:cs="Helvetica"/>
          <w:color w:val="555555"/>
          <w:sz w:val="21"/>
          <w:szCs w:val="21"/>
        </w:rPr>
      </w:pPr>
      <w:r w:rsidRPr="007F275C">
        <w:rPr>
          <w:rFonts w:ascii="inherit" w:hAnsi="inherit" w:cs="Helvetica"/>
          <w:color w:val="555555"/>
          <w:sz w:val="21"/>
          <w:szCs w:val="21"/>
        </w:rPr>
        <w:lastRenderedPageBreak/>
        <w:t xml:space="preserve">A beszámolók alapján a következő intézményi eredményeket tartják nyilván: kompetenciamérés eredményei, a félévi és a tanév végi eredmények tantárgyra és 5 évre vonatkozóan, a nemzetközi és hazai sportversenyek eredményei, továbbtanulási mutatók, az érettségi vizsga eredményei, a pedagógusok és tanulók elismerései, lemorzsolódási mutatók. Ezek változását, elemzését (évekre vonatkozó összehasonlítását) és ezzel kapcsolatos következtetéseket, jövőre vonatkozó célkitűzéseket nem látunk a dokumentumokban. Figyelemmel kísérik egyénre szabottan az elért eredményeket, szükség szerint egyéni fejlesztési terv készül, amely a mentor tanár irányításával valósul meg. (Pedagógiai Program, Éves munkatervek és </w:t>
      </w:r>
      <w:proofErr w:type="spellStart"/>
      <w:proofErr w:type="gramStart"/>
      <w:r w:rsidRPr="007F275C">
        <w:rPr>
          <w:rFonts w:ascii="inherit" w:hAnsi="inherit" w:cs="Helvetica"/>
          <w:color w:val="555555"/>
          <w:sz w:val="21"/>
          <w:szCs w:val="21"/>
        </w:rPr>
        <w:t>beszámolók,helyszíni</w:t>
      </w:r>
      <w:proofErr w:type="spellEnd"/>
      <w:proofErr w:type="gramEnd"/>
      <w:r w:rsidRPr="007F275C">
        <w:rPr>
          <w:rFonts w:ascii="inherit" w:hAnsi="inherit" w:cs="Helvetica"/>
          <w:color w:val="555555"/>
          <w:sz w:val="21"/>
          <w:szCs w:val="21"/>
        </w:rPr>
        <w:t xml:space="preserve"> interjúk).</w:t>
      </w:r>
    </w:p>
    <w:p w:rsidR="00377597" w:rsidRPr="007F275C" w:rsidRDefault="00377597" w:rsidP="00377597">
      <w:pPr>
        <w:pStyle w:val="ng-binding"/>
        <w:shd w:val="clear" w:color="auto" w:fill="FFFFFF"/>
        <w:spacing w:before="0" w:beforeAutospacing="0" w:after="0" w:afterAutospacing="0" w:line="384" w:lineRule="atLeast"/>
        <w:textAlignment w:val="baseline"/>
        <w:rPr>
          <w:rFonts w:ascii="inherit" w:hAnsi="inherit" w:cs="Helvetica"/>
          <w:color w:val="333333"/>
          <w:sz w:val="21"/>
          <w:szCs w:val="21"/>
        </w:rPr>
      </w:pPr>
      <w:r w:rsidRPr="007F275C">
        <w:rPr>
          <w:rFonts w:ascii="inherit" w:hAnsi="inherit" w:cs="Helvetica"/>
          <w:color w:val="333333"/>
          <w:sz w:val="21"/>
          <w:szCs w:val="21"/>
        </w:rPr>
        <w:t>1.2.2. A kollégákkal megosztja a tanulási eredményességről szóló információkat, a központi mérési eredményeket elemzi, és levonja a szükséges szakmai tanulságokat.</w:t>
      </w:r>
    </w:p>
    <w:p w:rsidR="00377597" w:rsidRPr="007F275C" w:rsidRDefault="00377597" w:rsidP="00377597">
      <w:pPr>
        <w:pStyle w:val="Cmsor5"/>
        <w:shd w:val="clear" w:color="auto" w:fill="FFFFFF"/>
        <w:spacing w:before="150" w:beforeAutospacing="0" w:after="0" w:afterAutospacing="0"/>
        <w:textAlignment w:val="baseline"/>
        <w:rPr>
          <w:rFonts w:ascii="inherit" w:hAnsi="inherit" w:cs="Helvetica"/>
          <w:b w:val="0"/>
          <w:bCs w:val="0"/>
          <w:color w:val="D1130D"/>
          <w:sz w:val="21"/>
          <w:szCs w:val="21"/>
        </w:rPr>
      </w:pPr>
      <w:r w:rsidRPr="007F275C">
        <w:rPr>
          <w:rFonts w:ascii="inherit" w:hAnsi="inherit" w:cs="Helvetica"/>
          <w:b w:val="0"/>
          <w:bCs w:val="0"/>
          <w:color w:val="D1130D"/>
          <w:sz w:val="21"/>
          <w:szCs w:val="21"/>
        </w:rPr>
        <w:t>Megjegyzés</w:t>
      </w:r>
    </w:p>
    <w:p w:rsidR="00377597" w:rsidRPr="007F275C" w:rsidRDefault="00377597" w:rsidP="00377597">
      <w:pPr>
        <w:pStyle w:val="ng-binding"/>
        <w:numPr>
          <w:ilvl w:val="0"/>
          <w:numId w:val="41"/>
        </w:numPr>
        <w:shd w:val="clear" w:color="auto" w:fill="FFFFFF"/>
        <w:spacing w:before="75" w:beforeAutospacing="0" w:after="75" w:afterAutospacing="0"/>
        <w:ind w:left="300"/>
        <w:textAlignment w:val="baseline"/>
        <w:rPr>
          <w:rFonts w:ascii="inherit" w:hAnsi="inherit" w:cs="Helvetica"/>
          <w:color w:val="555555"/>
          <w:sz w:val="21"/>
          <w:szCs w:val="21"/>
        </w:rPr>
      </w:pPr>
      <w:r w:rsidRPr="007F275C">
        <w:rPr>
          <w:rFonts w:ascii="inherit" w:hAnsi="inherit" w:cs="Helvetica"/>
          <w:color w:val="555555"/>
          <w:sz w:val="21"/>
          <w:szCs w:val="21"/>
        </w:rPr>
        <w:t>A vezetőtársakkal készített interjúból megtudtuk, hogy az éves értékelő értekezleteknek ez témája szokott lenni. A szükséges tanulságok levonása is megtörténik legalábbis részben, az önértékelés fejlesztési tervében megjelölt egyik feladat ugyanis a tehetséges tanulókra való odafigyelés. Az OKM-</w:t>
      </w:r>
      <w:proofErr w:type="spellStart"/>
      <w:r w:rsidRPr="007F275C">
        <w:rPr>
          <w:rFonts w:ascii="inherit" w:hAnsi="inherit" w:cs="Helvetica"/>
          <w:color w:val="555555"/>
          <w:sz w:val="21"/>
          <w:szCs w:val="21"/>
        </w:rPr>
        <w:t>ről</w:t>
      </w:r>
      <w:proofErr w:type="spellEnd"/>
      <w:r w:rsidRPr="007F275C">
        <w:rPr>
          <w:rFonts w:ascii="inherit" w:hAnsi="inherit" w:cs="Helvetica"/>
          <w:color w:val="555555"/>
          <w:sz w:val="21"/>
          <w:szCs w:val="21"/>
        </w:rPr>
        <w:t xml:space="preserve"> sem adat, sem elemzés nincs. Az évenkénti év végi beszámoló részletes statisztikát tartalmaz az eredményekről, a visszacsatolás az egyes tanulói eredményekhez kötött. Így az intézményben az </w:t>
      </w:r>
      <w:proofErr w:type="spellStart"/>
      <w:r w:rsidRPr="007F275C">
        <w:rPr>
          <w:rFonts w:ascii="inherit" w:hAnsi="inherit" w:cs="Helvetica"/>
          <w:color w:val="555555"/>
          <w:sz w:val="21"/>
          <w:szCs w:val="21"/>
        </w:rPr>
        <w:t>egyéni</w:t>
      </w:r>
      <w:proofErr w:type="spellEnd"/>
      <w:r w:rsidRPr="007F275C">
        <w:rPr>
          <w:rFonts w:ascii="inherit" w:hAnsi="inherit" w:cs="Helvetica"/>
          <w:color w:val="555555"/>
          <w:sz w:val="21"/>
          <w:szCs w:val="21"/>
        </w:rPr>
        <w:t xml:space="preserve"> képességekhez igazodó, differenciált képességfejlesztés zajlik a mentorhálózat működtetése során. Ennek pedagógiai tervezése a tanulók eredményességi mutatóira épül. (Pedagógiai Program, helyszíni interjúk).</w:t>
      </w:r>
    </w:p>
    <w:p w:rsidR="00377597" w:rsidRPr="007F275C" w:rsidRDefault="00377597" w:rsidP="00377597">
      <w:pPr>
        <w:pStyle w:val="ng-binding"/>
        <w:shd w:val="clear" w:color="auto" w:fill="FFFFFF"/>
        <w:spacing w:before="0" w:beforeAutospacing="0" w:after="0" w:afterAutospacing="0" w:line="384" w:lineRule="atLeast"/>
        <w:textAlignment w:val="baseline"/>
        <w:rPr>
          <w:rFonts w:ascii="inherit" w:hAnsi="inherit" w:cs="Helvetica"/>
          <w:color w:val="333333"/>
          <w:sz w:val="21"/>
          <w:szCs w:val="21"/>
        </w:rPr>
      </w:pPr>
      <w:r w:rsidRPr="007F275C">
        <w:rPr>
          <w:rFonts w:ascii="inherit" w:hAnsi="inherit" w:cs="Helvetica"/>
          <w:color w:val="333333"/>
          <w:sz w:val="21"/>
          <w:szCs w:val="21"/>
        </w:rPr>
        <w:t>1.2.3. Beszámolót kér a tanulói teljesítmények folyamatos mérésén alapuló egyéni teljesítmények összehasonlításáról, változásáról és elvárja, hogy a tapasztalatokat felhasználják a tanuló fejlesztése érdekében.</w:t>
      </w:r>
    </w:p>
    <w:p w:rsidR="00377597" w:rsidRPr="007F275C" w:rsidRDefault="00377597" w:rsidP="00377597">
      <w:pPr>
        <w:pStyle w:val="Cmsor5"/>
        <w:shd w:val="clear" w:color="auto" w:fill="FFFFFF"/>
        <w:spacing w:before="150" w:beforeAutospacing="0" w:after="0" w:afterAutospacing="0"/>
        <w:textAlignment w:val="baseline"/>
        <w:rPr>
          <w:rFonts w:ascii="inherit" w:hAnsi="inherit" w:cs="Helvetica"/>
          <w:b w:val="0"/>
          <w:bCs w:val="0"/>
          <w:color w:val="D1130D"/>
          <w:sz w:val="21"/>
          <w:szCs w:val="21"/>
        </w:rPr>
      </w:pPr>
      <w:r w:rsidRPr="007F275C">
        <w:rPr>
          <w:rFonts w:ascii="inherit" w:hAnsi="inherit" w:cs="Helvetica"/>
          <w:b w:val="0"/>
          <w:bCs w:val="0"/>
          <w:color w:val="D1130D"/>
          <w:sz w:val="21"/>
          <w:szCs w:val="21"/>
        </w:rPr>
        <w:t>Megjegyzés</w:t>
      </w:r>
    </w:p>
    <w:p w:rsidR="00377597" w:rsidRPr="007F275C" w:rsidRDefault="00377597" w:rsidP="00377597">
      <w:pPr>
        <w:pStyle w:val="ng-binding"/>
        <w:numPr>
          <w:ilvl w:val="0"/>
          <w:numId w:val="42"/>
        </w:numPr>
        <w:shd w:val="clear" w:color="auto" w:fill="FFFFFF"/>
        <w:spacing w:before="75" w:beforeAutospacing="0" w:after="75" w:afterAutospacing="0"/>
        <w:ind w:left="300"/>
        <w:textAlignment w:val="baseline"/>
        <w:rPr>
          <w:rFonts w:ascii="inherit" w:hAnsi="inherit" w:cs="Helvetica"/>
          <w:color w:val="555555"/>
          <w:sz w:val="21"/>
          <w:szCs w:val="21"/>
        </w:rPr>
      </w:pPr>
      <w:r w:rsidRPr="007F275C">
        <w:rPr>
          <w:rFonts w:ascii="inherit" w:hAnsi="inherit" w:cs="Helvetica"/>
          <w:color w:val="555555"/>
          <w:sz w:val="21"/>
          <w:szCs w:val="21"/>
        </w:rPr>
        <w:t xml:space="preserve">SZMSZ 2.1.: az intézményben folyó pedagógiai munka belső ellenőrzésének megszervezése, a szakmai feladatok végrehajtásának ellenőrzése az igazgató feladata. 2.5.1.: a szakmai és módszertani tevékenység irányítása, ellenőrzése, minősítése a munkaközösségvezetők feladata. (Ua. mindkét beszámolóban szerepel: "Iskolánkban munkaközösségek nem működnek") 2.5.2. szerint a mentor tanárok munkáját az általános igazgatóhelyettes koordinálja és ellenőrzi. Az évközi nevelési értekezletek, és munkaértekezletek központi fórumai a tapasztalatok megosztásának és az új irányok, fejlesztések kijelölésének. </w:t>
      </w:r>
      <w:proofErr w:type="spellStart"/>
      <w:r w:rsidRPr="007F275C">
        <w:rPr>
          <w:rFonts w:ascii="inherit" w:hAnsi="inherit" w:cs="Helvetica"/>
          <w:color w:val="555555"/>
          <w:sz w:val="21"/>
          <w:szCs w:val="21"/>
        </w:rPr>
        <w:t>Egyéni</w:t>
      </w:r>
      <w:proofErr w:type="spellEnd"/>
      <w:r w:rsidRPr="007F275C">
        <w:rPr>
          <w:rFonts w:ascii="inherit" w:hAnsi="inherit" w:cs="Helvetica"/>
          <w:color w:val="555555"/>
          <w:sz w:val="21"/>
          <w:szCs w:val="21"/>
        </w:rPr>
        <w:t xml:space="preserve"> képességekhez igazodó, differenciált képességfejlesztés, tevékenykedtető </w:t>
      </w:r>
      <w:proofErr w:type="spellStart"/>
      <w:r w:rsidRPr="007F275C">
        <w:rPr>
          <w:rFonts w:ascii="inherit" w:hAnsi="inherit" w:cs="Helvetica"/>
          <w:color w:val="555555"/>
          <w:sz w:val="21"/>
          <w:szCs w:val="21"/>
        </w:rPr>
        <w:t>tanulási</w:t>
      </w:r>
      <w:proofErr w:type="spellEnd"/>
      <w:r w:rsidRPr="007F275C">
        <w:rPr>
          <w:rFonts w:ascii="inherit" w:hAnsi="inherit" w:cs="Helvetica"/>
          <w:color w:val="555555"/>
          <w:sz w:val="21"/>
          <w:szCs w:val="21"/>
        </w:rPr>
        <w:t xml:space="preserve"> forma </w:t>
      </w:r>
      <w:proofErr w:type="spellStart"/>
      <w:r w:rsidRPr="007F275C">
        <w:rPr>
          <w:rFonts w:ascii="inherit" w:hAnsi="inherit" w:cs="Helvetica"/>
          <w:color w:val="555555"/>
          <w:sz w:val="21"/>
          <w:szCs w:val="21"/>
        </w:rPr>
        <w:t>előtérbe</w:t>
      </w:r>
      <w:proofErr w:type="spellEnd"/>
      <w:r w:rsidRPr="007F275C">
        <w:rPr>
          <w:rFonts w:ascii="inherit" w:hAnsi="inherit" w:cs="Helvetica"/>
          <w:color w:val="555555"/>
          <w:sz w:val="21"/>
          <w:szCs w:val="21"/>
        </w:rPr>
        <w:t xml:space="preserve"> </w:t>
      </w:r>
      <w:proofErr w:type="spellStart"/>
      <w:r w:rsidRPr="007F275C">
        <w:rPr>
          <w:rFonts w:ascii="inherit" w:hAnsi="inherit" w:cs="Helvetica"/>
          <w:color w:val="555555"/>
          <w:sz w:val="21"/>
          <w:szCs w:val="21"/>
        </w:rPr>
        <w:t>helyezése</w:t>
      </w:r>
      <w:proofErr w:type="spellEnd"/>
      <w:r w:rsidRPr="007F275C">
        <w:rPr>
          <w:rFonts w:ascii="inherit" w:hAnsi="inherit" w:cs="Helvetica"/>
          <w:color w:val="555555"/>
          <w:sz w:val="21"/>
          <w:szCs w:val="21"/>
        </w:rPr>
        <w:t xml:space="preserve"> (mentorhálózat működtetése) az egyik cél a vezető programjában. Az egyéni megsegítés, a munkarend edzésekhez igazítása az élsportoló tanulóknál kiemelt feladat. A mentorok 4-5 tanuló tanulmányi előmenetelét figyelik, és kommunikálnak a szülőkkel, szaktanárokkal és az </w:t>
      </w:r>
      <w:proofErr w:type="spellStart"/>
      <w:r w:rsidRPr="007F275C">
        <w:rPr>
          <w:rFonts w:ascii="inherit" w:hAnsi="inherit" w:cs="Helvetica"/>
          <w:color w:val="555555"/>
          <w:sz w:val="21"/>
          <w:szCs w:val="21"/>
        </w:rPr>
        <w:t>ofőkkel</w:t>
      </w:r>
      <w:proofErr w:type="spellEnd"/>
      <w:r w:rsidRPr="007F275C">
        <w:rPr>
          <w:rFonts w:ascii="inherit" w:hAnsi="inherit" w:cs="Helvetica"/>
          <w:color w:val="555555"/>
          <w:sz w:val="21"/>
          <w:szCs w:val="21"/>
        </w:rPr>
        <w:t>.</w:t>
      </w:r>
    </w:p>
    <w:p w:rsidR="00377597" w:rsidRPr="007F275C" w:rsidRDefault="00377597" w:rsidP="00377597">
      <w:pPr>
        <w:pStyle w:val="ng-binding"/>
        <w:shd w:val="clear" w:color="auto" w:fill="FFFFFF"/>
        <w:spacing w:before="0" w:beforeAutospacing="0" w:after="0" w:afterAutospacing="0" w:line="384" w:lineRule="atLeast"/>
        <w:textAlignment w:val="baseline"/>
        <w:rPr>
          <w:rFonts w:ascii="inherit" w:hAnsi="inherit" w:cs="Helvetica"/>
          <w:color w:val="333333"/>
          <w:sz w:val="21"/>
          <w:szCs w:val="21"/>
        </w:rPr>
      </w:pPr>
      <w:r w:rsidRPr="007F275C">
        <w:rPr>
          <w:rFonts w:ascii="inherit" w:hAnsi="inherit" w:cs="Helvetica"/>
          <w:color w:val="333333"/>
          <w:sz w:val="21"/>
          <w:szCs w:val="21"/>
        </w:rPr>
        <w:t>1.3.1. Irányításával az intézményben kialakítják a tanulók értékelésének közös alapelveit és követelményeit, melyekben hangsúlyosan megjelenik a fejlesztő jelleg.</w:t>
      </w:r>
    </w:p>
    <w:p w:rsidR="00377597" w:rsidRPr="007F275C" w:rsidRDefault="00377597" w:rsidP="00377597">
      <w:pPr>
        <w:pStyle w:val="Cmsor5"/>
        <w:shd w:val="clear" w:color="auto" w:fill="FFFFFF"/>
        <w:spacing w:before="150" w:beforeAutospacing="0" w:after="0" w:afterAutospacing="0"/>
        <w:textAlignment w:val="baseline"/>
        <w:rPr>
          <w:rFonts w:ascii="inherit" w:hAnsi="inherit" w:cs="Helvetica"/>
          <w:b w:val="0"/>
          <w:bCs w:val="0"/>
          <w:color w:val="D1130D"/>
          <w:sz w:val="21"/>
          <w:szCs w:val="21"/>
        </w:rPr>
      </w:pPr>
      <w:r w:rsidRPr="007F275C">
        <w:rPr>
          <w:rFonts w:ascii="inherit" w:hAnsi="inherit" w:cs="Helvetica"/>
          <w:b w:val="0"/>
          <w:bCs w:val="0"/>
          <w:color w:val="D1130D"/>
          <w:sz w:val="21"/>
          <w:szCs w:val="21"/>
        </w:rPr>
        <w:t>Megjegyzés</w:t>
      </w:r>
    </w:p>
    <w:p w:rsidR="00377597" w:rsidRPr="007F275C" w:rsidRDefault="00377597" w:rsidP="00377597">
      <w:pPr>
        <w:pStyle w:val="ng-binding"/>
        <w:numPr>
          <w:ilvl w:val="0"/>
          <w:numId w:val="43"/>
        </w:numPr>
        <w:shd w:val="clear" w:color="auto" w:fill="FFFFFF"/>
        <w:spacing w:before="75" w:beforeAutospacing="0" w:after="75" w:afterAutospacing="0"/>
        <w:ind w:left="300"/>
        <w:textAlignment w:val="baseline"/>
        <w:rPr>
          <w:rFonts w:ascii="inherit" w:hAnsi="inherit" w:cs="Helvetica"/>
          <w:color w:val="555555"/>
          <w:sz w:val="21"/>
          <w:szCs w:val="21"/>
        </w:rPr>
      </w:pPr>
      <w:r w:rsidRPr="007F275C">
        <w:rPr>
          <w:rFonts w:ascii="inherit" w:hAnsi="inherit" w:cs="Helvetica"/>
          <w:color w:val="555555"/>
          <w:sz w:val="21"/>
          <w:szCs w:val="21"/>
        </w:rPr>
        <w:t xml:space="preserve">Az intézmény értékelési rendszere részletesen kidolgozott, egységes, és fő jellemzője a fejlesztés szándéka. A pedagógiai program 51-58. oldalán részletes folyamatleírás található az értékelés rendszer elemeiről. A vezetői </w:t>
      </w:r>
      <w:proofErr w:type="gramStart"/>
      <w:r w:rsidRPr="007F275C">
        <w:rPr>
          <w:rFonts w:ascii="inherit" w:hAnsi="inherit" w:cs="Helvetica"/>
          <w:color w:val="555555"/>
          <w:sz w:val="21"/>
          <w:szCs w:val="21"/>
        </w:rPr>
        <w:t>program,</w:t>
      </w:r>
      <w:proofErr w:type="gramEnd"/>
      <w:r w:rsidRPr="007F275C">
        <w:rPr>
          <w:rFonts w:ascii="inherit" w:hAnsi="inherit" w:cs="Helvetica"/>
          <w:color w:val="555555"/>
          <w:sz w:val="21"/>
          <w:szCs w:val="21"/>
        </w:rPr>
        <w:t xml:space="preserve"> és az interjúk is megerősítették ezt.</w:t>
      </w:r>
    </w:p>
    <w:p w:rsidR="00377597" w:rsidRPr="007F275C" w:rsidRDefault="00377597" w:rsidP="00377597">
      <w:pPr>
        <w:pStyle w:val="ng-binding"/>
        <w:shd w:val="clear" w:color="auto" w:fill="FFFFFF"/>
        <w:spacing w:before="0" w:beforeAutospacing="0" w:after="0" w:afterAutospacing="0" w:line="384" w:lineRule="atLeast"/>
        <w:textAlignment w:val="baseline"/>
        <w:rPr>
          <w:rFonts w:ascii="inherit" w:hAnsi="inherit" w:cs="Helvetica"/>
          <w:color w:val="333333"/>
          <w:sz w:val="21"/>
          <w:szCs w:val="21"/>
        </w:rPr>
      </w:pPr>
      <w:r w:rsidRPr="007F275C">
        <w:rPr>
          <w:rFonts w:ascii="inherit" w:hAnsi="inherit" w:cs="Helvetica"/>
          <w:color w:val="333333"/>
          <w:sz w:val="21"/>
          <w:szCs w:val="21"/>
        </w:rPr>
        <w:t>1.3.2. Irányításával az intézményben a fejlesztő célú visszajelzés beépül a pedagógiai kultúrába.</w:t>
      </w:r>
    </w:p>
    <w:p w:rsidR="00377597" w:rsidRPr="007F275C" w:rsidRDefault="00377597" w:rsidP="00377597">
      <w:pPr>
        <w:pStyle w:val="Cmsor5"/>
        <w:shd w:val="clear" w:color="auto" w:fill="FFFFFF"/>
        <w:spacing w:before="150" w:beforeAutospacing="0" w:after="0" w:afterAutospacing="0"/>
        <w:textAlignment w:val="baseline"/>
        <w:rPr>
          <w:rFonts w:ascii="inherit" w:hAnsi="inherit" w:cs="Helvetica"/>
          <w:b w:val="0"/>
          <w:bCs w:val="0"/>
          <w:color w:val="D1130D"/>
          <w:sz w:val="21"/>
          <w:szCs w:val="21"/>
        </w:rPr>
      </w:pPr>
      <w:r w:rsidRPr="007F275C">
        <w:rPr>
          <w:rFonts w:ascii="inherit" w:hAnsi="inherit" w:cs="Helvetica"/>
          <w:b w:val="0"/>
          <w:bCs w:val="0"/>
          <w:color w:val="D1130D"/>
          <w:sz w:val="21"/>
          <w:szCs w:val="21"/>
        </w:rPr>
        <w:t>Megjegyzés</w:t>
      </w:r>
    </w:p>
    <w:p w:rsidR="00377597" w:rsidRPr="007F275C" w:rsidRDefault="00377597" w:rsidP="00377597">
      <w:pPr>
        <w:pStyle w:val="ng-binding"/>
        <w:numPr>
          <w:ilvl w:val="0"/>
          <w:numId w:val="44"/>
        </w:numPr>
        <w:shd w:val="clear" w:color="auto" w:fill="FFFFFF"/>
        <w:spacing w:before="75" w:beforeAutospacing="0" w:after="75" w:afterAutospacing="0"/>
        <w:ind w:left="300"/>
        <w:textAlignment w:val="baseline"/>
        <w:rPr>
          <w:rFonts w:ascii="inherit" w:hAnsi="inherit" w:cs="Helvetica"/>
          <w:color w:val="555555"/>
          <w:sz w:val="21"/>
          <w:szCs w:val="21"/>
        </w:rPr>
      </w:pPr>
      <w:r w:rsidRPr="007F275C">
        <w:rPr>
          <w:rFonts w:ascii="inherit" w:hAnsi="inherit" w:cs="Helvetica"/>
          <w:color w:val="555555"/>
          <w:sz w:val="21"/>
          <w:szCs w:val="21"/>
        </w:rPr>
        <w:t xml:space="preserve">Az éves munkatervek 3. számú melléklete részletesen megtervezett belső </w:t>
      </w:r>
      <w:proofErr w:type="spellStart"/>
      <w:r w:rsidRPr="007F275C">
        <w:rPr>
          <w:rFonts w:ascii="inherit" w:hAnsi="inherit" w:cs="Helvetica"/>
          <w:color w:val="555555"/>
          <w:sz w:val="21"/>
          <w:szCs w:val="21"/>
        </w:rPr>
        <w:t>ellemőrzési</w:t>
      </w:r>
      <w:proofErr w:type="spellEnd"/>
      <w:r w:rsidRPr="007F275C">
        <w:rPr>
          <w:rFonts w:ascii="inherit" w:hAnsi="inherit" w:cs="Helvetica"/>
          <w:color w:val="555555"/>
          <w:sz w:val="21"/>
          <w:szCs w:val="21"/>
        </w:rPr>
        <w:t xml:space="preserve"> tervet tartalmaz, továbbá a 4. számú melléklet irányítja a belső önértékelési folyamatokat. A </w:t>
      </w:r>
      <w:proofErr w:type="spellStart"/>
      <w:r w:rsidRPr="007F275C">
        <w:rPr>
          <w:rFonts w:ascii="inherit" w:hAnsi="inherit" w:cs="Helvetica"/>
          <w:color w:val="555555"/>
          <w:sz w:val="21"/>
          <w:szCs w:val="21"/>
        </w:rPr>
        <w:t>vezetöi</w:t>
      </w:r>
      <w:proofErr w:type="spellEnd"/>
      <w:r w:rsidRPr="007F275C">
        <w:rPr>
          <w:rFonts w:ascii="inherit" w:hAnsi="inherit" w:cs="Helvetica"/>
          <w:color w:val="555555"/>
          <w:sz w:val="21"/>
          <w:szCs w:val="21"/>
        </w:rPr>
        <w:t xml:space="preserve"> programban leírtakat az </w:t>
      </w:r>
      <w:proofErr w:type="spellStart"/>
      <w:r w:rsidRPr="007F275C">
        <w:rPr>
          <w:rFonts w:ascii="inherit" w:hAnsi="inherit" w:cs="Helvetica"/>
          <w:color w:val="555555"/>
          <w:sz w:val="21"/>
          <w:szCs w:val="21"/>
        </w:rPr>
        <w:t>interjuk</w:t>
      </w:r>
      <w:proofErr w:type="spellEnd"/>
      <w:r w:rsidRPr="007F275C">
        <w:rPr>
          <w:rFonts w:ascii="inherit" w:hAnsi="inherit" w:cs="Helvetica"/>
          <w:color w:val="555555"/>
          <w:sz w:val="21"/>
          <w:szCs w:val="21"/>
        </w:rPr>
        <w:t xml:space="preserve"> visszaigazolják: "... az egyik legfontosabb </w:t>
      </w:r>
      <w:proofErr w:type="spellStart"/>
      <w:r w:rsidRPr="007F275C">
        <w:rPr>
          <w:rFonts w:ascii="inherit" w:hAnsi="inherit" w:cs="Helvetica"/>
          <w:color w:val="555555"/>
          <w:sz w:val="21"/>
          <w:szCs w:val="21"/>
        </w:rPr>
        <w:t>értéknek</w:t>
      </w:r>
      <w:proofErr w:type="spellEnd"/>
      <w:r w:rsidRPr="007F275C">
        <w:rPr>
          <w:rFonts w:ascii="inherit" w:hAnsi="inherit" w:cs="Helvetica"/>
          <w:color w:val="555555"/>
          <w:sz w:val="21"/>
          <w:szCs w:val="21"/>
        </w:rPr>
        <w:t xml:space="preserve"> tekintem a cselekedetek </w:t>
      </w:r>
      <w:proofErr w:type="spellStart"/>
      <w:r w:rsidRPr="007F275C">
        <w:rPr>
          <w:rFonts w:ascii="inherit" w:hAnsi="inherit" w:cs="Helvetica"/>
          <w:color w:val="555555"/>
          <w:sz w:val="21"/>
          <w:szCs w:val="21"/>
        </w:rPr>
        <w:t>példaértékűségét</w:t>
      </w:r>
      <w:proofErr w:type="spellEnd"/>
      <w:r w:rsidRPr="007F275C">
        <w:rPr>
          <w:rFonts w:ascii="inherit" w:hAnsi="inherit" w:cs="Helvetica"/>
          <w:color w:val="555555"/>
          <w:sz w:val="21"/>
          <w:szCs w:val="21"/>
        </w:rPr>
        <w:t xml:space="preserve">. A </w:t>
      </w:r>
      <w:proofErr w:type="spellStart"/>
      <w:r w:rsidRPr="007F275C">
        <w:rPr>
          <w:rFonts w:ascii="inherit" w:hAnsi="inherit" w:cs="Helvetica"/>
          <w:color w:val="555555"/>
          <w:sz w:val="21"/>
          <w:szCs w:val="21"/>
        </w:rPr>
        <w:t>hitelesség</w:t>
      </w:r>
      <w:proofErr w:type="spellEnd"/>
      <w:r w:rsidRPr="007F275C">
        <w:rPr>
          <w:rFonts w:ascii="inherit" w:hAnsi="inherit" w:cs="Helvetica"/>
          <w:color w:val="555555"/>
          <w:sz w:val="21"/>
          <w:szCs w:val="21"/>
        </w:rPr>
        <w:t xml:space="preserve"> egyik </w:t>
      </w:r>
      <w:proofErr w:type="spellStart"/>
      <w:r w:rsidRPr="007F275C">
        <w:rPr>
          <w:rFonts w:ascii="inherit" w:hAnsi="inherit" w:cs="Helvetica"/>
          <w:color w:val="555555"/>
          <w:sz w:val="21"/>
          <w:szCs w:val="21"/>
        </w:rPr>
        <w:t>alapköve</w:t>
      </w:r>
      <w:proofErr w:type="spellEnd"/>
      <w:r w:rsidRPr="007F275C">
        <w:rPr>
          <w:rFonts w:ascii="inherit" w:hAnsi="inherit" w:cs="Helvetica"/>
          <w:color w:val="555555"/>
          <w:sz w:val="21"/>
          <w:szCs w:val="21"/>
        </w:rPr>
        <w:t xml:space="preserve"> az, ha a mindennapi munka </w:t>
      </w:r>
      <w:proofErr w:type="spellStart"/>
      <w:r w:rsidRPr="007F275C">
        <w:rPr>
          <w:rFonts w:ascii="inherit" w:hAnsi="inherit" w:cs="Helvetica"/>
          <w:color w:val="555555"/>
          <w:sz w:val="21"/>
          <w:szCs w:val="21"/>
        </w:rPr>
        <w:t>során</w:t>
      </w:r>
      <w:proofErr w:type="spellEnd"/>
      <w:r w:rsidRPr="007F275C">
        <w:rPr>
          <w:rFonts w:ascii="inherit" w:hAnsi="inherit" w:cs="Helvetica"/>
          <w:color w:val="555555"/>
          <w:sz w:val="21"/>
          <w:szCs w:val="21"/>
        </w:rPr>
        <w:t xml:space="preserve"> csak azt </w:t>
      </w:r>
      <w:proofErr w:type="spellStart"/>
      <w:r w:rsidRPr="007F275C">
        <w:rPr>
          <w:rFonts w:ascii="inherit" w:hAnsi="inherit" w:cs="Helvetica"/>
          <w:color w:val="555555"/>
          <w:sz w:val="21"/>
          <w:szCs w:val="21"/>
        </w:rPr>
        <w:t>és</w:t>
      </w:r>
      <w:proofErr w:type="spellEnd"/>
      <w:r w:rsidRPr="007F275C">
        <w:rPr>
          <w:rFonts w:ascii="inherit" w:hAnsi="inherit" w:cs="Helvetica"/>
          <w:color w:val="555555"/>
          <w:sz w:val="21"/>
          <w:szCs w:val="21"/>
        </w:rPr>
        <w:t xml:space="preserve"> </w:t>
      </w:r>
      <w:proofErr w:type="spellStart"/>
      <w:r w:rsidRPr="007F275C">
        <w:rPr>
          <w:rFonts w:ascii="inherit" w:hAnsi="inherit" w:cs="Helvetica"/>
          <w:color w:val="555555"/>
          <w:sz w:val="21"/>
          <w:szCs w:val="21"/>
        </w:rPr>
        <w:t>úgy</w:t>
      </w:r>
      <w:proofErr w:type="spellEnd"/>
      <w:r w:rsidRPr="007F275C">
        <w:rPr>
          <w:rFonts w:ascii="inherit" w:hAnsi="inherit" w:cs="Helvetica"/>
          <w:color w:val="555555"/>
          <w:sz w:val="21"/>
          <w:szCs w:val="21"/>
        </w:rPr>
        <w:t xml:space="preserve"> </w:t>
      </w:r>
      <w:proofErr w:type="spellStart"/>
      <w:r w:rsidRPr="007F275C">
        <w:rPr>
          <w:rFonts w:ascii="inherit" w:hAnsi="inherit" w:cs="Helvetica"/>
          <w:color w:val="555555"/>
          <w:sz w:val="21"/>
          <w:szCs w:val="21"/>
        </w:rPr>
        <w:t>várom</w:t>
      </w:r>
      <w:proofErr w:type="spellEnd"/>
      <w:r w:rsidRPr="007F275C">
        <w:rPr>
          <w:rFonts w:ascii="inherit" w:hAnsi="inherit" w:cs="Helvetica"/>
          <w:color w:val="555555"/>
          <w:sz w:val="21"/>
          <w:szCs w:val="21"/>
        </w:rPr>
        <w:t xml:space="preserve"> el, amit </w:t>
      </w:r>
      <w:proofErr w:type="spellStart"/>
      <w:r w:rsidRPr="007F275C">
        <w:rPr>
          <w:rFonts w:ascii="inherit" w:hAnsi="inherit" w:cs="Helvetica"/>
          <w:color w:val="555555"/>
          <w:sz w:val="21"/>
          <w:szCs w:val="21"/>
        </w:rPr>
        <w:t>én</w:t>
      </w:r>
      <w:proofErr w:type="spellEnd"/>
      <w:r w:rsidRPr="007F275C">
        <w:rPr>
          <w:rFonts w:ascii="inherit" w:hAnsi="inherit" w:cs="Helvetica"/>
          <w:color w:val="555555"/>
          <w:sz w:val="21"/>
          <w:szCs w:val="21"/>
        </w:rPr>
        <w:t xml:space="preserve"> is betartok. Eddigi </w:t>
      </w:r>
      <w:proofErr w:type="spellStart"/>
      <w:r w:rsidRPr="007F275C">
        <w:rPr>
          <w:rFonts w:ascii="inherit" w:hAnsi="inherit" w:cs="Helvetica"/>
          <w:color w:val="555555"/>
          <w:sz w:val="21"/>
          <w:szCs w:val="21"/>
        </w:rPr>
        <w:t>munkám</w:t>
      </w:r>
      <w:proofErr w:type="spellEnd"/>
      <w:r w:rsidRPr="007F275C">
        <w:rPr>
          <w:rFonts w:ascii="inherit" w:hAnsi="inherit" w:cs="Helvetica"/>
          <w:color w:val="555555"/>
          <w:sz w:val="21"/>
          <w:szCs w:val="21"/>
        </w:rPr>
        <w:t xml:space="preserve"> </w:t>
      </w:r>
      <w:proofErr w:type="spellStart"/>
      <w:r w:rsidRPr="007F275C">
        <w:rPr>
          <w:rFonts w:ascii="inherit" w:hAnsi="inherit" w:cs="Helvetica"/>
          <w:color w:val="555555"/>
          <w:sz w:val="21"/>
          <w:szCs w:val="21"/>
        </w:rPr>
        <w:t>során</w:t>
      </w:r>
      <w:proofErr w:type="spellEnd"/>
      <w:r w:rsidRPr="007F275C">
        <w:rPr>
          <w:rFonts w:ascii="inherit" w:hAnsi="inherit" w:cs="Helvetica"/>
          <w:color w:val="555555"/>
          <w:sz w:val="21"/>
          <w:szCs w:val="21"/>
        </w:rPr>
        <w:t xml:space="preserve"> megtapasztalhattam a </w:t>
      </w:r>
      <w:proofErr w:type="spellStart"/>
      <w:r w:rsidRPr="007F275C">
        <w:rPr>
          <w:rFonts w:ascii="inherit" w:hAnsi="inherit" w:cs="Helvetica"/>
          <w:color w:val="555555"/>
          <w:sz w:val="21"/>
          <w:szCs w:val="21"/>
        </w:rPr>
        <w:lastRenderedPageBreak/>
        <w:t>közösen</w:t>
      </w:r>
      <w:proofErr w:type="spellEnd"/>
      <w:r w:rsidRPr="007F275C">
        <w:rPr>
          <w:rFonts w:ascii="inherit" w:hAnsi="inherit" w:cs="Helvetica"/>
          <w:color w:val="555555"/>
          <w:sz w:val="21"/>
          <w:szCs w:val="21"/>
        </w:rPr>
        <w:t xml:space="preserve"> </w:t>
      </w:r>
      <w:proofErr w:type="spellStart"/>
      <w:r w:rsidRPr="007F275C">
        <w:rPr>
          <w:rFonts w:ascii="inherit" w:hAnsi="inherit" w:cs="Helvetica"/>
          <w:color w:val="555555"/>
          <w:sz w:val="21"/>
          <w:szCs w:val="21"/>
        </w:rPr>
        <w:t>végzett</w:t>
      </w:r>
      <w:proofErr w:type="spellEnd"/>
      <w:r w:rsidRPr="007F275C">
        <w:rPr>
          <w:rFonts w:ascii="inherit" w:hAnsi="inherit" w:cs="Helvetica"/>
          <w:color w:val="555555"/>
          <w:sz w:val="21"/>
          <w:szCs w:val="21"/>
        </w:rPr>
        <w:t xml:space="preserve"> munka </w:t>
      </w:r>
      <w:proofErr w:type="spellStart"/>
      <w:r w:rsidRPr="007F275C">
        <w:rPr>
          <w:rFonts w:ascii="inherit" w:hAnsi="inherit" w:cs="Helvetica"/>
          <w:color w:val="555555"/>
          <w:sz w:val="21"/>
          <w:szCs w:val="21"/>
        </w:rPr>
        <w:t>sikerét</w:t>
      </w:r>
      <w:proofErr w:type="spellEnd"/>
      <w:r w:rsidRPr="007F275C">
        <w:rPr>
          <w:rFonts w:ascii="inherit" w:hAnsi="inherit" w:cs="Helvetica"/>
          <w:color w:val="555555"/>
          <w:sz w:val="21"/>
          <w:szCs w:val="21"/>
        </w:rPr>
        <w:t xml:space="preserve">, </w:t>
      </w:r>
      <w:proofErr w:type="spellStart"/>
      <w:r w:rsidRPr="007F275C">
        <w:rPr>
          <w:rFonts w:ascii="inherit" w:hAnsi="inherit" w:cs="Helvetica"/>
          <w:color w:val="555555"/>
          <w:sz w:val="21"/>
          <w:szCs w:val="21"/>
        </w:rPr>
        <w:t>erejét</w:t>
      </w:r>
      <w:proofErr w:type="spellEnd"/>
      <w:r w:rsidRPr="007F275C">
        <w:rPr>
          <w:rFonts w:ascii="inherit" w:hAnsi="inherit" w:cs="Helvetica"/>
          <w:color w:val="555555"/>
          <w:sz w:val="21"/>
          <w:szCs w:val="21"/>
        </w:rPr>
        <w:t xml:space="preserve"> </w:t>
      </w:r>
      <w:proofErr w:type="spellStart"/>
      <w:r w:rsidRPr="007F275C">
        <w:rPr>
          <w:rFonts w:ascii="inherit" w:hAnsi="inherit" w:cs="Helvetica"/>
          <w:color w:val="555555"/>
          <w:sz w:val="21"/>
          <w:szCs w:val="21"/>
        </w:rPr>
        <w:t>további</w:t>
      </w:r>
      <w:proofErr w:type="spellEnd"/>
      <w:r w:rsidRPr="007F275C">
        <w:rPr>
          <w:rFonts w:ascii="inherit" w:hAnsi="inherit" w:cs="Helvetica"/>
          <w:color w:val="555555"/>
          <w:sz w:val="21"/>
          <w:szCs w:val="21"/>
        </w:rPr>
        <w:t xml:space="preserve"> </w:t>
      </w:r>
      <w:proofErr w:type="spellStart"/>
      <w:r w:rsidRPr="007F275C">
        <w:rPr>
          <w:rFonts w:ascii="inherit" w:hAnsi="inherit" w:cs="Helvetica"/>
          <w:color w:val="555555"/>
          <w:sz w:val="21"/>
          <w:szCs w:val="21"/>
        </w:rPr>
        <w:t>lendületre</w:t>
      </w:r>
      <w:proofErr w:type="spellEnd"/>
      <w:r w:rsidRPr="007F275C">
        <w:rPr>
          <w:rFonts w:ascii="inherit" w:hAnsi="inherit" w:cs="Helvetica"/>
          <w:color w:val="555555"/>
          <w:sz w:val="21"/>
          <w:szCs w:val="21"/>
        </w:rPr>
        <w:t xml:space="preserve"> </w:t>
      </w:r>
      <w:proofErr w:type="spellStart"/>
      <w:r w:rsidRPr="007F275C">
        <w:rPr>
          <w:rFonts w:ascii="inherit" w:hAnsi="inherit" w:cs="Helvetica"/>
          <w:color w:val="555555"/>
          <w:sz w:val="21"/>
          <w:szCs w:val="21"/>
        </w:rPr>
        <w:t>ösztönzo</w:t>
      </w:r>
      <w:proofErr w:type="spellEnd"/>
      <w:r w:rsidRPr="007F275C">
        <w:rPr>
          <w:rFonts w:ascii="inherit" w:hAnsi="inherit" w:cs="Helvetica"/>
          <w:color w:val="555555"/>
          <w:sz w:val="21"/>
          <w:szCs w:val="21"/>
        </w:rPr>
        <w:t xml:space="preserve">̋ </w:t>
      </w:r>
      <w:proofErr w:type="spellStart"/>
      <w:r w:rsidRPr="007F275C">
        <w:rPr>
          <w:rFonts w:ascii="inherit" w:hAnsi="inherit" w:cs="Helvetica"/>
          <w:color w:val="555555"/>
          <w:sz w:val="21"/>
          <w:szCs w:val="21"/>
        </w:rPr>
        <w:t>pozitív</w:t>
      </w:r>
      <w:proofErr w:type="spellEnd"/>
      <w:r w:rsidRPr="007F275C">
        <w:rPr>
          <w:rFonts w:ascii="inherit" w:hAnsi="inherit" w:cs="Helvetica"/>
          <w:color w:val="555555"/>
          <w:sz w:val="21"/>
          <w:szCs w:val="21"/>
        </w:rPr>
        <w:t xml:space="preserve"> </w:t>
      </w:r>
      <w:proofErr w:type="spellStart"/>
      <w:proofErr w:type="gramStart"/>
      <w:r w:rsidRPr="007F275C">
        <w:rPr>
          <w:rFonts w:ascii="inherit" w:hAnsi="inherit" w:cs="Helvetica"/>
          <w:color w:val="555555"/>
          <w:sz w:val="21"/>
          <w:szCs w:val="21"/>
        </w:rPr>
        <w:t>hatását</w:t>
      </w:r>
      <w:proofErr w:type="spellEnd"/>
      <w:r w:rsidRPr="007F275C">
        <w:rPr>
          <w:rFonts w:ascii="inherit" w:hAnsi="inherit" w:cs="Helvetica"/>
          <w:color w:val="555555"/>
          <w:sz w:val="21"/>
          <w:szCs w:val="21"/>
        </w:rPr>
        <w:t>....</w:t>
      </w:r>
      <w:proofErr w:type="gramEnd"/>
      <w:r w:rsidRPr="007F275C">
        <w:rPr>
          <w:rFonts w:ascii="inherit" w:hAnsi="inherit" w:cs="Helvetica"/>
          <w:color w:val="555555"/>
          <w:sz w:val="21"/>
          <w:szCs w:val="21"/>
        </w:rPr>
        <w:t xml:space="preserve">Vallom, hogy az </w:t>
      </w:r>
      <w:proofErr w:type="spellStart"/>
      <w:r w:rsidRPr="007F275C">
        <w:rPr>
          <w:rFonts w:ascii="inherit" w:hAnsi="inherit" w:cs="Helvetica"/>
          <w:color w:val="555555"/>
          <w:sz w:val="21"/>
          <w:szCs w:val="21"/>
        </w:rPr>
        <w:t>őszinte</w:t>
      </w:r>
      <w:proofErr w:type="spellEnd"/>
      <w:r w:rsidRPr="007F275C">
        <w:rPr>
          <w:rFonts w:ascii="inherit" w:hAnsi="inherit" w:cs="Helvetica"/>
          <w:color w:val="555555"/>
          <w:sz w:val="21"/>
          <w:szCs w:val="21"/>
        </w:rPr>
        <w:t xml:space="preserve"> </w:t>
      </w:r>
      <w:proofErr w:type="spellStart"/>
      <w:r w:rsidRPr="007F275C">
        <w:rPr>
          <w:rFonts w:ascii="inherit" w:hAnsi="inherit" w:cs="Helvetica"/>
          <w:color w:val="555555"/>
          <w:sz w:val="21"/>
          <w:szCs w:val="21"/>
        </w:rPr>
        <w:t>odafigyelés</w:t>
      </w:r>
      <w:proofErr w:type="spellEnd"/>
      <w:r w:rsidRPr="007F275C">
        <w:rPr>
          <w:rFonts w:ascii="inherit" w:hAnsi="inherit" w:cs="Helvetica"/>
          <w:color w:val="555555"/>
          <w:sz w:val="21"/>
          <w:szCs w:val="21"/>
        </w:rPr>
        <w:t xml:space="preserve">, a </w:t>
      </w:r>
      <w:proofErr w:type="spellStart"/>
      <w:r w:rsidRPr="007F275C">
        <w:rPr>
          <w:rFonts w:ascii="inherit" w:hAnsi="inherit" w:cs="Helvetica"/>
          <w:color w:val="555555"/>
          <w:sz w:val="21"/>
          <w:szCs w:val="21"/>
        </w:rPr>
        <w:t>segíteni</w:t>
      </w:r>
      <w:proofErr w:type="spellEnd"/>
      <w:r w:rsidRPr="007F275C">
        <w:rPr>
          <w:rFonts w:ascii="inherit" w:hAnsi="inherit" w:cs="Helvetica"/>
          <w:color w:val="555555"/>
          <w:sz w:val="21"/>
          <w:szCs w:val="21"/>
        </w:rPr>
        <w:t xml:space="preserve"> </w:t>
      </w:r>
      <w:proofErr w:type="spellStart"/>
      <w:r w:rsidRPr="007F275C">
        <w:rPr>
          <w:rFonts w:ascii="inherit" w:hAnsi="inherit" w:cs="Helvetica"/>
          <w:color w:val="555555"/>
          <w:sz w:val="21"/>
          <w:szCs w:val="21"/>
        </w:rPr>
        <w:t>akarás</w:t>
      </w:r>
      <w:proofErr w:type="spellEnd"/>
      <w:r w:rsidRPr="007F275C">
        <w:rPr>
          <w:rFonts w:ascii="inherit" w:hAnsi="inherit" w:cs="Helvetica"/>
          <w:color w:val="555555"/>
          <w:sz w:val="21"/>
          <w:szCs w:val="21"/>
        </w:rPr>
        <w:t xml:space="preserve">, a partneri kapcsolat </w:t>
      </w:r>
      <w:proofErr w:type="spellStart"/>
      <w:r w:rsidRPr="007F275C">
        <w:rPr>
          <w:rFonts w:ascii="inherit" w:hAnsi="inherit" w:cs="Helvetica"/>
          <w:color w:val="555555"/>
          <w:sz w:val="21"/>
          <w:szCs w:val="21"/>
        </w:rPr>
        <w:t>léte</w:t>
      </w:r>
      <w:proofErr w:type="spellEnd"/>
      <w:r w:rsidRPr="007F275C">
        <w:rPr>
          <w:rFonts w:ascii="inherit" w:hAnsi="inherit" w:cs="Helvetica"/>
          <w:color w:val="555555"/>
          <w:sz w:val="21"/>
          <w:szCs w:val="21"/>
        </w:rPr>
        <w:t xml:space="preserve">, alapja </w:t>
      </w:r>
      <w:proofErr w:type="spellStart"/>
      <w:r w:rsidRPr="007F275C">
        <w:rPr>
          <w:rFonts w:ascii="inherit" w:hAnsi="inherit" w:cs="Helvetica"/>
          <w:color w:val="555555"/>
          <w:sz w:val="21"/>
          <w:szCs w:val="21"/>
        </w:rPr>
        <w:t>és</w:t>
      </w:r>
      <w:proofErr w:type="spellEnd"/>
      <w:r w:rsidRPr="007F275C">
        <w:rPr>
          <w:rFonts w:ascii="inherit" w:hAnsi="inherit" w:cs="Helvetica"/>
          <w:color w:val="555555"/>
          <w:sz w:val="21"/>
          <w:szCs w:val="21"/>
        </w:rPr>
        <w:t xml:space="preserve"> </w:t>
      </w:r>
      <w:proofErr w:type="spellStart"/>
      <w:r w:rsidRPr="007F275C">
        <w:rPr>
          <w:rFonts w:ascii="inherit" w:hAnsi="inherit" w:cs="Helvetica"/>
          <w:color w:val="555555"/>
          <w:sz w:val="21"/>
          <w:szCs w:val="21"/>
        </w:rPr>
        <w:t>záloga</w:t>
      </w:r>
      <w:proofErr w:type="spellEnd"/>
      <w:r w:rsidRPr="007F275C">
        <w:rPr>
          <w:rFonts w:ascii="inherit" w:hAnsi="inherit" w:cs="Helvetica"/>
          <w:color w:val="555555"/>
          <w:sz w:val="21"/>
          <w:szCs w:val="21"/>
        </w:rPr>
        <w:t xml:space="preserve"> a sikeres </w:t>
      </w:r>
      <w:proofErr w:type="spellStart"/>
      <w:r w:rsidRPr="007F275C">
        <w:rPr>
          <w:rFonts w:ascii="inherit" w:hAnsi="inherit" w:cs="Helvetica"/>
          <w:color w:val="555555"/>
          <w:sz w:val="21"/>
          <w:szCs w:val="21"/>
        </w:rPr>
        <w:t>és</w:t>
      </w:r>
      <w:proofErr w:type="spellEnd"/>
      <w:r w:rsidRPr="007F275C">
        <w:rPr>
          <w:rFonts w:ascii="inherit" w:hAnsi="inherit" w:cs="Helvetica"/>
          <w:color w:val="555555"/>
          <w:sz w:val="21"/>
          <w:szCs w:val="21"/>
        </w:rPr>
        <w:t xml:space="preserve"> </w:t>
      </w:r>
      <w:proofErr w:type="spellStart"/>
      <w:r w:rsidRPr="007F275C">
        <w:rPr>
          <w:rFonts w:ascii="inherit" w:hAnsi="inherit" w:cs="Helvetica"/>
          <w:color w:val="555555"/>
          <w:sz w:val="21"/>
          <w:szCs w:val="21"/>
        </w:rPr>
        <w:t>hatékony</w:t>
      </w:r>
      <w:proofErr w:type="spellEnd"/>
      <w:r w:rsidRPr="007F275C">
        <w:rPr>
          <w:rFonts w:ascii="inherit" w:hAnsi="inherit" w:cs="Helvetica"/>
          <w:color w:val="555555"/>
          <w:sz w:val="21"/>
          <w:szCs w:val="21"/>
        </w:rPr>
        <w:t xml:space="preserve"> </w:t>
      </w:r>
      <w:proofErr w:type="spellStart"/>
      <w:r w:rsidRPr="007F275C">
        <w:rPr>
          <w:rFonts w:ascii="inherit" w:hAnsi="inherit" w:cs="Helvetica"/>
          <w:color w:val="555555"/>
          <w:sz w:val="21"/>
          <w:szCs w:val="21"/>
        </w:rPr>
        <w:t>együttműködésnek</w:t>
      </w:r>
      <w:proofErr w:type="spellEnd"/>
      <w:r w:rsidRPr="007F275C">
        <w:rPr>
          <w:rFonts w:ascii="inherit" w:hAnsi="inherit" w:cs="Helvetica"/>
          <w:color w:val="555555"/>
          <w:sz w:val="21"/>
          <w:szCs w:val="21"/>
        </w:rPr>
        <w:t>. " A leggyakoribb a személyes beszélgetés a vezetői visszajelzések közül. A vezetőtársak, és az önértékelés dokumentumai is alátámasztották, hogy a vezető visszajelzései fejlesztő célúak kollégák és diákok felé egyaránt.</w:t>
      </w:r>
    </w:p>
    <w:p w:rsidR="00377597" w:rsidRPr="007F275C" w:rsidRDefault="00377597" w:rsidP="00377597">
      <w:pPr>
        <w:pStyle w:val="ng-binding"/>
        <w:shd w:val="clear" w:color="auto" w:fill="FFFFFF"/>
        <w:spacing w:before="0" w:beforeAutospacing="0" w:after="0" w:afterAutospacing="0" w:line="384" w:lineRule="atLeast"/>
        <w:textAlignment w:val="baseline"/>
        <w:rPr>
          <w:rFonts w:ascii="inherit" w:hAnsi="inherit" w:cs="Helvetica"/>
          <w:color w:val="333333"/>
          <w:sz w:val="21"/>
          <w:szCs w:val="21"/>
        </w:rPr>
      </w:pPr>
      <w:r w:rsidRPr="007F275C">
        <w:rPr>
          <w:rFonts w:ascii="inherit" w:hAnsi="inherit" w:cs="Helvetica"/>
          <w:color w:val="333333"/>
          <w:sz w:val="21"/>
          <w:szCs w:val="21"/>
        </w:rPr>
        <w:t>1.4.1. A jogszabályi lehetőségeken belül a helyi tantervet a kerettantervre és az érettségi követelményekre alapozva az intézmény sajátosságaihoz igazítja.</w:t>
      </w:r>
    </w:p>
    <w:p w:rsidR="00377597" w:rsidRPr="007F275C" w:rsidRDefault="00377597" w:rsidP="00377597">
      <w:pPr>
        <w:pStyle w:val="Cmsor5"/>
        <w:shd w:val="clear" w:color="auto" w:fill="FFFFFF"/>
        <w:spacing w:before="150" w:beforeAutospacing="0" w:after="0" w:afterAutospacing="0"/>
        <w:textAlignment w:val="baseline"/>
        <w:rPr>
          <w:rFonts w:ascii="inherit" w:hAnsi="inherit" w:cs="Helvetica"/>
          <w:b w:val="0"/>
          <w:bCs w:val="0"/>
          <w:color w:val="D1130D"/>
          <w:sz w:val="21"/>
          <w:szCs w:val="21"/>
        </w:rPr>
      </w:pPr>
      <w:r w:rsidRPr="007F275C">
        <w:rPr>
          <w:rFonts w:ascii="inherit" w:hAnsi="inherit" w:cs="Helvetica"/>
          <w:b w:val="0"/>
          <w:bCs w:val="0"/>
          <w:color w:val="D1130D"/>
          <w:sz w:val="21"/>
          <w:szCs w:val="21"/>
        </w:rPr>
        <w:t>Megjegyzés</w:t>
      </w:r>
    </w:p>
    <w:p w:rsidR="00377597" w:rsidRPr="007F275C" w:rsidRDefault="00377597" w:rsidP="00377597">
      <w:pPr>
        <w:pStyle w:val="ng-binding"/>
        <w:numPr>
          <w:ilvl w:val="0"/>
          <w:numId w:val="45"/>
        </w:numPr>
        <w:shd w:val="clear" w:color="auto" w:fill="FFFFFF"/>
        <w:spacing w:before="75" w:beforeAutospacing="0" w:after="75" w:afterAutospacing="0"/>
        <w:ind w:left="300"/>
        <w:textAlignment w:val="baseline"/>
        <w:rPr>
          <w:rFonts w:ascii="inherit" w:hAnsi="inherit" w:cs="Helvetica"/>
          <w:color w:val="555555"/>
          <w:sz w:val="21"/>
          <w:szCs w:val="21"/>
        </w:rPr>
      </w:pPr>
      <w:r w:rsidRPr="007F275C">
        <w:rPr>
          <w:rFonts w:ascii="inherit" w:hAnsi="inherit" w:cs="Helvetica"/>
          <w:color w:val="555555"/>
          <w:sz w:val="21"/>
          <w:szCs w:val="21"/>
        </w:rPr>
        <w:t xml:space="preserve">A NAT követelményeinek teljesítése mellett a helyi tanterv több sajátos nevelési elképzelést valósít meg (csúsztatott tanórai kezdés, mentorrendszer, a versenysport és tanulás összehangolására törekvés, </w:t>
      </w:r>
      <w:proofErr w:type="spellStart"/>
      <w:r w:rsidRPr="007F275C">
        <w:rPr>
          <w:rFonts w:ascii="inherit" w:hAnsi="inherit" w:cs="Helvetica"/>
          <w:color w:val="555555"/>
          <w:sz w:val="21"/>
          <w:szCs w:val="21"/>
        </w:rPr>
        <w:t>stb</w:t>
      </w:r>
      <w:proofErr w:type="spellEnd"/>
      <w:r w:rsidRPr="007F275C">
        <w:rPr>
          <w:rFonts w:ascii="inherit" w:hAnsi="inherit" w:cs="Helvetica"/>
          <w:color w:val="555555"/>
          <w:sz w:val="21"/>
          <w:szCs w:val="21"/>
        </w:rPr>
        <w:t>).</w:t>
      </w:r>
    </w:p>
    <w:p w:rsidR="00377597" w:rsidRPr="007F275C" w:rsidRDefault="00377597" w:rsidP="00377597">
      <w:pPr>
        <w:pStyle w:val="ng-binding"/>
        <w:shd w:val="clear" w:color="auto" w:fill="FFFFFF"/>
        <w:spacing w:before="0" w:beforeAutospacing="0" w:after="0" w:afterAutospacing="0" w:line="384" w:lineRule="atLeast"/>
        <w:textAlignment w:val="baseline"/>
        <w:rPr>
          <w:rFonts w:ascii="inherit" w:hAnsi="inherit" w:cs="Helvetica"/>
          <w:color w:val="333333"/>
          <w:sz w:val="21"/>
          <w:szCs w:val="21"/>
        </w:rPr>
      </w:pPr>
      <w:r w:rsidRPr="007F275C">
        <w:rPr>
          <w:rFonts w:ascii="inherit" w:hAnsi="inherit" w:cs="Helvetica"/>
          <w:color w:val="333333"/>
          <w:sz w:val="21"/>
          <w:szCs w:val="21"/>
        </w:rPr>
        <w:t>1.4.2. Irányítja a tanmenetek kidolgozását és összehangolását annak érdekében, hogy azok lehetővé tegyék a helyi tanterv követelményeinek teljesítését valamennyi tanuló számára.</w:t>
      </w:r>
    </w:p>
    <w:p w:rsidR="00377597" w:rsidRPr="007F275C" w:rsidRDefault="00377597" w:rsidP="00377597">
      <w:pPr>
        <w:pStyle w:val="Cmsor5"/>
        <w:shd w:val="clear" w:color="auto" w:fill="FFFFFF"/>
        <w:spacing w:before="150" w:beforeAutospacing="0" w:after="0" w:afterAutospacing="0"/>
        <w:textAlignment w:val="baseline"/>
        <w:rPr>
          <w:rFonts w:ascii="inherit" w:hAnsi="inherit" w:cs="Helvetica"/>
          <w:b w:val="0"/>
          <w:bCs w:val="0"/>
          <w:color w:val="D1130D"/>
          <w:sz w:val="21"/>
          <w:szCs w:val="21"/>
        </w:rPr>
      </w:pPr>
      <w:r w:rsidRPr="007F275C">
        <w:rPr>
          <w:rFonts w:ascii="inherit" w:hAnsi="inherit" w:cs="Helvetica"/>
          <w:b w:val="0"/>
          <w:bCs w:val="0"/>
          <w:color w:val="D1130D"/>
          <w:sz w:val="21"/>
          <w:szCs w:val="21"/>
        </w:rPr>
        <w:t>Megjegyzés</w:t>
      </w:r>
    </w:p>
    <w:p w:rsidR="00377597" w:rsidRPr="007F275C" w:rsidRDefault="00377597" w:rsidP="00377597">
      <w:pPr>
        <w:pStyle w:val="ng-binding"/>
        <w:numPr>
          <w:ilvl w:val="0"/>
          <w:numId w:val="46"/>
        </w:numPr>
        <w:shd w:val="clear" w:color="auto" w:fill="FFFFFF"/>
        <w:spacing w:before="75" w:beforeAutospacing="0" w:after="75" w:afterAutospacing="0"/>
        <w:ind w:left="300"/>
        <w:textAlignment w:val="baseline"/>
        <w:rPr>
          <w:rFonts w:ascii="inherit" w:hAnsi="inherit" w:cs="Helvetica"/>
          <w:color w:val="555555"/>
          <w:sz w:val="21"/>
          <w:szCs w:val="21"/>
        </w:rPr>
      </w:pPr>
      <w:r w:rsidRPr="007F275C">
        <w:rPr>
          <w:rFonts w:ascii="inherit" w:hAnsi="inherit" w:cs="Helvetica"/>
          <w:color w:val="555555"/>
          <w:sz w:val="21"/>
          <w:szCs w:val="21"/>
        </w:rPr>
        <w:t>A tanmenetek kidolgozása, a meglévők pontosításának befejezése, jóváhagyása és a leadott tanmenetek felülvizsgálata az éves munkatervben szabályozott. Ennek a területnek a megvalósítása fejlesztendő terület az önértékelési fejlesztési terv alapján.</w:t>
      </w:r>
    </w:p>
    <w:p w:rsidR="00377597" w:rsidRPr="007F275C" w:rsidRDefault="00377597" w:rsidP="00377597">
      <w:pPr>
        <w:pStyle w:val="ng-binding"/>
        <w:shd w:val="clear" w:color="auto" w:fill="FFFFFF"/>
        <w:spacing w:before="0" w:beforeAutospacing="0" w:after="0" w:afterAutospacing="0" w:line="384" w:lineRule="atLeast"/>
        <w:textAlignment w:val="baseline"/>
        <w:rPr>
          <w:rFonts w:ascii="inherit" w:hAnsi="inherit" w:cs="Helvetica"/>
          <w:color w:val="333333"/>
          <w:sz w:val="21"/>
          <w:szCs w:val="21"/>
        </w:rPr>
      </w:pPr>
      <w:r w:rsidRPr="007F275C">
        <w:rPr>
          <w:rFonts w:ascii="inherit" w:hAnsi="inherit" w:cs="Helvetica"/>
          <w:color w:val="333333"/>
          <w:sz w:val="21"/>
          <w:szCs w:val="21"/>
        </w:rPr>
        <w:t>1.4.3. Gondoskodik arról, hogy a tanmenetekben, a pedagógusok éves tervezésében megjelenjen a környezeti neveléshez, a fenntartható fejlődéshez kapcsolódó kompetenciák fejlesztése.</w:t>
      </w:r>
    </w:p>
    <w:p w:rsidR="00377597" w:rsidRPr="007F275C" w:rsidRDefault="00377597" w:rsidP="00377597">
      <w:pPr>
        <w:pStyle w:val="Cmsor5"/>
        <w:shd w:val="clear" w:color="auto" w:fill="FFFFFF"/>
        <w:spacing w:before="150" w:beforeAutospacing="0" w:after="0" w:afterAutospacing="0"/>
        <w:textAlignment w:val="baseline"/>
        <w:rPr>
          <w:rFonts w:ascii="inherit" w:hAnsi="inherit" w:cs="Helvetica"/>
          <w:b w:val="0"/>
          <w:bCs w:val="0"/>
          <w:color w:val="D1130D"/>
          <w:sz w:val="21"/>
          <w:szCs w:val="21"/>
        </w:rPr>
      </w:pPr>
      <w:r w:rsidRPr="007F275C">
        <w:rPr>
          <w:rFonts w:ascii="inherit" w:hAnsi="inherit" w:cs="Helvetica"/>
          <w:b w:val="0"/>
          <w:bCs w:val="0"/>
          <w:color w:val="D1130D"/>
          <w:sz w:val="21"/>
          <w:szCs w:val="21"/>
        </w:rPr>
        <w:t>Megjegyzés</w:t>
      </w:r>
    </w:p>
    <w:p w:rsidR="00377597" w:rsidRPr="007F275C" w:rsidRDefault="00377597" w:rsidP="00377597">
      <w:pPr>
        <w:pStyle w:val="ng-binding"/>
        <w:numPr>
          <w:ilvl w:val="0"/>
          <w:numId w:val="47"/>
        </w:numPr>
        <w:shd w:val="clear" w:color="auto" w:fill="FFFFFF"/>
        <w:spacing w:before="75" w:beforeAutospacing="0" w:after="75" w:afterAutospacing="0"/>
        <w:ind w:left="300"/>
        <w:textAlignment w:val="baseline"/>
        <w:rPr>
          <w:rFonts w:ascii="inherit" w:hAnsi="inherit" w:cs="Helvetica"/>
          <w:color w:val="555555"/>
          <w:sz w:val="21"/>
          <w:szCs w:val="21"/>
        </w:rPr>
      </w:pPr>
      <w:r w:rsidRPr="007F275C">
        <w:rPr>
          <w:rFonts w:ascii="inherit" w:hAnsi="inherit" w:cs="Helvetica"/>
          <w:color w:val="555555"/>
          <w:sz w:val="21"/>
          <w:szCs w:val="21"/>
        </w:rPr>
        <w:t xml:space="preserve">A pedagógiai program 3. fejezete részletesen foglalkozik az egészséges életmódra nevelés </w:t>
      </w:r>
      <w:proofErr w:type="spellStart"/>
      <w:r w:rsidRPr="007F275C">
        <w:rPr>
          <w:rFonts w:ascii="inherit" w:hAnsi="inherit" w:cs="Helvetica"/>
          <w:color w:val="555555"/>
          <w:sz w:val="21"/>
          <w:szCs w:val="21"/>
        </w:rPr>
        <w:t>programjval</w:t>
      </w:r>
      <w:proofErr w:type="spellEnd"/>
      <w:r w:rsidRPr="007F275C">
        <w:rPr>
          <w:rFonts w:ascii="inherit" w:hAnsi="inherit" w:cs="Helvetica"/>
          <w:color w:val="555555"/>
          <w:sz w:val="21"/>
          <w:szCs w:val="21"/>
        </w:rPr>
        <w:t>. Kiemelt helyet kap a környezeti nevelés, nem csupán a tananyag által felkínált oktatási tartalmakkal, és a Házirend által szabályozott környezetvédelemmel, hanem intézményi szinten, a helyi tanterv részeként (</w:t>
      </w:r>
      <w:proofErr w:type="spellStart"/>
      <w:r w:rsidRPr="007F275C">
        <w:rPr>
          <w:rFonts w:ascii="inherit" w:hAnsi="inherit" w:cs="Helvetica"/>
          <w:color w:val="555555"/>
          <w:sz w:val="21"/>
          <w:szCs w:val="21"/>
        </w:rPr>
        <w:t>pl</w:t>
      </w:r>
      <w:proofErr w:type="spellEnd"/>
      <w:r w:rsidRPr="007F275C">
        <w:rPr>
          <w:rFonts w:ascii="inherit" w:hAnsi="inherit" w:cs="Helvetica"/>
          <w:color w:val="555555"/>
          <w:sz w:val="21"/>
          <w:szCs w:val="21"/>
        </w:rPr>
        <w:t>: a tanév szerves része a sportnap, a szexuális felvilágosító és drog előadások, melyeket évről évre megszerveznek). Tehát: az elvárás/cél megjelenik minden alapdokumentumban, és az operatív terveknek is része.</w:t>
      </w:r>
    </w:p>
    <w:p w:rsidR="00377597" w:rsidRPr="007F275C" w:rsidRDefault="00377597" w:rsidP="00377597">
      <w:pPr>
        <w:pStyle w:val="ng-binding"/>
        <w:shd w:val="clear" w:color="auto" w:fill="FFFFFF"/>
        <w:spacing w:before="0" w:beforeAutospacing="0" w:after="0" w:afterAutospacing="0" w:line="384" w:lineRule="atLeast"/>
        <w:textAlignment w:val="baseline"/>
        <w:rPr>
          <w:rFonts w:ascii="inherit" w:hAnsi="inherit" w:cs="Helvetica"/>
          <w:color w:val="333333"/>
          <w:sz w:val="21"/>
          <w:szCs w:val="21"/>
        </w:rPr>
      </w:pPr>
      <w:r w:rsidRPr="007F275C">
        <w:rPr>
          <w:rFonts w:ascii="inherit" w:hAnsi="inherit" w:cs="Helvetica"/>
          <w:color w:val="333333"/>
          <w:sz w:val="21"/>
          <w:szCs w:val="21"/>
        </w:rPr>
        <w:t>1.5.1. Irányítja a differenciáló, az egyéni tanulási utak kialakítását célzó tanulástámogató eljárásokat, a hatékony tanulói egyéni fejlesztést.</w:t>
      </w:r>
    </w:p>
    <w:p w:rsidR="00377597" w:rsidRPr="007F275C" w:rsidRDefault="00377597" w:rsidP="00377597">
      <w:pPr>
        <w:pStyle w:val="Cmsor5"/>
        <w:shd w:val="clear" w:color="auto" w:fill="FFFFFF"/>
        <w:spacing w:before="150" w:beforeAutospacing="0" w:after="0" w:afterAutospacing="0"/>
        <w:textAlignment w:val="baseline"/>
        <w:rPr>
          <w:rFonts w:ascii="inherit" w:hAnsi="inherit" w:cs="Helvetica"/>
          <w:b w:val="0"/>
          <w:bCs w:val="0"/>
          <w:color w:val="D1130D"/>
          <w:sz w:val="21"/>
          <w:szCs w:val="21"/>
        </w:rPr>
      </w:pPr>
      <w:r w:rsidRPr="007F275C">
        <w:rPr>
          <w:rFonts w:ascii="inherit" w:hAnsi="inherit" w:cs="Helvetica"/>
          <w:b w:val="0"/>
          <w:bCs w:val="0"/>
          <w:color w:val="D1130D"/>
          <w:sz w:val="21"/>
          <w:szCs w:val="21"/>
        </w:rPr>
        <w:t>Megjegyzés</w:t>
      </w:r>
    </w:p>
    <w:p w:rsidR="00377597" w:rsidRPr="007F275C" w:rsidRDefault="00377597" w:rsidP="00377597">
      <w:pPr>
        <w:pStyle w:val="ng-binding"/>
        <w:numPr>
          <w:ilvl w:val="0"/>
          <w:numId w:val="48"/>
        </w:numPr>
        <w:shd w:val="clear" w:color="auto" w:fill="FFFFFF"/>
        <w:spacing w:before="75" w:beforeAutospacing="0" w:after="75" w:afterAutospacing="0"/>
        <w:ind w:left="300"/>
        <w:textAlignment w:val="baseline"/>
        <w:rPr>
          <w:rFonts w:ascii="inherit" w:hAnsi="inherit" w:cs="Helvetica"/>
          <w:color w:val="555555"/>
          <w:sz w:val="21"/>
          <w:szCs w:val="21"/>
        </w:rPr>
      </w:pPr>
      <w:r w:rsidRPr="007F275C">
        <w:rPr>
          <w:rFonts w:ascii="inherit" w:hAnsi="inherit" w:cs="Helvetica"/>
          <w:color w:val="555555"/>
          <w:sz w:val="21"/>
          <w:szCs w:val="21"/>
        </w:rPr>
        <w:t xml:space="preserve">A vezető azt vallja, hogy a versenyek miatti hiányzás, a kevés tanulásra fordított idő miatt minden percet és jó módszert ki kell használniuk az eredményes tanuláshoz. A </w:t>
      </w:r>
      <w:proofErr w:type="spellStart"/>
      <w:r w:rsidRPr="007F275C">
        <w:rPr>
          <w:rFonts w:ascii="inherit" w:hAnsi="inherit" w:cs="Helvetica"/>
          <w:color w:val="555555"/>
          <w:sz w:val="21"/>
          <w:szCs w:val="21"/>
        </w:rPr>
        <w:t>tanítási</w:t>
      </w:r>
      <w:proofErr w:type="spellEnd"/>
      <w:r w:rsidRPr="007F275C">
        <w:rPr>
          <w:rFonts w:ascii="inherit" w:hAnsi="inherit" w:cs="Helvetica"/>
          <w:color w:val="555555"/>
          <w:sz w:val="21"/>
          <w:szCs w:val="21"/>
        </w:rPr>
        <w:t xml:space="preserve"> </w:t>
      </w:r>
      <w:proofErr w:type="spellStart"/>
      <w:r w:rsidRPr="007F275C">
        <w:rPr>
          <w:rFonts w:ascii="inherit" w:hAnsi="inherit" w:cs="Helvetica"/>
          <w:color w:val="555555"/>
          <w:sz w:val="21"/>
          <w:szCs w:val="21"/>
        </w:rPr>
        <w:t>órákon</w:t>
      </w:r>
      <w:proofErr w:type="spellEnd"/>
      <w:r w:rsidRPr="007F275C">
        <w:rPr>
          <w:rFonts w:ascii="inherit" w:hAnsi="inherit" w:cs="Helvetica"/>
          <w:color w:val="555555"/>
          <w:sz w:val="21"/>
          <w:szCs w:val="21"/>
        </w:rPr>
        <w:t xml:space="preserve"> az </w:t>
      </w:r>
      <w:proofErr w:type="spellStart"/>
      <w:r w:rsidRPr="007F275C">
        <w:rPr>
          <w:rFonts w:ascii="inherit" w:hAnsi="inherit" w:cs="Helvetica"/>
          <w:color w:val="555555"/>
          <w:sz w:val="21"/>
          <w:szCs w:val="21"/>
        </w:rPr>
        <w:t>egyéni</w:t>
      </w:r>
      <w:proofErr w:type="spellEnd"/>
      <w:r w:rsidRPr="007F275C">
        <w:rPr>
          <w:rFonts w:ascii="inherit" w:hAnsi="inherit" w:cs="Helvetica"/>
          <w:color w:val="555555"/>
          <w:sz w:val="21"/>
          <w:szCs w:val="21"/>
        </w:rPr>
        <w:t xml:space="preserve"> </w:t>
      </w:r>
      <w:proofErr w:type="spellStart"/>
      <w:r w:rsidRPr="007F275C">
        <w:rPr>
          <w:rFonts w:ascii="inherit" w:hAnsi="inherit" w:cs="Helvetica"/>
          <w:color w:val="555555"/>
          <w:sz w:val="21"/>
          <w:szCs w:val="21"/>
        </w:rPr>
        <w:t>képességekhez</w:t>
      </w:r>
      <w:proofErr w:type="spellEnd"/>
      <w:r w:rsidRPr="007F275C">
        <w:rPr>
          <w:rFonts w:ascii="inherit" w:hAnsi="inherit" w:cs="Helvetica"/>
          <w:color w:val="555555"/>
          <w:sz w:val="21"/>
          <w:szCs w:val="21"/>
        </w:rPr>
        <w:t xml:space="preserve"> </w:t>
      </w:r>
      <w:proofErr w:type="spellStart"/>
      <w:r w:rsidRPr="007F275C">
        <w:rPr>
          <w:rFonts w:ascii="inherit" w:hAnsi="inherit" w:cs="Helvetica"/>
          <w:color w:val="555555"/>
          <w:sz w:val="21"/>
          <w:szCs w:val="21"/>
        </w:rPr>
        <w:t>igazodo</w:t>
      </w:r>
      <w:proofErr w:type="spellEnd"/>
      <w:r w:rsidRPr="007F275C">
        <w:rPr>
          <w:rFonts w:ascii="inherit" w:hAnsi="inherit" w:cs="Helvetica"/>
          <w:color w:val="555555"/>
          <w:sz w:val="21"/>
          <w:szCs w:val="21"/>
        </w:rPr>
        <w:t xml:space="preserve">́ </w:t>
      </w:r>
      <w:proofErr w:type="spellStart"/>
      <w:r w:rsidRPr="007F275C">
        <w:rPr>
          <w:rFonts w:ascii="inherit" w:hAnsi="inherit" w:cs="Helvetica"/>
          <w:color w:val="555555"/>
          <w:sz w:val="21"/>
          <w:szCs w:val="21"/>
        </w:rPr>
        <w:t>differenciált</w:t>
      </w:r>
      <w:proofErr w:type="spellEnd"/>
      <w:r w:rsidRPr="007F275C">
        <w:rPr>
          <w:rFonts w:ascii="inherit" w:hAnsi="inherit" w:cs="Helvetica"/>
          <w:color w:val="555555"/>
          <w:sz w:val="21"/>
          <w:szCs w:val="21"/>
        </w:rPr>
        <w:t xml:space="preserve">, </w:t>
      </w:r>
      <w:proofErr w:type="spellStart"/>
      <w:r w:rsidRPr="007F275C">
        <w:rPr>
          <w:rFonts w:ascii="inherit" w:hAnsi="inherit" w:cs="Helvetica"/>
          <w:color w:val="555555"/>
          <w:sz w:val="21"/>
          <w:szCs w:val="21"/>
        </w:rPr>
        <w:t>tevékenykedteto</w:t>
      </w:r>
      <w:proofErr w:type="spellEnd"/>
      <w:r w:rsidRPr="007F275C">
        <w:rPr>
          <w:rFonts w:ascii="inherit" w:hAnsi="inherit" w:cs="Helvetica"/>
          <w:color w:val="555555"/>
          <w:sz w:val="21"/>
          <w:szCs w:val="21"/>
        </w:rPr>
        <w:t xml:space="preserve">̋ munkaforma </w:t>
      </w:r>
      <w:proofErr w:type="spellStart"/>
      <w:r w:rsidRPr="007F275C">
        <w:rPr>
          <w:rFonts w:ascii="inherit" w:hAnsi="inherit" w:cs="Helvetica"/>
          <w:color w:val="555555"/>
          <w:sz w:val="21"/>
          <w:szCs w:val="21"/>
        </w:rPr>
        <w:t>választásával</w:t>
      </w:r>
      <w:proofErr w:type="spellEnd"/>
      <w:r w:rsidRPr="007F275C">
        <w:rPr>
          <w:rFonts w:ascii="inherit" w:hAnsi="inherit" w:cs="Helvetica"/>
          <w:color w:val="555555"/>
          <w:sz w:val="21"/>
          <w:szCs w:val="21"/>
        </w:rPr>
        <w:t xml:space="preserve"> </w:t>
      </w:r>
      <w:proofErr w:type="spellStart"/>
      <w:r w:rsidRPr="007F275C">
        <w:rPr>
          <w:rFonts w:ascii="inherit" w:hAnsi="inherit" w:cs="Helvetica"/>
          <w:color w:val="555555"/>
          <w:sz w:val="21"/>
          <w:szCs w:val="21"/>
        </w:rPr>
        <w:t>érhetik</w:t>
      </w:r>
      <w:proofErr w:type="spellEnd"/>
      <w:r w:rsidRPr="007F275C">
        <w:rPr>
          <w:rFonts w:ascii="inherit" w:hAnsi="inherit" w:cs="Helvetica"/>
          <w:color w:val="555555"/>
          <w:sz w:val="21"/>
          <w:szCs w:val="21"/>
        </w:rPr>
        <w:t xml:space="preserve"> el a </w:t>
      </w:r>
      <w:proofErr w:type="spellStart"/>
      <w:r w:rsidRPr="007F275C">
        <w:rPr>
          <w:rFonts w:ascii="inherit" w:hAnsi="inherit" w:cs="Helvetica"/>
          <w:color w:val="555555"/>
          <w:sz w:val="21"/>
          <w:szCs w:val="21"/>
        </w:rPr>
        <w:t>kívánt</w:t>
      </w:r>
      <w:proofErr w:type="spellEnd"/>
      <w:r w:rsidRPr="007F275C">
        <w:rPr>
          <w:rFonts w:ascii="inherit" w:hAnsi="inherit" w:cs="Helvetica"/>
          <w:color w:val="555555"/>
          <w:sz w:val="21"/>
          <w:szCs w:val="21"/>
        </w:rPr>
        <w:t xml:space="preserve"> </w:t>
      </w:r>
      <w:proofErr w:type="spellStart"/>
      <w:r w:rsidRPr="007F275C">
        <w:rPr>
          <w:rFonts w:ascii="inherit" w:hAnsi="inherit" w:cs="Helvetica"/>
          <w:color w:val="555555"/>
          <w:sz w:val="21"/>
          <w:szCs w:val="21"/>
        </w:rPr>
        <w:t>eredményt</w:t>
      </w:r>
      <w:proofErr w:type="spellEnd"/>
      <w:r w:rsidRPr="007F275C">
        <w:rPr>
          <w:rFonts w:ascii="inherit" w:hAnsi="inherit" w:cs="Helvetica"/>
          <w:color w:val="555555"/>
          <w:sz w:val="21"/>
          <w:szCs w:val="21"/>
        </w:rPr>
        <w:t xml:space="preserve">. (vezetői program, interjú) Sportiskolaként különös figyelmet szentelnek a sportosztályban tanuló, sikeresen sportoló diákjaink tanulásának </w:t>
      </w:r>
      <w:proofErr w:type="spellStart"/>
      <w:proofErr w:type="gramStart"/>
      <w:r w:rsidRPr="007F275C">
        <w:rPr>
          <w:rFonts w:ascii="inherit" w:hAnsi="inherit" w:cs="Helvetica"/>
          <w:color w:val="555555"/>
          <w:sz w:val="21"/>
          <w:szCs w:val="21"/>
        </w:rPr>
        <w:t>támogatására.A</w:t>
      </w:r>
      <w:proofErr w:type="spellEnd"/>
      <w:proofErr w:type="gramEnd"/>
      <w:r w:rsidRPr="007F275C">
        <w:rPr>
          <w:rFonts w:ascii="inherit" w:hAnsi="inherit" w:cs="Helvetica"/>
          <w:color w:val="555555"/>
          <w:sz w:val="21"/>
          <w:szCs w:val="21"/>
        </w:rPr>
        <w:t xml:space="preserve"> sportolás és a tanulás összeegyeztetésének segítésére egyéni tanrend kialakításával, versenynaptárhoz igazodó tanulmányi terv kidolgozásával is segítik a tanulókat. A mindennapok szervezésében figyelembe veszik a diákok egyesületi elfoglaltságait és a tanítási időkeretet ennek függvényében állapítják meg. Egyéb programok szervezésénél is figyelembe veszik, hogy a tanulók olyan élményekhez jussanak, amelyek a </w:t>
      </w:r>
      <w:proofErr w:type="spellStart"/>
      <w:r w:rsidRPr="007F275C">
        <w:rPr>
          <w:rFonts w:ascii="inherit" w:hAnsi="inherit" w:cs="Helvetica"/>
          <w:color w:val="555555"/>
          <w:sz w:val="21"/>
          <w:szCs w:val="21"/>
        </w:rPr>
        <w:t>sportbeli</w:t>
      </w:r>
      <w:proofErr w:type="spellEnd"/>
      <w:r w:rsidRPr="007F275C">
        <w:rPr>
          <w:rFonts w:ascii="inherit" w:hAnsi="inherit" w:cs="Helvetica"/>
          <w:color w:val="555555"/>
          <w:sz w:val="21"/>
          <w:szCs w:val="21"/>
        </w:rPr>
        <w:t xml:space="preserve"> elfoglaltságuk miatt kimaradna az életükből.</w:t>
      </w:r>
    </w:p>
    <w:p w:rsidR="00377597" w:rsidRPr="007F275C" w:rsidRDefault="00377597" w:rsidP="00377597">
      <w:pPr>
        <w:pStyle w:val="ng-binding"/>
        <w:shd w:val="clear" w:color="auto" w:fill="FFFFFF"/>
        <w:spacing w:before="0" w:beforeAutospacing="0" w:after="0" w:afterAutospacing="0" w:line="384" w:lineRule="atLeast"/>
        <w:textAlignment w:val="baseline"/>
        <w:rPr>
          <w:rFonts w:ascii="inherit" w:hAnsi="inherit" w:cs="Helvetica"/>
          <w:color w:val="333333"/>
          <w:sz w:val="21"/>
          <w:szCs w:val="21"/>
        </w:rPr>
      </w:pPr>
      <w:r w:rsidRPr="007F275C">
        <w:rPr>
          <w:rFonts w:ascii="inherit" w:hAnsi="inherit" w:cs="Helvetica"/>
          <w:color w:val="333333"/>
          <w:sz w:val="21"/>
          <w:szCs w:val="21"/>
        </w:rPr>
        <w:t>1.5.2. Gondoskodik róla, hogy a kiemelt figyelmet igénylő tanulók (tehetséggondozást, illetve felzárkóztatást igénylők) speciális támogatást kapjanak.</w:t>
      </w:r>
    </w:p>
    <w:p w:rsidR="00377597" w:rsidRPr="007F275C" w:rsidRDefault="00377597" w:rsidP="00377597">
      <w:pPr>
        <w:pStyle w:val="Cmsor5"/>
        <w:shd w:val="clear" w:color="auto" w:fill="FFFFFF"/>
        <w:spacing w:before="150" w:beforeAutospacing="0" w:after="0" w:afterAutospacing="0"/>
        <w:textAlignment w:val="baseline"/>
        <w:rPr>
          <w:rFonts w:ascii="inherit" w:hAnsi="inherit" w:cs="Helvetica"/>
          <w:b w:val="0"/>
          <w:bCs w:val="0"/>
          <w:color w:val="D1130D"/>
          <w:sz w:val="21"/>
          <w:szCs w:val="21"/>
        </w:rPr>
      </w:pPr>
      <w:r w:rsidRPr="007F275C">
        <w:rPr>
          <w:rFonts w:ascii="inherit" w:hAnsi="inherit" w:cs="Helvetica"/>
          <w:b w:val="0"/>
          <w:bCs w:val="0"/>
          <w:color w:val="D1130D"/>
          <w:sz w:val="21"/>
          <w:szCs w:val="21"/>
        </w:rPr>
        <w:t>Megjegyzés</w:t>
      </w:r>
    </w:p>
    <w:p w:rsidR="00377597" w:rsidRPr="007F275C" w:rsidRDefault="00377597" w:rsidP="00377597">
      <w:pPr>
        <w:pStyle w:val="ng-binding"/>
        <w:numPr>
          <w:ilvl w:val="0"/>
          <w:numId w:val="49"/>
        </w:numPr>
        <w:shd w:val="clear" w:color="auto" w:fill="FFFFFF"/>
        <w:spacing w:before="75" w:beforeAutospacing="0" w:after="75" w:afterAutospacing="0"/>
        <w:ind w:left="300"/>
        <w:textAlignment w:val="baseline"/>
        <w:rPr>
          <w:rFonts w:ascii="inherit" w:hAnsi="inherit" w:cs="Helvetica"/>
          <w:color w:val="555555"/>
          <w:sz w:val="21"/>
          <w:szCs w:val="21"/>
        </w:rPr>
      </w:pPr>
      <w:r w:rsidRPr="007F275C">
        <w:rPr>
          <w:rFonts w:ascii="inherit" w:hAnsi="inherit" w:cs="Helvetica"/>
          <w:color w:val="555555"/>
          <w:sz w:val="21"/>
          <w:szCs w:val="21"/>
        </w:rPr>
        <w:t>A Pedagógiai Program 5. fejezete tartalmazza a kiemelt figyelmet igénylő tanulókkal kapcsolatos pedagógiai tevékenységeket (</w:t>
      </w:r>
      <w:proofErr w:type="spellStart"/>
      <w:r w:rsidRPr="007F275C">
        <w:rPr>
          <w:rFonts w:ascii="inherit" w:hAnsi="inherit" w:cs="Helvetica"/>
          <w:color w:val="555555"/>
          <w:sz w:val="21"/>
          <w:szCs w:val="21"/>
        </w:rPr>
        <w:t>pl</w:t>
      </w:r>
      <w:proofErr w:type="spellEnd"/>
      <w:r w:rsidRPr="007F275C">
        <w:rPr>
          <w:rFonts w:ascii="inherit" w:hAnsi="inherit" w:cs="Helvetica"/>
          <w:color w:val="555555"/>
          <w:sz w:val="21"/>
          <w:szCs w:val="21"/>
        </w:rPr>
        <w:t xml:space="preserve">: A </w:t>
      </w:r>
      <w:proofErr w:type="spellStart"/>
      <w:r w:rsidRPr="007F275C">
        <w:rPr>
          <w:rFonts w:ascii="inherit" w:hAnsi="inherit" w:cs="Helvetica"/>
          <w:color w:val="555555"/>
          <w:sz w:val="21"/>
          <w:szCs w:val="21"/>
        </w:rPr>
        <w:t>Moodle</w:t>
      </w:r>
      <w:proofErr w:type="spellEnd"/>
      <w:r w:rsidRPr="007F275C">
        <w:rPr>
          <w:rFonts w:ascii="inherit" w:hAnsi="inherit" w:cs="Helvetica"/>
          <w:color w:val="555555"/>
          <w:sz w:val="21"/>
          <w:szCs w:val="21"/>
        </w:rPr>
        <w:t xml:space="preserve"> rendszer működtetése, ahová tananyagtartalmat töltenek fel a pedagógusok, felzárkóztató, illetve tehetséggondozó programok szervezése, drog- és </w:t>
      </w:r>
      <w:r w:rsidRPr="007F275C">
        <w:rPr>
          <w:rFonts w:ascii="inherit" w:hAnsi="inherit" w:cs="Helvetica"/>
          <w:color w:val="555555"/>
          <w:sz w:val="21"/>
          <w:szCs w:val="21"/>
        </w:rPr>
        <w:lastRenderedPageBreak/>
        <w:t>bűnmegelőzési programok, digitális világ veszélyeinek kompenzálása, mentálhigiénés programok...), amelynek részeként a tehetség, képesség kibontakoztatását segítő tevékenységek összegzése is megtörténik (</w:t>
      </w:r>
      <w:proofErr w:type="spellStart"/>
      <w:r w:rsidRPr="007F275C">
        <w:rPr>
          <w:rFonts w:ascii="inherit" w:hAnsi="inherit" w:cs="Helvetica"/>
          <w:color w:val="555555"/>
          <w:sz w:val="21"/>
          <w:szCs w:val="21"/>
        </w:rPr>
        <w:t>pl</w:t>
      </w:r>
      <w:proofErr w:type="spellEnd"/>
      <w:r w:rsidRPr="007F275C">
        <w:rPr>
          <w:rFonts w:ascii="inherit" w:hAnsi="inherit" w:cs="Helvetica"/>
          <w:color w:val="555555"/>
          <w:sz w:val="21"/>
          <w:szCs w:val="21"/>
        </w:rPr>
        <w:t>: Szakkörök, sportkörök szervezése a konkrét tanulói igényeknek megfelelően, házi és központi versenyekre való felkészítés, iskolai vetélkedők indítása, továbbtanulásra felkészítő program kidolgozása, alkalmazása., szakmai versenyekre, pályázatokra, diákkonferenciákra való felkészítés., az önálló könyvtári ismeretszerzésre, kutatásra való felkészítés....). Az intézményi önértékeléssel összhangban javasolt a tehetséggondozást szélesebb területen (pl. tantárgyak, művészetek) megvalósítani.</w:t>
      </w:r>
    </w:p>
    <w:p w:rsidR="00377597" w:rsidRPr="007F275C" w:rsidRDefault="00377597" w:rsidP="00377597">
      <w:pPr>
        <w:pStyle w:val="ng-binding"/>
        <w:shd w:val="clear" w:color="auto" w:fill="FFFFFF"/>
        <w:spacing w:before="0" w:beforeAutospacing="0" w:after="0" w:afterAutospacing="0" w:line="384" w:lineRule="atLeast"/>
        <w:textAlignment w:val="baseline"/>
        <w:rPr>
          <w:rFonts w:ascii="inherit" w:hAnsi="inherit" w:cs="Helvetica"/>
          <w:color w:val="333333"/>
          <w:sz w:val="21"/>
          <w:szCs w:val="21"/>
        </w:rPr>
      </w:pPr>
      <w:r w:rsidRPr="007F275C">
        <w:rPr>
          <w:rFonts w:ascii="inherit" w:hAnsi="inherit" w:cs="Helvetica"/>
          <w:color w:val="333333"/>
          <w:sz w:val="21"/>
          <w:szCs w:val="21"/>
        </w:rPr>
        <w:t>1.5.3. Nyilvántartja a korai intézményelhagyás kockázatának kitett tanulókat, és aktív irányítói magatartást tanúsít a lemorzsolódás megelőzése érdekében.</w:t>
      </w:r>
    </w:p>
    <w:p w:rsidR="00377597" w:rsidRPr="007F275C" w:rsidRDefault="00377597" w:rsidP="00377597">
      <w:pPr>
        <w:pStyle w:val="Cmsor5"/>
        <w:shd w:val="clear" w:color="auto" w:fill="FFFFFF"/>
        <w:spacing w:before="150" w:beforeAutospacing="0" w:after="0" w:afterAutospacing="0"/>
        <w:textAlignment w:val="baseline"/>
        <w:rPr>
          <w:rFonts w:ascii="inherit" w:hAnsi="inherit" w:cs="Helvetica"/>
          <w:b w:val="0"/>
          <w:bCs w:val="0"/>
          <w:color w:val="D1130D"/>
          <w:sz w:val="21"/>
          <w:szCs w:val="21"/>
        </w:rPr>
      </w:pPr>
      <w:r w:rsidRPr="007F275C">
        <w:rPr>
          <w:rFonts w:ascii="inherit" w:hAnsi="inherit" w:cs="Helvetica"/>
          <w:b w:val="0"/>
          <w:bCs w:val="0"/>
          <w:color w:val="D1130D"/>
          <w:sz w:val="21"/>
          <w:szCs w:val="21"/>
        </w:rPr>
        <w:t>Megjegyzés</w:t>
      </w:r>
    </w:p>
    <w:p w:rsidR="00377597" w:rsidRPr="007F275C" w:rsidRDefault="00377597" w:rsidP="00377597">
      <w:pPr>
        <w:pStyle w:val="ng-binding"/>
        <w:numPr>
          <w:ilvl w:val="0"/>
          <w:numId w:val="50"/>
        </w:numPr>
        <w:shd w:val="clear" w:color="auto" w:fill="FFFFFF"/>
        <w:spacing w:before="75" w:beforeAutospacing="0" w:after="75" w:afterAutospacing="0"/>
        <w:ind w:left="300"/>
        <w:textAlignment w:val="baseline"/>
        <w:rPr>
          <w:rFonts w:ascii="inherit" w:hAnsi="inherit" w:cs="Helvetica"/>
          <w:color w:val="555555"/>
          <w:sz w:val="21"/>
          <w:szCs w:val="21"/>
        </w:rPr>
      </w:pPr>
      <w:r w:rsidRPr="007F275C">
        <w:rPr>
          <w:rFonts w:ascii="inherit" w:hAnsi="inherit" w:cs="Helvetica"/>
          <w:color w:val="555555"/>
          <w:sz w:val="21"/>
          <w:szCs w:val="21"/>
        </w:rPr>
        <w:t>Az iskolában folyó munka jól működő közösségekre épül, a pedagógiai gyakorlatban tudatos közösségépítés zajlik, amelynek eredményeképpen, a gyerekek megtalálják helyüket, szeretnek ide járni, nem jellemző az iskolaelhagyás, lemorzsolódás (dokumentumelemzés, helyszíni interjúk). Az adatok megtalálhatók a beszámolókban. A mentor-rendszer bevezetésének ez az egyik célja. (interjúk)</w:t>
      </w:r>
    </w:p>
    <w:p w:rsidR="00377597" w:rsidRPr="007F275C" w:rsidRDefault="00377597" w:rsidP="00377597">
      <w:pPr>
        <w:pStyle w:val="ng-binding"/>
        <w:shd w:val="clear" w:color="auto" w:fill="FFFFFF"/>
        <w:spacing w:before="0" w:beforeAutospacing="0" w:after="0" w:afterAutospacing="0" w:line="384" w:lineRule="atLeast"/>
        <w:textAlignment w:val="baseline"/>
        <w:rPr>
          <w:rFonts w:ascii="inherit" w:hAnsi="inherit" w:cs="Helvetica"/>
          <w:color w:val="333333"/>
          <w:sz w:val="21"/>
          <w:szCs w:val="21"/>
        </w:rPr>
      </w:pPr>
      <w:r w:rsidRPr="007F275C">
        <w:rPr>
          <w:rFonts w:ascii="inherit" w:hAnsi="inherit" w:cs="Helvetica"/>
          <w:color w:val="333333"/>
          <w:sz w:val="21"/>
          <w:szCs w:val="21"/>
        </w:rPr>
        <w:t>2.1.1. Folyamatosan figyelemmel kíséri az intézmény működését befolyásoló jogi szabályozók változásait.</w:t>
      </w:r>
    </w:p>
    <w:p w:rsidR="00377597" w:rsidRPr="007F275C" w:rsidRDefault="00377597" w:rsidP="00377597">
      <w:pPr>
        <w:pStyle w:val="Cmsor5"/>
        <w:shd w:val="clear" w:color="auto" w:fill="FFFFFF"/>
        <w:spacing w:before="150" w:beforeAutospacing="0" w:after="0" w:afterAutospacing="0"/>
        <w:textAlignment w:val="baseline"/>
        <w:rPr>
          <w:rFonts w:ascii="inherit" w:hAnsi="inherit" w:cs="Helvetica"/>
          <w:b w:val="0"/>
          <w:bCs w:val="0"/>
          <w:color w:val="D1130D"/>
          <w:sz w:val="21"/>
          <w:szCs w:val="21"/>
        </w:rPr>
      </w:pPr>
      <w:r w:rsidRPr="007F275C">
        <w:rPr>
          <w:rFonts w:ascii="inherit" w:hAnsi="inherit" w:cs="Helvetica"/>
          <w:b w:val="0"/>
          <w:bCs w:val="0"/>
          <w:color w:val="D1130D"/>
          <w:sz w:val="21"/>
          <w:szCs w:val="21"/>
        </w:rPr>
        <w:t>Megjegyzés</w:t>
      </w:r>
    </w:p>
    <w:p w:rsidR="00377597" w:rsidRPr="007F275C" w:rsidRDefault="00377597" w:rsidP="00377597">
      <w:pPr>
        <w:pStyle w:val="ng-binding"/>
        <w:numPr>
          <w:ilvl w:val="0"/>
          <w:numId w:val="51"/>
        </w:numPr>
        <w:shd w:val="clear" w:color="auto" w:fill="FFFFFF"/>
        <w:spacing w:before="75" w:beforeAutospacing="0" w:after="75" w:afterAutospacing="0"/>
        <w:ind w:left="300"/>
        <w:textAlignment w:val="baseline"/>
        <w:rPr>
          <w:rFonts w:ascii="inherit" w:hAnsi="inherit" w:cs="Helvetica"/>
          <w:color w:val="555555"/>
          <w:sz w:val="21"/>
          <w:szCs w:val="21"/>
        </w:rPr>
      </w:pPr>
      <w:r w:rsidRPr="007F275C">
        <w:rPr>
          <w:rFonts w:ascii="inherit" w:hAnsi="inherit" w:cs="Helvetica"/>
          <w:color w:val="555555"/>
          <w:sz w:val="21"/>
          <w:szCs w:val="21"/>
        </w:rPr>
        <w:t xml:space="preserve">Az igazgató a hatályos jogszabályok figyelembevételével végzi az iskola vezetését, ebben a fenntartó, a Baptista Szeretetszolgálat Egyházi Jogi Személy szakmai-jogi támogatást is nyújt (helyszíni interjúk). Az intézmény törvényes működését alapdokumentumai határozzák meg, amelyek a hatályos jogszabályokkal összhangban állnak. A Pedagógiai Program, és </w:t>
      </w:r>
      <w:proofErr w:type="spellStart"/>
      <w:r w:rsidRPr="007F275C">
        <w:rPr>
          <w:rFonts w:ascii="inherit" w:hAnsi="inherit" w:cs="Helvetica"/>
          <w:color w:val="555555"/>
          <w:sz w:val="21"/>
          <w:szCs w:val="21"/>
        </w:rPr>
        <w:t>szmsz</w:t>
      </w:r>
      <w:proofErr w:type="spellEnd"/>
      <w:r w:rsidRPr="007F275C">
        <w:rPr>
          <w:rFonts w:ascii="inherit" w:hAnsi="inherit" w:cs="Helvetica"/>
          <w:color w:val="555555"/>
          <w:sz w:val="21"/>
          <w:szCs w:val="21"/>
        </w:rPr>
        <w:t xml:space="preserve"> felülvizsgálata megtörtént, hatályosság éve 2022 (dokumentumelemzés).</w:t>
      </w:r>
    </w:p>
    <w:p w:rsidR="00377597" w:rsidRPr="007F275C" w:rsidRDefault="00377597" w:rsidP="00377597">
      <w:pPr>
        <w:pStyle w:val="ng-binding"/>
        <w:shd w:val="clear" w:color="auto" w:fill="FFFFFF"/>
        <w:spacing w:before="0" w:beforeAutospacing="0" w:after="0" w:afterAutospacing="0" w:line="384" w:lineRule="atLeast"/>
        <w:textAlignment w:val="baseline"/>
        <w:rPr>
          <w:rFonts w:ascii="inherit" w:hAnsi="inherit" w:cs="Helvetica"/>
          <w:color w:val="333333"/>
          <w:sz w:val="21"/>
          <w:szCs w:val="21"/>
        </w:rPr>
      </w:pPr>
      <w:r w:rsidRPr="007F275C">
        <w:rPr>
          <w:rFonts w:ascii="inherit" w:hAnsi="inherit" w:cs="Helvetica"/>
          <w:color w:val="333333"/>
          <w:sz w:val="21"/>
          <w:szCs w:val="21"/>
        </w:rPr>
        <w:t>2.1.2. A pedagógusokat az őket érintő, a munkájukhoz szükséges jogszabály-változásokról folyamatosan tájékoztatja.</w:t>
      </w:r>
    </w:p>
    <w:p w:rsidR="00377597" w:rsidRPr="007F275C" w:rsidRDefault="00377597" w:rsidP="00377597">
      <w:pPr>
        <w:pStyle w:val="Cmsor5"/>
        <w:shd w:val="clear" w:color="auto" w:fill="FFFFFF"/>
        <w:spacing w:before="150" w:beforeAutospacing="0" w:after="0" w:afterAutospacing="0"/>
        <w:textAlignment w:val="baseline"/>
        <w:rPr>
          <w:rFonts w:ascii="inherit" w:hAnsi="inherit" w:cs="Helvetica"/>
          <w:b w:val="0"/>
          <w:bCs w:val="0"/>
          <w:color w:val="D1130D"/>
          <w:sz w:val="21"/>
          <w:szCs w:val="21"/>
        </w:rPr>
      </w:pPr>
      <w:r w:rsidRPr="007F275C">
        <w:rPr>
          <w:rFonts w:ascii="inherit" w:hAnsi="inherit" w:cs="Helvetica"/>
          <w:b w:val="0"/>
          <w:bCs w:val="0"/>
          <w:color w:val="D1130D"/>
          <w:sz w:val="21"/>
          <w:szCs w:val="21"/>
        </w:rPr>
        <w:t>Megjegyzés</w:t>
      </w:r>
    </w:p>
    <w:p w:rsidR="00377597" w:rsidRPr="007F275C" w:rsidRDefault="00377597" w:rsidP="00377597">
      <w:pPr>
        <w:pStyle w:val="ng-binding"/>
        <w:numPr>
          <w:ilvl w:val="0"/>
          <w:numId w:val="52"/>
        </w:numPr>
        <w:shd w:val="clear" w:color="auto" w:fill="FFFFFF"/>
        <w:spacing w:before="75" w:beforeAutospacing="0" w:after="75" w:afterAutospacing="0"/>
        <w:ind w:left="300"/>
        <w:textAlignment w:val="baseline"/>
        <w:rPr>
          <w:rFonts w:ascii="inherit" w:hAnsi="inherit" w:cs="Helvetica"/>
          <w:color w:val="555555"/>
          <w:sz w:val="21"/>
          <w:szCs w:val="21"/>
        </w:rPr>
      </w:pPr>
      <w:r w:rsidRPr="007F275C">
        <w:rPr>
          <w:rFonts w:ascii="inherit" w:hAnsi="inherit" w:cs="Helvetica"/>
          <w:color w:val="555555"/>
          <w:sz w:val="21"/>
          <w:szCs w:val="21"/>
        </w:rPr>
        <w:t>Részben személyesen, részben pedig a helyettesein keresztül tájékoztat. Mindig nyitva áll az ajtó a kollégái előtt. Értekezleteken és szüneti megbeszélésen is sor kerül tájékoztatásra. (interjúk)</w:t>
      </w:r>
    </w:p>
    <w:p w:rsidR="00377597" w:rsidRPr="007F275C" w:rsidRDefault="00377597" w:rsidP="00377597">
      <w:pPr>
        <w:pStyle w:val="ng-binding"/>
        <w:shd w:val="clear" w:color="auto" w:fill="FFFFFF"/>
        <w:spacing w:before="0" w:beforeAutospacing="0" w:after="0" w:afterAutospacing="0" w:line="384" w:lineRule="atLeast"/>
        <w:textAlignment w:val="baseline"/>
        <w:rPr>
          <w:rFonts w:ascii="inherit" w:hAnsi="inherit" w:cs="Helvetica"/>
          <w:color w:val="333333"/>
          <w:sz w:val="21"/>
          <w:szCs w:val="21"/>
        </w:rPr>
      </w:pPr>
      <w:r w:rsidRPr="007F275C">
        <w:rPr>
          <w:rFonts w:ascii="inherit" w:hAnsi="inherit" w:cs="Helvetica"/>
          <w:color w:val="333333"/>
          <w:sz w:val="21"/>
          <w:szCs w:val="21"/>
        </w:rPr>
        <w:t>2.2.1. Az érintettek tájékoztatására többféle kommunikációs eszközt, csatornát (verbális, nyomtatott, elektronikus, közösségi média stb.) működtet.</w:t>
      </w:r>
    </w:p>
    <w:p w:rsidR="00377597" w:rsidRPr="007F275C" w:rsidRDefault="00377597" w:rsidP="00377597">
      <w:pPr>
        <w:pStyle w:val="Cmsor5"/>
        <w:shd w:val="clear" w:color="auto" w:fill="FFFFFF"/>
        <w:spacing w:before="150" w:beforeAutospacing="0" w:after="0" w:afterAutospacing="0"/>
        <w:textAlignment w:val="baseline"/>
        <w:rPr>
          <w:rFonts w:ascii="inherit" w:hAnsi="inherit" w:cs="Helvetica"/>
          <w:b w:val="0"/>
          <w:bCs w:val="0"/>
          <w:color w:val="D1130D"/>
          <w:sz w:val="21"/>
          <w:szCs w:val="21"/>
        </w:rPr>
      </w:pPr>
      <w:r w:rsidRPr="007F275C">
        <w:rPr>
          <w:rFonts w:ascii="inherit" w:hAnsi="inherit" w:cs="Helvetica"/>
          <w:b w:val="0"/>
          <w:bCs w:val="0"/>
          <w:color w:val="D1130D"/>
          <w:sz w:val="21"/>
          <w:szCs w:val="21"/>
        </w:rPr>
        <w:t>Megjegyzés</w:t>
      </w:r>
    </w:p>
    <w:p w:rsidR="00377597" w:rsidRPr="007F275C" w:rsidRDefault="00377597" w:rsidP="00377597">
      <w:pPr>
        <w:pStyle w:val="ng-binding"/>
        <w:numPr>
          <w:ilvl w:val="0"/>
          <w:numId w:val="53"/>
        </w:numPr>
        <w:shd w:val="clear" w:color="auto" w:fill="FFFFFF"/>
        <w:spacing w:before="75" w:beforeAutospacing="0" w:after="75" w:afterAutospacing="0"/>
        <w:ind w:left="300"/>
        <w:textAlignment w:val="baseline"/>
        <w:rPr>
          <w:rFonts w:ascii="inherit" w:hAnsi="inherit" w:cs="Helvetica"/>
          <w:color w:val="555555"/>
          <w:sz w:val="21"/>
          <w:szCs w:val="21"/>
        </w:rPr>
      </w:pPr>
      <w:r w:rsidRPr="007F275C">
        <w:rPr>
          <w:rFonts w:ascii="inherit" w:hAnsi="inherit" w:cs="Helvetica"/>
          <w:color w:val="555555"/>
          <w:sz w:val="21"/>
          <w:szCs w:val="21"/>
        </w:rPr>
        <w:t xml:space="preserve">A tantestület kicsi, nagy szerepe van a szóbeli információátadásnak. Van honlapjuk, </w:t>
      </w:r>
      <w:proofErr w:type="spellStart"/>
      <w:r w:rsidRPr="007F275C">
        <w:rPr>
          <w:rFonts w:ascii="inherit" w:hAnsi="inherit" w:cs="Helvetica"/>
          <w:color w:val="555555"/>
          <w:sz w:val="21"/>
          <w:szCs w:val="21"/>
        </w:rPr>
        <w:t>fb</w:t>
      </w:r>
      <w:proofErr w:type="spellEnd"/>
      <w:r w:rsidRPr="007F275C">
        <w:rPr>
          <w:rFonts w:ascii="inherit" w:hAnsi="inherit" w:cs="Helvetica"/>
          <w:color w:val="555555"/>
          <w:sz w:val="21"/>
          <w:szCs w:val="21"/>
        </w:rPr>
        <w:t xml:space="preserve">-oldaluk, és email-ben is kommunikálnak. (interjúk) Az intézményvezető nyitott, </w:t>
      </w:r>
      <w:proofErr w:type="spellStart"/>
      <w:r w:rsidRPr="007F275C">
        <w:rPr>
          <w:rFonts w:ascii="inherit" w:hAnsi="inherit" w:cs="Helvetica"/>
          <w:color w:val="555555"/>
          <w:sz w:val="21"/>
          <w:szCs w:val="21"/>
        </w:rPr>
        <w:t>kommunikációs</w:t>
      </w:r>
      <w:proofErr w:type="spellEnd"/>
      <w:r w:rsidRPr="007F275C">
        <w:rPr>
          <w:rFonts w:ascii="inherit" w:hAnsi="inherit" w:cs="Helvetica"/>
          <w:color w:val="555555"/>
          <w:sz w:val="21"/>
          <w:szCs w:val="21"/>
        </w:rPr>
        <w:t xml:space="preserve"> munkakapcsolatban működteti az intézményt. A belső intézményi önértékelés megfogalmazza, hogy a több csatornán keresztül történő kommunikáció ellenére is előfordul, hogy az információ torzul, illetve nem ér el a megfelelő személyhez.</w:t>
      </w:r>
    </w:p>
    <w:p w:rsidR="00377597" w:rsidRPr="007F275C" w:rsidRDefault="00377597" w:rsidP="00377597">
      <w:pPr>
        <w:pStyle w:val="ng-binding"/>
        <w:shd w:val="clear" w:color="auto" w:fill="FFFFFF"/>
        <w:spacing w:before="0" w:beforeAutospacing="0" w:after="0" w:afterAutospacing="0" w:line="384" w:lineRule="atLeast"/>
        <w:textAlignment w:val="baseline"/>
        <w:rPr>
          <w:rFonts w:ascii="inherit" w:hAnsi="inherit" w:cs="Helvetica"/>
          <w:color w:val="333333"/>
          <w:sz w:val="21"/>
          <w:szCs w:val="21"/>
        </w:rPr>
      </w:pPr>
      <w:r w:rsidRPr="007F275C">
        <w:rPr>
          <w:rFonts w:ascii="inherit" w:hAnsi="inherit" w:cs="Helvetica"/>
          <w:color w:val="333333"/>
          <w:sz w:val="21"/>
          <w:szCs w:val="21"/>
        </w:rPr>
        <w:t>2.2.2. A megbeszélések, értekezletek vezetése hatékony, szakszerű kommunikáción alapul.</w:t>
      </w:r>
    </w:p>
    <w:p w:rsidR="00377597" w:rsidRPr="007F275C" w:rsidRDefault="00377597" w:rsidP="00377597">
      <w:pPr>
        <w:pStyle w:val="Cmsor5"/>
        <w:shd w:val="clear" w:color="auto" w:fill="FFFFFF"/>
        <w:spacing w:before="150" w:beforeAutospacing="0" w:after="0" w:afterAutospacing="0"/>
        <w:textAlignment w:val="baseline"/>
        <w:rPr>
          <w:rFonts w:ascii="inherit" w:hAnsi="inherit" w:cs="Helvetica"/>
          <w:b w:val="0"/>
          <w:bCs w:val="0"/>
          <w:color w:val="D1130D"/>
          <w:sz w:val="21"/>
          <w:szCs w:val="21"/>
        </w:rPr>
      </w:pPr>
      <w:r w:rsidRPr="007F275C">
        <w:rPr>
          <w:rFonts w:ascii="inherit" w:hAnsi="inherit" w:cs="Helvetica"/>
          <w:b w:val="0"/>
          <w:bCs w:val="0"/>
          <w:color w:val="D1130D"/>
          <w:sz w:val="21"/>
          <w:szCs w:val="21"/>
        </w:rPr>
        <w:t>Megjegyzés</w:t>
      </w:r>
    </w:p>
    <w:p w:rsidR="00377597" w:rsidRPr="007F275C" w:rsidRDefault="00377597" w:rsidP="00377597">
      <w:pPr>
        <w:pStyle w:val="ng-binding"/>
        <w:numPr>
          <w:ilvl w:val="0"/>
          <w:numId w:val="54"/>
        </w:numPr>
        <w:shd w:val="clear" w:color="auto" w:fill="FFFFFF"/>
        <w:spacing w:before="75" w:beforeAutospacing="0" w:after="75" w:afterAutospacing="0"/>
        <w:ind w:left="300"/>
        <w:textAlignment w:val="baseline"/>
        <w:rPr>
          <w:rFonts w:ascii="inherit" w:hAnsi="inherit" w:cs="Helvetica"/>
          <w:color w:val="555555"/>
          <w:sz w:val="21"/>
          <w:szCs w:val="21"/>
        </w:rPr>
      </w:pPr>
      <w:r w:rsidRPr="007F275C">
        <w:rPr>
          <w:rFonts w:ascii="inherit" w:hAnsi="inherit" w:cs="Helvetica"/>
          <w:color w:val="555555"/>
          <w:sz w:val="21"/>
          <w:szCs w:val="21"/>
        </w:rPr>
        <w:t xml:space="preserve">A tanévnyitó, félévi és év végi értékelő értekezleten kívül csak szükség esetén hív össze értekezletet. A </w:t>
      </w:r>
      <w:proofErr w:type="spellStart"/>
      <w:r w:rsidRPr="007F275C">
        <w:rPr>
          <w:rFonts w:ascii="inherit" w:hAnsi="inherit" w:cs="Helvetica"/>
          <w:color w:val="555555"/>
          <w:sz w:val="21"/>
          <w:szCs w:val="21"/>
        </w:rPr>
        <w:t>promt</w:t>
      </w:r>
      <w:proofErr w:type="spellEnd"/>
      <w:r w:rsidRPr="007F275C">
        <w:rPr>
          <w:rFonts w:ascii="inherit" w:hAnsi="inherit" w:cs="Helvetica"/>
          <w:color w:val="555555"/>
          <w:sz w:val="21"/>
          <w:szCs w:val="21"/>
        </w:rPr>
        <w:t xml:space="preserve"> problémákat testületi megbeszélésen oldják meg, az a vezető alapelve, hogy ha lehet azonnal orvosolni kell a problémákat, ez a legjobb konfliktus-kezelés. (vezetői interjú, munkatervek)</w:t>
      </w:r>
    </w:p>
    <w:p w:rsidR="00377597" w:rsidRPr="007F275C" w:rsidRDefault="00377597" w:rsidP="00377597">
      <w:pPr>
        <w:pStyle w:val="ng-binding"/>
        <w:shd w:val="clear" w:color="auto" w:fill="FFFFFF"/>
        <w:spacing w:before="0" w:beforeAutospacing="0" w:after="0" w:afterAutospacing="0" w:line="384" w:lineRule="atLeast"/>
        <w:textAlignment w:val="baseline"/>
        <w:rPr>
          <w:rFonts w:ascii="inherit" w:hAnsi="inherit" w:cs="Helvetica"/>
          <w:color w:val="333333"/>
          <w:sz w:val="21"/>
          <w:szCs w:val="21"/>
        </w:rPr>
      </w:pPr>
      <w:r w:rsidRPr="007F275C">
        <w:rPr>
          <w:rFonts w:ascii="inherit" w:hAnsi="inherit" w:cs="Helvetica"/>
          <w:color w:val="333333"/>
          <w:sz w:val="21"/>
          <w:szCs w:val="21"/>
        </w:rPr>
        <w:lastRenderedPageBreak/>
        <w:t>2.3.1. Hatékony idő- és emberi erőforrás felhasználást valósít meg (egyenletes terhelés, túlterhelés elkerülés stb.).</w:t>
      </w:r>
    </w:p>
    <w:p w:rsidR="00377597" w:rsidRPr="007F275C" w:rsidRDefault="00377597" w:rsidP="00377597">
      <w:pPr>
        <w:pStyle w:val="Cmsor5"/>
        <w:shd w:val="clear" w:color="auto" w:fill="FFFFFF"/>
        <w:spacing w:before="150" w:beforeAutospacing="0" w:after="0" w:afterAutospacing="0"/>
        <w:textAlignment w:val="baseline"/>
        <w:rPr>
          <w:rFonts w:ascii="inherit" w:hAnsi="inherit" w:cs="Helvetica"/>
          <w:b w:val="0"/>
          <w:bCs w:val="0"/>
          <w:color w:val="D1130D"/>
          <w:sz w:val="21"/>
          <w:szCs w:val="21"/>
        </w:rPr>
      </w:pPr>
      <w:r w:rsidRPr="007F275C">
        <w:rPr>
          <w:rFonts w:ascii="inherit" w:hAnsi="inherit" w:cs="Helvetica"/>
          <w:b w:val="0"/>
          <w:bCs w:val="0"/>
          <w:color w:val="D1130D"/>
          <w:sz w:val="21"/>
          <w:szCs w:val="21"/>
        </w:rPr>
        <w:t>Megjegyzés</w:t>
      </w:r>
    </w:p>
    <w:p w:rsidR="00377597" w:rsidRPr="007F275C" w:rsidRDefault="00377597" w:rsidP="00377597">
      <w:pPr>
        <w:pStyle w:val="ng-binding"/>
        <w:numPr>
          <w:ilvl w:val="0"/>
          <w:numId w:val="55"/>
        </w:numPr>
        <w:shd w:val="clear" w:color="auto" w:fill="FFFFFF"/>
        <w:spacing w:before="75" w:beforeAutospacing="0" w:after="75" w:afterAutospacing="0"/>
        <w:ind w:left="300"/>
        <w:textAlignment w:val="baseline"/>
        <w:rPr>
          <w:rFonts w:ascii="inherit" w:hAnsi="inherit" w:cs="Helvetica"/>
          <w:color w:val="555555"/>
          <w:sz w:val="21"/>
          <w:szCs w:val="21"/>
        </w:rPr>
      </w:pPr>
      <w:r w:rsidRPr="007F275C">
        <w:rPr>
          <w:rFonts w:ascii="inherit" w:hAnsi="inherit" w:cs="Helvetica"/>
          <w:color w:val="555555"/>
          <w:sz w:val="21"/>
          <w:szCs w:val="21"/>
        </w:rPr>
        <w:t>Konszenzuson alapuló vezetés valósul meg, hatékony a munkamegosztás az intézményvezető- helyettesekkel. A humán erőforrás működtetése kiemelkedő, a feladatok delegálásának elvén működnek, amely során egyének és csoportok vállalnak feladatot a pedagógiai munka bizonyos területein. Az időbeosztás és a terhelés megosztása egyenletes. (vezetői interjú)</w:t>
      </w:r>
    </w:p>
    <w:p w:rsidR="00377597" w:rsidRPr="007F275C" w:rsidRDefault="00377597" w:rsidP="00377597">
      <w:pPr>
        <w:pStyle w:val="ng-binding"/>
        <w:shd w:val="clear" w:color="auto" w:fill="FFFFFF"/>
        <w:spacing w:before="0" w:beforeAutospacing="0" w:after="0" w:afterAutospacing="0" w:line="384" w:lineRule="atLeast"/>
        <w:textAlignment w:val="baseline"/>
        <w:rPr>
          <w:rFonts w:ascii="inherit" w:hAnsi="inherit" w:cs="Helvetica"/>
          <w:color w:val="333333"/>
          <w:sz w:val="21"/>
          <w:szCs w:val="21"/>
        </w:rPr>
      </w:pPr>
      <w:r w:rsidRPr="007F275C">
        <w:rPr>
          <w:rFonts w:ascii="inherit" w:hAnsi="inherit" w:cs="Helvetica"/>
          <w:color w:val="333333"/>
          <w:sz w:val="21"/>
          <w:szCs w:val="21"/>
        </w:rPr>
        <w:t xml:space="preserve">2.3.2. Hatáskörének megfelelően megtörténik az </w:t>
      </w:r>
      <w:proofErr w:type="gramStart"/>
      <w:r w:rsidRPr="007F275C">
        <w:rPr>
          <w:rFonts w:ascii="inherit" w:hAnsi="inherit" w:cs="Helvetica"/>
          <w:color w:val="333333"/>
          <w:sz w:val="21"/>
          <w:szCs w:val="21"/>
        </w:rPr>
        <w:t>intézmény</w:t>
      </w:r>
      <w:proofErr w:type="gramEnd"/>
      <w:r w:rsidRPr="007F275C">
        <w:rPr>
          <w:rFonts w:ascii="inherit" w:hAnsi="inherit" w:cs="Helvetica"/>
          <w:color w:val="333333"/>
          <w:sz w:val="21"/>
          <w:szCs w:val="21"/>
        </w:rPr>
        <w:t xml:space="preserve"> mint létesítmény, és a használt eszközök biztonságos működtetésének megszervezése (például nyelvi labor, sportlétesítmények eszközei, taneszközök, IKT eszközök).</w:t>
      </w:r>
    </w:p>
    <w:p w:rsidR="00377597" w:rsidRPr="007F275C" w:rsidRDefault="00377597" w:rsidP="00377597">
      <w:pPr>
        <w:pStyle w:val="Cmsor5"/>
        <w:shd w:val="clear" w:color="auto" w:fill="FFFFFF"/>
        <w:spacing w:before="150" w:beforeAutospacing="0" w:after="0" w:afterAutospacing="0"/>
        <w:textAlignment w:val="baseline"/>
        <w:rPr>
          <w:rFonts w:ascii="inherit" w:hAnsi="inherit" w:cs="Helvetica"/>
          <w:b w:val="0"/>
          <w:bCs w:val="0"/>
          <w:color w:val="D1130D"/>
          <w:sz w:val="21"/>
          <w:szCs w:val="21"/>
        </w:rPr>
      </w:pPr>
      <w:r w:rsidRPr="007F275C">
        <w:rPr>
          <w:rFonts w:ascii="inherit" w:hAnsi="inherit" w:cs="Helvetica"/>
          <w:b w:val="0"/>
          <w:bCs w:val="0"/>
          <w:color w:val="D1130D"/>
          <w:sz w:val="21"/>
          <w:szCs w:val="21"/>
        </w:rPr>
        <w:t>Megjegyzés</w:t>
      </w:r>
    </w:p>
    <w:p w:rsidR="00377597" w:rsidRPr="007F275C" w:rsidRDefault="00377597" w:rsidP="00377597">
      <w:pPr>
        <w:pStyle w:val="ng-binding"/>
        <w:numPr>
          <w:ilvl w:val="0"/>
          <w:numId w:val="56"/>
        </w:numPr>
        <w:shd w:val="clear" w:color="auto" w:fill="FFFFFF"/>
        <w:spacing w:before="75" w:beforeAutospacing="0" w:after="75" w:afterAutospacing="0"/>
        <w:ind w:left="300"/>
        <w:textAlignment w:val="baseline"/>
        <w:rPr>
          <w:rFonts w:ascii="inherit" w:hAnsi="inherit" w:cs="Helvetica"/>
          <w:color w:val="555555"/>
          <w:sz w:val="21"/>
          <w:szCs w:val="21"/>
        </w:rPr>
      </w:pPr>
      <w:r w:rsidRPr="007F275C">
        <w:rPr>
          <w:rFonts w:ascii="inherit" w:hAnsi="inherit" w:cs="Helvetica"/>
          <w:color w:val="555555"/>
          <w:sz w:val="21"/>
          <w:szCs w:val="21"/>
        </w:rPr>
        <w:t xml:space="preserve">Rendszeresen jelzi a fenntartó felé az </w:t>
      </w:r>
      <w:proofErr w:type="spellStart"/>
      <w:r w:rsidRPr="007F275C">
        <w:rPr>
          <w:rFonts w:ascii="inherit" w:hAnsi="inherit" w:cs="Helvetica"/>
          <w:color w:val="555555"/>
          <w:sz w:val="21"/>
          <w:szCs w:val="21"/>
        </w:rPr>
        <w:t>infrasrukturális</w:t>
      </w:r>
      <w:proofErr w:type="spellEnd"/>
      <w:r w:rsidRPr="007F275C">
        <w:rPr>
          <w:rFonts w:ascii="inherit" w:hAnsi="inherit" w:cs="Helvetica"/>
          <w:color w:val="555555"/>
          <w:sz w:val="21"/>
          <w:szCs w:val="21"/>
        </w:rPr>
        <w:t xml:space="preserve"> és eszközigényeket. Sajnos annyira kevés a helyük, hogy nem tudnak csoportbontást megvalósítani, és ez erős korlátja a tanulmányi eredmények további javulásának, valamint nagyon nehéz helyzet elé állítja a szaktanárokat. Van megoldási javaslata, elképzelése a helyhiány megszüntetésére, ezen közösen folyamatosan együtt dolgoznak a fenntartó képviselőjével. (vezetői interjú) A karbantartási munkálatok folyamatosak az intézményben, az éves beszámolók alapján erről a visszajelzés is megtörténik. Az intézményben a pedagógiai-szakmai munka zavartalan végzéséhez szükséges eszközök rendelkezésre állnak (</w:t>
      </w:r>
      <w:proofErr w:type="spellStart"/>
      <w:r w:rsidRPr="007F275C">
        <w:rPr>
          <w:rFonts w:ascii="inherit" w:hAnsi="inherit" w:cs="Helvetica"/>
          <w:color w:val="555555"/>
          <w:sz w:val="21"/>
          <w:szCs w:val="21"/>
        </w:rPr>
        <w:t>padagógus</w:t>
      </w:r>
      <w:proofErr w:type="spellEnd"/>
      <w:r w:rsidRPr="007F275C">
        <w:rPr>
          <w:rFonts w:ascii="inherit" w:hAnsi="inherit" w:cs="Helvetica"/>
          <w:color w:val="555555"/>
          <w:sz w:val="21"/>
          <w:szCs w:val="21"/>
        </w:rPr>
        <w:t xml:space="preserve"> kérdőív 27. kérdés 4,81 átlaggal, év végi beszámolók, helyszíni interjúk).</w:t>
      </w:r>
    </w:p>
    <w:p w:rsidR="00377597" w:rsidRPr="007F275C" w:rsidRDefault="00377597" w:rsidP="00377597">
      <w:pPr>
        <w:pStyle w:val="ng-binding"/>
        <w:shd w:val="clear" w:color="auto" w:fill="FFFFFF"/>
        <w:spacing w:before="0" w:beforeAutospacing="0" w:after="0" w:afterAutospacing="0" w:line="384" w:lineRule="atLeast"/>
        <w:textAlignment w:val="baseline"/>
        <w:rPr>
          <w:rFonts w:ascii="inherit" w:hAnsi="inherit" w:cs="Helvetica"/>
          <w:color w:val="333333"/>
          <w:sz w:val="21"/>
          <w:szCs w:val="21"/>
        </w:rPr>
      </w:pPr>
      <w:r w:rsidRPr="007F275C">
        <w:rPr>
          <w:rFonts w:ascii="inherit" w:hAnsi="inherit" w:cs="Helvetica"/>
          <w:color w:val="333333"/>
          <w:sz w:val="21"/>
          <w:szCs w:val="21"/>
        </w:rPr>
        <w:t>2.3.3. Az intézmény vezetése gondoskodik arról, hogy az intézmény működésében érvényesüljön a fenntartható fejlődés értékrendje.</w:t>
      </w:r>
    </w:p>
    <w:p w:rsidR="00377597" w:rsidRPr="007F275C" w:rsidRDefault="00377597" w:rsidP="00377597">
      <w:pPr>
        <w:pStyle w:val="Cmsor5"/>
        <w:shd w:val="clear" w:color="auto" w:fill="FFFFFF"/>
        <w:spacing w:before="150" w:beforeAutospacing="0" w:after="0" w:afterAutospacing="0"/>
        <w:textAlignment w:val="baseline"/>
        <w:rPr>
          <w:rFonts w:ascii="inherit" w:hAnsi="inherit" w:cs="Helvetica"/>
          <w:b w:val="0"/>
          <w:bCs w:val="0"/>
          <w:color w:val="D1130D"/>
          <w:sz w:val="21"/>
          <w:szCs w:val="21"/>
        </w:rPr>
      </w:pPr>
      <w:r w:rsidRPr="007F275C">
        <w:rPr>
          <w:rFonts w:ascii="inherit" w:hAnsi="inherit" w:cs="Helvetica"/>
          <w:b w:val="0"/>
          <w:bCs w:val="0"/>
          <w:color w:val="D1130D"/>
          <w:sz w:val="21"/>
          <w:szCs w:val="21"/>
        </w:rPr>
        <w:t>Megjegyzés</w:t>
      </w:r>
    </w:p>
    <w:p w:rsidR="00377597" w:rsidRPr="007F275C" w:rsidRDefault="00377597" w:rsidP="00377597">
      <w:pPr>
        <w:pStyle w:val="ng-binding"/>
        <w:numPr>
          <w:ilvl w:val="0"/>
          <w:numId w:val="57"/>
        </w:numPr>
        <w:shd w:val="clear" w:color="auto" w:fill="FFFFFF"/>
        <w:spacing w:before="75" w:beforeAutospacing="0" w:after="75" w:afterAutospacing="0"/>
        <w:ind w:left="300"/>
        <w:textAlignment w:val="baseline"/>
        <w:rPr>
          <w:rFonts w:ascii="inherit" w:hAnsi="inherit" w:cs="Helvetica"/>
          <w:color w:val="555555"/>
          <w:sz w:val="21"/>
          <w:szCs w:val="21"/>
        </w:rPr>
      </w:pPr>
      <w:r w:rsidRPr="007F275C">
        <w:rPr>
          <w:rFonts w:ascii="inherit" w:hAnsi="inherit" w:cs="Helvetica"/>
          <w:color w:val="555555"/>
          <w:sz w:val="21"/>
          <w:szCs w:val="21"/>
        </w:rPr>
        <w:t xml:space="preserve">Minden év tavaszán felmérés történik a nyári karbantartási munkálatokról (éves munkatervek). Az év végi beszámolókban külön fejezet foglalkozik a " Az ésszerű gazdálkodás érdekében tett intézkedések" -el. Takarékosságra törekvés jellemzi az iskola működését. (pl. fűtés, világítás) Hiánypótló lenne a témában a szelektív hulladékgyűjtés megvalósítása az iskolában, és fenntartható fejlődés témájú iskolai programok szervezése. </w:t>
      </w:r>
    </w:p>
    <w:p w:rsidR="00377597" w:rsidRPr="007F275C" w:rsidRDefault="00377597" w:rsidP="00377597">
      <w:pPr>
        <w:pStyle w:val="ng-binding"/>
        <w:shd w:val="clear" w:color="auto" w:fill="FFFFFF"/>
        <w:spacing w:before="0" w:beforeAutospacing="0" w:after="0" w:afterAutospacing="0" w:line="384" w:lineRule="atLeast"/>
        <w:textAlignment w:val="baseline"/>
        <w:rPr>
          <w:rFonts w:ascii="inherit" w:hAnsi="inherit" w:cs="Helvetica"/>
          <w:color w:val="333333"/>
          <w:sz w:val="21"/>
          <w:szCs w:val="21"/>
        </w:rPr>
      </w:pPr>
      <w:r w:rsidRPr="007F275C">
        <w:rPr>
          <w:rFonts w:ascii="inherit" w:hAnsi="inherit" w:cs="Helvetica"/>
          <w:color w:val="333333"/>
          <w:sz w:val="21"/>
          <w:szCs w:val="21"/>
        </w:rPr>
        <w:t>2.4.1. Az intézményi dokumentumokat a jogszabályoknak megfelelően hozza nyilvánosságra.</w:t>
      </w:r>
    </w:p>
    <w:p w:rsidR="00377597" w:rsidRPr="007F275C" w:rsidRDefault="00377597" w:rsidP="00377597">
      <w:pPr>
        <w:pStyle w:val="Cmsor5"/>
        <w:shd w:val="clear" w:color="auto" w:fill="FFFFFF"/>
        <w:spacing w:before="150" w:beforeAutospacing="0" w:after="0" w:afterAutospacing="0"/>
        <w:textAlignment w:val="baseline"/>
        <w:rPr>
          <w:rFonts w:ascii="inherit" w:hAnsi="inherit" w:cs="Helvetica"/>
          <w:b w:val="0"/>
          <w:bCs w:val="0"/>
          <w:color w:val="D1130D"/>
          <w:sz w:val="21"/>
          <w:szCs w:val="21"/>
        </w:rPr>
      </w:pPr>
      <w:r w:rsidRPr="007F275C">
        <w:rPr>
          <w:rFonts w:ascii="inherit" w:hAnsi="inherit" w:cs="Helvetica"/>
          <w:b w:val="0"/>
          <w:bCs w:val="0"/>
          <w:color w:val="D1130D"/>
          <w:sz w:val="21"/>
          <w:szCs w:val="21"/>
        </w:rPr>
        <w:t>Megjegyzés</w:t>
      </w:r>
    </w:p>
    <w:p w:rsidR="00377597" w:rsidRPr="007F275C" w:rsidRDefault="00377597" w:rsidP="00377597">
      <w:pPr>
        <w:pStyle w:val="ng-binding"/>
        <w:numPr>
          <w:ilvl w:val="0"/>
          <w:numId w:val="58"/>
        </w:numPr>
        <w:shd w:val="clear" w:color="auto" w:fill="FFFFFF"/>
        <w:spacing w:before="75" w:beforeAutospacing="0" w:after="75" w:afterAutospacing="0"/>
        <w:ind w:left="300"/>
        <w:textAlignment w:val="baseline"/>
        <w:rPr>
          <w:rFonts w:ascii="inherit" w:hAnsi="inherit" w:cs="Helvetica"/>
          <w:color w:val="555555"/>
          <w:sz w:val="21"/>
          <w:szCs w:val="21"/>
        </w:rPr>
      </w:pPr>
      <w:r w:rsidRPr="007F275C">
        <w:rPr>
          <w:rFonts w:ascii="inherit" w:hAnsi="inherit" w:cs="Helvetica"/>
          <w:color w:val="555555"/>
          <w:sz w:val="21"/>
          <w:szCs w:val="21"/>
        </w:rPr>
        <w:t xml:space="preserve">Az iskola honlapján a kötelező dokumentumok </w:t>
      </w:r>
      <w:proofErr w:type="spellStart"/>
      <w:r w:rsidRPr="007F275C">
        <w:rPr>
          <w:rFonts w:ascii="inherit" w:hAnsi="inherit" w:cs="Helvetica"/>
          <w:color w:val="555555"/>
          <w:sz w:val="21"/>
          <w:szCs w:val="21"/>
        </w:rPr>
        <w:t>hozzáférhetőek</w:t>
      </w:r>
      <w:proofErr w:type="spellEnd"/>
      <w:r w:rsidRPr="007F275C">
        <w:rPr>
          <w:rFonts w:ascii="inherit" w:hAnsi="inherit" w:cs="Helvetica"/>
          <w:color w:val="555555"/>
          <w:sz w:val="21"/>
          <w:szCs w:val="21"/>
        </w:rPr>
        <w:t>, ezek mindegyike frissített és hatályos.</w:t>
      </w:r>
    </w:p>
    <w:p w:rsidR="00377597" w:rsidRPr="007F275C" w:rsidRDefault="00377597" w:rsidP="00377597">
      <w:pPr>
        <w:pStyle w:val="ng-binding"/>
        <w:shd w:val="clear" w:color="auto" w:fill="FFFFFF"/>
        <w:spacing w:before="0" w:beforeAutospacing="0" w:after="0" w:afterAutospacing="0" w:line="384" w:lineRule="atLeast"/>
        <w:textAlignment w:val="baseline"/>
        <w:rPr>
          <w:rFonts w:ascii="inherit" w:hAnsi="inherit" w:cs="Helvetica"/>
          <w:color w:val="333333"/>
          <w:sz w:val="21"/>
          <w:szCs w:val="21"/>
        </w:rPr>
      </w:pPr>
      <w:r w:rsidRPr="007F275C">
        <w:rPr>
          <w:rFonts w:ascii="inherit" w:hAnsi="inherit" w:cs="Helvetica"/>
          <w:color w:val="333333"/>
          <w:sz w:val="21"/>
          <w:szCs w:val="21"/>
        </w:rPr>
        <w:t>2.4.2. A pozitív kép kialakítása és a folyamatos kapcsolattartás érdekében kommunikációs eszközöket, csatornákat működtet.</w:t>
      </w:r>
    </w:p>
    <w:p w:rsidR="00377597" w:rsidRPr="007F275C" w:rsidRDefault="00377597" w:rsidP="00377597">
      <w:pPr>
        <w:pStyle w:val="Cmsor5"/>
        <w:shd w:val="clear" w:color="auto" w:fill="FFFFFF"/>
        <w:spacing w:before="150" w:beforeAutospacing="0" w:after="0" w:afterAutospacing="0"/>
        <w:textAlignment w:val="baseline"/>
        <w:rPr>
          <w:rFonts w:ascii="inherit" w:hAnsi="inherit" w:cs="Helvetica"/>
          <w:b w:val="0"/>
          <w:bCs w:val="0"/>
          <w:color w:val="D1130D"/>
          <w:sz w:val="21"/>
          <w:szCs w:val="21"/>
        </w:rPr>
      </w:pPr>
      <w:r w:rsidRPr="007F275C">
        <w:rPr>
          <w:rFonts w:ascii="inherit" w:hAnsi="inherit" w:cs="Helvetica"/>
          <w:b w:val="0"/>
          <w:bCs w:val="0"/>
          <w:color w:val="D1130D"/>
          <w:sz w:val="21"/>
          <w:szCs w:val="21"/>
        </w:rPr>
        <w:t>Megjegyzés</w:t>
      </w:r>
    </w:p>
    <w:p w:rsidR="00377597" w:rsidRPr="007F275C" w:rsidRDefault="00377597" w:rsidP="00377597">
      <w:pPr>
        <w:pStyle w:val="ng-binding"/>
        <w:numPr>
          <w:ilvl w:val="0"/>
          <w:numId w:val="59"/>
        </w:numPr>
        <w:shd w:val="clear" w:color="auto" w:fill="FFFFFF"/>
        <w:spacing w:before="75" w:beforeAutospacing="0" w:after="75" w:afterAutospacing="0"/>
        <w:ind w:left="300"/>
        <w:textAlignment w:val="baseline"/>
        <w:rPr>
          <w:rFonts w:ascii="inherit" w:hAnsi="inherit" w:cs="Helvetica"/>
          <w:color w:val="555555"/>
          <w:sz w:val="21"/>
          <w:szCs w:val="21"/>
        </w:rPr>
      </w:pPr>
      <w:r w:rsidRPr="007F275C">
        <w:rPr>
          <w:rFonts w:ascii="inherit" w:hAnsi="inherit" w:cs="Helvetica"/>
          <w:color w:val="555555"/>
          <w:sz w:val="21"/>
          <w:szCs w:val="21"/>
        </w:rPr>
        <w:t>Működik, és folyamatosan fejlesztik az iskolai honlapot. A facebook oldalukat eredményes kommunikációs felületnek tartja a vezető. A Krétán keresztül hivatalos információkat oszt meg a szülőkkel és gyerekekkel. A hírük egyre jobb, a beiskolázási mutatóik javulnak. Célszerű lenne a mérési-értékelési mutatókat, eredményeket, több évre visszamenőleg is feltenni a honlapra.</w:t>
      </w:r>
    </w:p>
    <w:p w:rsidR="00377597" w:rsidRPr="007F275C" w:rsidRDefault="00377597" w:rsidP="00377597">
      <w:pPr>
        <w:pStyle w:val="ng-binding"/>
        <w:shd w:val="clear" w:color="auto" w:fill="FFFFFF"/>
        <w:spacing w:before="0" w:beforeAutospacing="0" w:after="0" w:afterAutospacing="0" w:line="384" w:lineRule="atLeast"/>
        <w:textAlignment w:val="baseline"/>
        <w:rPr>
          <w:rFonts w:ascii="inherit" w:hAnsi="inherit" w:cs="Helvetica"/>
          <w:color w:val="333333"/>
          <w:sz w:val="21"/>
          <w:szCs w:val="21"/>
        </w:rPr>
      </w:pPr>
      <w:r w:rsidRPr="007F275C">
        <w:rPr>
          <w:rFonts w:ascii="inherit" w:hAnsi="inherit" w:cs="Helvetica"/>
          <w:color w:val="333333"/>
          <w:sz w:val="21"/>
          <w:szCs w:val="21"/>
        </w:rPr>
        <w:t>2.5.1. Szabályozással biztosítja a folyamatok nyomon követhetőségét, ellenőrizhetőségét.</w:t>
      </w:r>
    </w:p>
    <w:p w:rsidR="00377597" w:rsidRPr="007F275C" w:rsidRDefault="00377597" w:rsidP="00377597">
      <w:pPr>
        <w:pStyle w:val="Cmsor5"/>
        <w:shd w:val="clear" w:color="auto" w:fill="FFFFFF"/>
        <w:spacing w:before="150" w:beforeAutospacing="0" w:after="0" w:afterAutospacing="0"/>
        <w:textAlignment w:val="baseline"/>
        <w:rPr>
          <w:rFonts w:ascii="inherit" w:hAnsi="inherit" w:cs="Helvetica"/>
          <w:b w:val="0"/>
          <w:bCs w:val="0"/>
          <w:color w:val="D1130D"/>
          <w:sz w:val="21"/>
          <w:szCs w:val="21"/>
        </w:rPr>
      </w:pPr>
      <w:r w:rsidRPr="007F275C">
        <w:rPr>
          <w:rFonts w:ascii="inherit" w:hAnsi="inherit" w:cs="Helvetica"/>
          <w:b w:val="0"/>
          <w:bCs w:val="0"/>
          <w:color w:val="D1130D"/>
          <w:sz w:val="21"/>
          <w:szCs w:val="21"/>
        </w:rPr>
        <w:t>Megjegyzés</w:t>
      </w:r>
    </w:p>
    <w:p w:rsidR="00377597" w:rsidRPr="007F275C" w:rsidRDefault="00377597" w:rsidP="00377597">
      <w:pPr>
        <w:pStyle w:val="ng-binding"/>
        <w:numPr>
          <w:ilvl w:val="0"/>
          <w:numId w:val="60"/>
        </w:numPr>
        <w:shd w:val="clear" w:color="auto" w:fill="FFFFFF"/>
        <w:spacing w:before="75" w:beforeAutospacing="0" w:after="75" w:afterAutospacing="0"/>
        <w:ind w:left="300"/>
        <w:textAlignment w:val="baseline"/>
        <w:rPr>
          <w:rFonts w:ascii="inherit" w:hAnsi="inherit" w:cs="Helvetica"/>
          <w:color w:val="555555"/>
          <w:sz w:val="21"/>
          <w:szCs w:val="21"/>
        </w:rPr>
      </w:pPr>
      <w:r w:rsidRPr="007F275C">
        <w:rPr>
          <w:rFonts w:ascii="inherit" w:hAnsi="inherit" w:cs="Helvetica"/>
          <w:color w:val="555555"/>
          <w:sz w:val="21"/>
          <w:szCs w:val="21"/>
        </w:rPr>
        <w:t xml:space="preserve">Az iskola SZMSZ-e (2. pont) körültekintő leírást tartalmaz az intézményi közösségekről és </w:t>
      </w:r>
      <w:proofErr w:type="spellStart"/>
      <w:proofErr w:type="gramStart"/>
      <w:r w:rsidRPr="007F275C">
        <w:rPr>
          <w:rFonts w:ascii="inherit" w:hAnsi="inherit" w:cs="Helvetica"/>
          <w:color w:val="555555"/>
          <w:sz w:val="21"/>
          <w:szCs w:val="21"/>
        </w:rPr>
        <w:t>működésökről.Az</w:t>
      </w:r>
      <w:proofErr w:type="spellEnd"/>
      <w:proofErr w:type="gramEnd"/>
      <w:r w:rsidRPr="007F275C">
        <w:rPr>
          <w:rFonts w:ascii="inherit" w:hAnsi="inherit" w:cs="Helvetica"/>
          <w:color w:val="555555"/>
          <w:sz w:val="21"/>
          <w:szCs w:val="21"/>
        </w:rPr>
        <w:t xml:space="preserve"> intézményben jól működik az iskola vezetősége, a szülői szervezet és a </w:t>
      </w:r>
      <w:r w:rsidRPr="007F275C">
        <w:rPr>
          <w:rFonts w:ascii="inherit" w:hAnsi="inherit" w:cs="Helvetica"/>
          <w:color w:val="555555"/>
          <w:sz w:val="21"/>
          <w:szCs w:val="21"/>
        </w:rPr>
        <w:lastRenderedPageBreak/>
        <w:t>diákönkormányzat közötti egyeztetés, biztosítják a fenntartó és a partnerszervezetek közötti információáramlást, az intézmény tantestülete és a partnerszervezetek nem tartják szükségesnek az intézményi tanács megalakítását (</w:t>
      </w:r>
      <w:proofErr w:type="spellStart"/>
      <w:r w:rsidRPr="007F275C">
        <w:rPr>
          <w:rFonts w:ascii="inherit" w:hAnsi="inherit" w:cs="Helvetica"/>
          <w:color w:val="555555"/>
          <w:sz w:val="21"/>
          <w:szCs w:val="21"/>
        </w:rPr>
        <w:t>szmsz</w:t>
      </w:r>
      <w:proofErr w:type="spellEnd"/>
      <w:r w:rsidRPr="007F275C">
        <w:rPr>
          <w:rFonts w:ascii="inherit" w:hAnsi="inherit" w:cs="Helvetica"/>
          <w:color w:val="555555"/>
          <w:sz w:val="21"/>
          <w:szCs w:val="21"/>
        </w:rPr>
        <w:t xml:space="preserve"> 21. oldal) A munkatervek minden kötelező részt tartalmaznak. A pedagógiai folyamatokat szabályozzák. (belső ellenőrzési terv, értékelés, beiskolázás és felvételi folyamatának lépései, felelősei...)</w:t>
      </w:r>
    </w:p>
    <w:p w:rsidR="00377597" w:rsidRPr="007F275C" w:rsidRDefault="00377597" w:rsidP="00377597">
      <w:pPr>
        <w:pStyle w:val="ng-binding"/>
        <w:shd w:val="clear" w:color="auto" w:fill="FFFFFF"/>
        <w:spacing w:before="0" w:beforeAutospacing="0" w:after="0" w:afterAutospacing="0" w:line="384" w:lineRule="atLeast"/>
        <w:textAlignment w:val="baseline"/>
        <w:rPr>
          <w:rFonts w:ascii="inherit" w:hAnsi="inherit" w:cs="Helvetica"/>
          <w:color w:val="333333"/>
          <w:sz w:val="21"/>
          <w:szCs w:val="21"/>
        </w:rPr>
      </w:pPr>
      <w:r w:rsidRPr="007F275C">
        <w:rPr>
          <w:rFonts w:ascii="inherit" w:hAnsi="inherit" w:cs="Helvetica"/>
          <w:color w:val="333333"/>
          <w:sz w:val="21"/>
          <w:szCs w:val="21"/>
        </w:rPr>
        <w:t>2.5.2. Elvárja a szabályos, korrekt dokumentációt.</w:t>
      </w:r>
    </w:p>
    <w:p w:rsidR="00377597" w:rsidRPr="007F275C" w:rsidRDefault="00377597" w:rsidP="00377597">
      <w:pPr>
        <w:pStyle w:val="Cmsor5"/>
        <w:shd w:val="clear" w:color="auto" w:fill="FFFFFF"/>
        <w:spacing w:before="150" w:beforeAutospacing="0" w:after="0" w:afterAutospacing="0"/>
        <w:textAlignment w:val="baseline"/>
        <w:rPr>
          <w:rFonts w:ascii="inherit" w:hAnsi="inherit" w:cs="Helvetica"/>
          <w:b w:val="0"/>
          <w:bCs w:val="0"/>
          <w:color w:val="D1130D"/>
          <w:sz w:val="21"/>
          <w:szCs w:val="21"/>
        </w:rPr>
      </w:pPr>
      <w:r w:rsidRPr="007F275C">
        <w:rPr>
          <w:rFonts w:ascii="inherit" w:hAnsi="inherit" w:cs="Helvetica"/>
          <w:b w:val="0"/>
          <w:bCs w:val="0"/>
          <w:color w:val="D1130D"/>
          <w:sz w:val="21"/>
          <w:szCs w:val="21"/>
        </w:rPr>
        <w:t>Megjegyzés</w:t>
      </w:r>
    </w:p>
    <w:p w:rsidR="00377597" w:rsidRPr="007F275C" w:rsidRDefault="00377597" w:rsidP="00377597">
      <w:pPr>
        <w:pStyle w:val="ng-binding"/>
        <w:numPr>
          <w:ilvl w:val="0"/>
          <w:numId w:val="61"/>
        </w:numPr>
        <w:shd w:val="clear" w:color="auto" w:fill="FFFFFF"/>
        <w:spacing w:before="75" w:beforeAutospacing="0" w:after="75" w:afterAutospacing="0"/>
        <w:ind w:left="300"/>
        <w:textAlignment w:val="baseline"/>
        <w:rPr>
          <w:rFonts w:ascii="inherit" w:hAnsi="inherit" w:cs="Helvetica"/>
          <w:color w:val="555555"/>
          <w:sz w:val="21"/>
          <w:szCs w:val="21"/>
        </w:rPr>
      </w:pPr>
      <w:r w:rsidRPr="007F275C">
        <w:rPr>
          <w:rFonts w:ascii="inherit" w:hAnsi="inherit" w:cs="Helvetica"/>
          <w:color w:val="555555"/>
          <w:sz w:val="21"/>
          <w:szCs w:val="21"/>
        </w:rPr>
        <w:t>Az SZMSZ (16-17. oldal) szabályozza a pedagógusok dokumentációs kötelezettségeit. Az intézményi belső önértékelés feltárta azt a hiányosságot, hogy a tantestület összetételének változása következtében nem mindenki ismeri a tantervi szabályozó dokumentumokat (kerettanterv, helyi tanterv), amelynek pontos ismerete előfeltétele a pedagógusok szabályos, korrekt dokumentációjának.</w:t>
      </w:r>
    </w:p>
    <w:p w:rsidR="00377597" w:rsidRPr="007F275C" w:rsidRDefault="00377597" w:rsidP="00377597">
      <w:pPr>
        <w:pStyle w:val="ng-binding"/>
        <w:shd w:val="clear" w:color="auto" w:fill="FFFFFF"/>
        <w:spacing w:before="0" w:beforeAutospacing="0" w:after="0" w:afterAutospacing="0" w:line="384" w:lineRule="atLeast"/>
        <w:textAlignment w:val="baseline"/>
        <w:rPr>
          <w:rFonts w:ascii="inherit" w:hAnsi="inherit" w:cs="Helvetica"/>
          <w:color w:val="333333"/>
          <w:sz w:val="21"/>
          <w:szCs w:val="21"/>
        </w:rPr>
      </w:pPr>
      <w:r w:rsidRPr="007F275C">
        <w:rPr>
          <w:rFonts w:ascii="inherit" w:hAnsi="inherit" w:cs="Helvetica"/>
          <w:color w:val="333333"/>
          <w:sz w:val="21"/>
          <w:szCs w:val="21"/>
        </w:rPr>
        <w:t>2.6.1. Személyesen irányítja az intézmény partneri körének azonosítását, részt vesz a partnerek képviselőivel és a partnereket képviselő szervezetekkel (például DÖK, szülői képviselet) történő kapcsolattartásban.</w:t>
      </w:r>
    </w:p>
    <w:p w:rsidR="00377597" w:rsidRPr="007F275C" w:rsidRDefault="00377597" w:rsidP="00377597">
      <w:pPr>
        <w:pStyle w:val="Cmsor5"/>
        <w:shd w:val="clear" w:color="auto" w:fill="FFFFFF"/>
        <w:spacing w:before="150" w:beforeAutospacing="0" w:after="0" w:afterAutospacing="0"/>
        <w:textAlignment w:val="baseline"/>
        <w:rPr>
          <w:rFonts w:ascii="inherit" w:hAnsi="inherit" w:cs="Helvetica"/>
          <w:b w:val="0"/>
          <w:bCs w:val="0"/>
          <w:color w:val="D1130D"/>
          <w:sz w:val="21"/>
          <w:szCs w:val="21"/>
        </w:rPr>
      </w:pPr>
      <w:r w:rsidRPr="007F275C">
        <w:rPr>
          <w:rFonts w:ascii="inherit" w:hAnsi="inherit" w:cs="Helvetica"/>
          <w:b w:val="0"/>
          <w:bCs w:val="0"/>
          <w:color w:val="D1130D"/>
          <w:sz w:val="21"/>
          <w:szCs w:val="21"/>
        </w:rPr>
        <w:t>Megjegyzés</w:t>
      </w:r>
    </w:p>
    <w:p w:rsidR="00377597" w:rsidRPr="007F275C" w:rsidRDefault="00377597" w:rsidP="00377597">
      <w:pPr>
        <w:pStyle w:val="ng-binding"/>
        <w:numPr>
          <w:ilvl w:val="0"/>
          <w:numId w:val="62"/>
        </w:numPr>
        <w:shd w:val="clear" w:color="auto" w:fill="FFFFFF"/>
        <w:spacing w:before="75" w:beforeAutospacing="0" w:after="75" w:afterAutospacing="0"/>
        <w:ind w:left="300"/>
        <w:textAlignment w:val="baseline"/>
        <w:rPr>
          <w:rFonts w:ascii="inherit" w:hAnsi="inherit" w:cs="Helvetica"/>
          <w:color w:val="555555"/>
          <w:sz w:val="21"/>
          <w:szCs w:val="21"/>
        </w:rPr>
      </w:pPr>
      <w:r w:rsidRPr="007F275C">
        <w:rPr>
          <w:rFonts w:ascii="inherit" w:hAnsi="inherit" w:cs="Helvetica"/>
          <w:color w:val="555555"/>
          <w:sz w:val="21"/>
          <w:szCs w:val="21"/>
        </w:rPr>
        <w:t>Az SZMSZ (5. pont) részletesen foglalkozik a külső kapcsolatok rendszerével, formáival, a kapcsolat tartók személyével, feladataival. Szoros, és bővülő kapcsolat-</w:t>
      </w:r>
      <w:proofErr w:type="spellStart"/>
      <w:r w:rsidRPr="007F275C">
        <w:rPr>
          <w:rFonts w:ascii="inherit" w:hAnsi="inherit" w:cs="Helvetica"/>
          <w:color w:val="555555"/>
          <w:sz w:val="21"/>
          <w:szCs w:val="21"/>
        </w:rPr>
        <w:t>renszerrel</w:t>
      </w:r>
      <w:proofErr w:type="spellEnd"/>
      <w:r w:rsidRPr="007F275C">
        <w:rPr>
          <w:rFonts w:ascii="inherit" w:hAnsi="inherit" w:cs="Helvetica"/>
          <w:color w:val="555555"/>
          <w:sz w:val="21"/>
          <w:szCs w:val="21"/>
        </w:rPr>
        <w:t xml:space="preserve"> rendelkeznek. Az intézmény speciális képzési struktúrája értelmében kiemelt helyet képvisel a külső kapcsolati rendszerben az </w:t>
      </w:r>
      <w:proofErr w:type="spellStart"/>
      <w:r w:rsidRPr="007F275C">
        <w:rPr>
          <w:rFonts w:ascii="inherit" w:hAnsi="inherit" w:cs="Helvetica"/>
          <w:color w:val="555555"/>
          <w:sz w:val="21"/>
          <w:szCs w:val="21"/>
        </w:rPr>
        <w:t>állami</w:t>
      </w:r>
      <w:proofErr w:type="spellEnd"/>
      <w:r w:rsidRPr="007F275C">
        <w:rPr>
          <w:rFonts w:ascii="inherit" w:hAnsi="inherit" w:cs="Helvetica"/>
          <w:color w:val="555555"/>
          <w:sz w:val="21"/>
          <w:szCs w:val="21"/>
        </w:rPr>
        <w:t xml:space="preserve"> sport </w:t>
      </w:r>
      <w:proofErr w:type="spellStart"/>
      <w:r w:rsidRPr="007F275C">
        <w:rPr>
          <w:rFonts w:ascii="inherit" w:hAnsi="inherit" w:cs="Helvetica"/>
          <w:color w:val="555555"/>
          <w:sz w:val="21"/>
          <w:szCs w:val="21"/>
        </w:rPr>
        <w:t>irányítással</w:t>
      </w:r>
      <w:proofErr w:type="spellEnd"/>
      <w:r w:rsidRPr="007F275C">
        <w:rPr>
          <w:rFonts w:ascii="inherit" w:hAnsi="inherit" w:cs="Helvetica"/>
          <w:color w:val="555555"/>
          <w:sz w:val="21"/>
          <w:szCs w:val="21"/>
        </w:rPr>
        <w:t xml:space="preserve">, Budapest </w:t>
      </w:r>
      <w:proofErr w:type="spellStart"/>
      <w:r w:rsidRPr="007F275C">
        <w:rPr>
          <w:rFonts w:ascii="inherit" w:hAnsi="inherit" w:cs="Helvetica"/>
          <w:color w:val="555555"/>
          <w:sz w:val="21"/>
          <w:szCs w:val="21"/>
        </w:rPr>
        <w:t>Főváros</w:t>
      </w:r>
      <w:proofErr w:type="spellEnd"/>
      <w:r w:rsidRPr="007F275C">
        <w:rPr>
          <w:rFonts w:ascii="inherit" w:hAnsi="inherit" w:cs="Helvetica"/>
          <w:color w:val="555555"/>
          <w:sz w:val="21"/>
          <w:szCs w:val="21"/>
        </w:rPr>
        <w:t xml:space="preserve"> XX. </w:t>
      </w:r>
      <w:proofErr w:type="spellStart"/>
      <w:r w:rsidRPr="007F275C">
        <w:rPr>
          <w:rFonts w:ascii="inherit" w:hAnsi="inherit" w:cs="Helvetica"/>
          <w:color w:val="555555"/>
          <w:sz w:val="21"/>
          <w:szCs w:val="21"/>
        </w:rPr>
        <w:t>kerület</w:t>
      </w:r>
      <w:proofErr w:type="spellEnd"/>
      <w:r w:rsidRPr="007F275C">
        <w:rPr>
          <w:rFonts w:ascii="inherit" w:hAnsi="inherit" w:cs="Helvetica"/>
          <w:color w:val="555555"/>
          <w:sz w:val="21"/>
          <w:szCs w:val="21"/>
        </w:rPr>
        <w:t xml:space="preserve"> </w:t>
      </w:r>
      <w:proofErr w:type="spellStart"/>
      <w:r w:rsidRPr="007F275C">
        <w:rPr>
          <w:rFonts w:ascii="inherit" w:hAnsi="inherit" w:cs="Helvetica"/>
          <w:color w:val="555555"/>
          <w:sz w:val="21"/>
          <w:szCs w:val="21"/>
        </w:rPr>
        <w:t>Önkormányzatával</w:t>
      </w:r>
      <w:proofErr w:type="spellEnd"/>
      <w:r w:rsidRPr="007F275C">
        <w:rPr>
          <w:rFonts w:ascii="inherit" w:hAnsi="inherit" w:cs="Helvetica"/>
          <w:color w:val="555555"/>
          <w:sz w:val="21"/>
          <w:szCs w:val="21"/>
        </w:rPr>
        <w:t>, valamint a sportegyesületekkel, sportszövetségekkel való harmonikus együttműködés, amelyet az intézmény vezetősége nagyon jól koordinál.</w:t>
      </w:r>
    </w:p>
    <w:p w:rsidR="00377597" w:rsidRPr="007F275C" w:rsidRDefault="00377597" w:rsidP="00377597">
      <w:pPr>
        <w:pStyle w:val="ng-binding"/>
        <w:shd w:val="clear" w:color="auto" w:fill="FFFFFF"/>
        <w:spacing w:before="0" w:beforeAutospacing="0" w:after="0" w:afterAutospacing="0" w:line="384" w:lineRule="atLeast"/>
        <w:textAlignment w:val="baseline"/>
        <w:rPr>
          <w:rFonts w:ascii="inherit" w:hAnsi="inherit" w:cs="Helvetica"/>
          <w:color w:val="333333"/>
          <w:sz w:val="21"/>
          <w:szCs w:val="21"/>
        </w:rPr>
      </w:pPr>
      <w:r w:rsidRPr="007F275C">
        <w:rPr>
          <w:rFonts w:ascii="inherit" w:hAnsi="inherit" w:cs="Helvetica"/>
          <w:color w:val="333333"/>
          <w:sz w:val="21"/>
          <w:szCs w:val="21"/>
        </w:rPr>
        <w:t>2.6.2. Az intézmény vezetése hatáskörének megfelelően hatékonyan együttműködik a fenntartóval az emberi, pénzügyi és tárgyi erőforrások biztosítása érdekében.</w:t>
      </w:r>
    </w:p>
    <w:p w:rsidR="00377597" w:rsidRPr="007F275C" w:rsidRDefault="00377597" w:rsidP="00377597">
      <w:pPr>
        <w:pStyle w:val="Cmsor5"/>
        <w:shd w:val="clear" w:color="auto" w:fill="FFFFFF"/>
        <w:spacing w:before="150" w:beforeAutospacing="0" w:after="0" w:afterAutospacing="0"/>
        <w:textAlignment w:val="baseline"/>
        <w:rPr>
          <w:rFonts w:ascii="inherit" w:hAnsi="inherit" w:cs="Helvetica"/>
          <w:b w:val="0"/>
          <w:bCs w:val="0"/>
          <w:color w:val="D1130D"/>
          <w:sz w:val="21"/>
          <w:szCs w:val="21"/>
        </w:rPr>
      </w:pPr>
      <w:r w:rsidRPr="007F275C">
        <w:rPr>
          <w:rFonts w:ascii="inherit" w:hAnsi="inherit" w:cs="Helvetica"/>
          <w:b w:val="0"/>
          <w:bCs w:val="0"/>
          <w:color w:val="D1130D"/>
          <w:sz w:val="21"/>
          <w:szCs w:val="21"/>
        </w:rPr>
        <w:t>Megjegyzés</w:t>
      </w:r>
    </w:p>
    <w:p w:rsidR="00377597" w:rsidRPr="007F275C" w:rsidRDefault="00377597" w:rsidP="00377597">
      <w:pPr>
        <w:pStyle w:val="ng-binding"/>
        <w:numPr>
          <w:ilvl w:val="0"/>
          <w:numId w:val="63"/>
        </w:numPr>
        <w:shd w:val="clear" w:color="auto" w:fill="FFFFFF"/>
        <w:spacing w:before="75" w:beforeAutospacing="0" w:after="75" w:afterAutospacing="0"/>
        <w:ind w:left="300"/>
        <w:textAlignment w:val="baseline"/>
        <w:rPr>
          <w:rFonts w:ascii="inherit" w:hAnsi="inherit" w:cs="Helvetica"/>
          <w:color w:val="555555"/>
          <w:sz w:val="21"/>
          <w:szCs w:val="21"/>
        </w:rPr>
      </w:pPr>
      <w:r w:rsidRPr="007F275C">
        <w:rPr>
          <w:rFonts w:ascii="inherit" w:hAnsi="inherit" w:cs="Helvetica"/>
          <w:color w:val="555555"/>
          <w:sz w:val="21"/>
          <w:szCs w:val="21"/>
        </w:rPr>
        <w:t>A fenntartóval való együttműködés szoros és hatékony, együttműködésük célja az erőforrások hatékony biztosítása (dokumentumelemzés, vezetői interjú, fenntartó képviselőjével készített interjú).</w:t>
      </w:r>
    </w:p>
    <w:p w:rsidR="00377597" w:rsidRPr="007F275C" w:rsidRDefault="00377597" w:rsidP="00377597">
      <w:pPr>
        <w:pStyle w:val="ng-binding"/>
        <w:shd w:val="clear" w:color="auto" w:fill="FFFFFF"/>
        <w:spacing w:before="0" w:beforeAutospacing="0" w:after="0" w:afterAutospacing="0" w:line="384" w:lineRule="atLeast"/>
        <w:textAlignment w:val="baseline"/>
        <w:rPr>
          <w:rFonts w:ascii="inherit" w:hAnsi="inherit" w:cs="Helvetica"/>
          <w:color w:val="333333"/>
          <w:sz w:val="21"/>
          <w:szCs w:val="21"/>
        </w:rPr>
      </w:pPr>
      <w:r w:rsidRPr="007F275C">
        <w:rPr>
          <w:rFonts w:ascii="inherit" w:hAnsi="inherit" w:cs="Helvetica"/>
          <w:color w:val="333333"/>
          <w:sz w:val="21"/>
          <w:szCs w:val="21"/>
        </w:rPr>
        <w:t>3.1.1. A jövőkép megfogalmazása során figyelembe veszi az intézmény külső és belső környezetét, a folyamatban lévő és várható változásokat.</w:t>
      </w:r>
    </w:p>
    <w:p w:rsidR="00377597" w:rsidRPr="007F275C" w:rsidRDefault="00377597" w:rsidP="00377597">
      <w:pPr>
        <w:pStyle w:val="Cmsor5"/>
        <w:shd w:val="clear" w:color="auto" w:fill="FFFFFF"/>
        <w:spacing w:before="150" w:beforeAutospacing="0" w:after="0" w:afterAutospacing="0"/>
        <w:textAlignment w:val="baseline"/>
        <w:rPr>
          <w:rFonts w:ascii="inherit" w:hAnsi="inherit" w:cs="Helvetica"/>
          <w:b w:val="0"/>
          <w:bCs w:val="0"/>
          <w:color w:val="D1130D"/>
          <w:sz w:val="21"/>
          <w:szCs w:val="21"/>
        </w:rPr>
      </w:pPr>
      <w:r w:rsidRPr="007F275C">
        <w:rPr>
          <w:rFonts w:ascii="inherit" w:hAnsi="inherit" w:cs="Helvetica"/>
          <w:b w:val="0"/>
          <w:bCs w:val="0"/>
          <w:color w:val="D1130D"/>
          <w:sz w:val="21"/>
          <w:szCs w:val="21"/>
        </w:rPr>
        <w:t>Megjegyzés</w:t>
      </w:r>
    </w:p>
    <w:p w:rsidR="00377597" w:rsidRPr="007F275C" w:rsidRDefault="00377597" w:rsidP="00377597">
      <w:pPr>
        <w:pStyle w:val="ng-binding"/>
        <w:numPr>
          <w:ilvl w:val="0"/>
          <w:numId w:val="64"/>
        </w:numPr>
        <w:shd w:val="clear" w:color="auto" w:fill="FFFFFF"/>
        <w:spacing w:before="75" w:beforeAutospacing="0" w:after="75" w:afterAutospacing="0"/>
        <w:ind w:left="300"/>
        <w:textAlignment w:val="baseline"/>
        <w:rPr>
          <w:rFonts w:ascii="inherit" w:hAnsi="inherit" w:cs="Helvetica"/>
          <w:color w:val="555555"/>
          <w:sz w:val="21"/>
          <w:szCs w:val="21"/>
        </w:rPr>
      </w:pPr>
      <w:r w:rsidRPr="007F275C">
        <w:rPr>
          <w:rFonts w:ascii="inherit" w:hAnsi="inherit" w:cs="Helvetica"/>
          <w:color w:val="555555"/>
          <w:sz w:val="21"/>
          <w:szCs w:val="21"/>
        </w:rPr>
        <w:t xml:space="preserve">A vezetői program részletesen elemzi az intézmény múltján, jelenét, a környezet kihívásaira adott lehetséges válaszait. Vezetői feladatnak tekinti az eddig </w:t>
      </w:r>
      <w:proofErr w:type="spellStart"/>
      <w:r w:rsidRPr="007F275C">
        <w:rPr>
          <w:rFonts w:ascii="inherit" w:hAnsi="inherit" w:cs="Helvetica"/>
          <w:color w:val="555555"/>
          <w:sz w:val="21"/>
          <w:szCs w:val="21"/>
        </w:rPr>
        <w:t>elért</w:t>
      </w:r>
      <w:proofErr w:type="spellEnd"/>
      <w:r w:rsidRPr="007F275C">
        <w:rPr>
          <w:rFonts w:ascii="inherit" w:hAnsi="inherit" w:cs="Helvetica"/>
          <w:color w:val="555555"/>
          <w:sz w:val="21"/>
          <w:szCs w:val="21"/>
        </w:rPr>
        <w:t xml:space="preserve"> </w:t>
      </w:r>
      <w:proofErr w:type="spellStart"/>
      <w:r w:rsidRPr="007F275C">
        <w:rPr>
          <w:rFonts w:ascii="inherit" w:hAnsi="inherit" w:cs="Helvetica"/>
          <w:color w:val="555555"/>
          <w:sz w:val="21"/>
          <w:szCs w:val="21"/>
        </w:rPr>
        <w:t>eredmények</w:t>
      </w:r>
      <w:proofErr w:type="spellEnd"/>
      <w:r w:rsidRPr="007F275C">
        <w:rPr>
          <w:rFonts w:ascii="inherit" w:hAnsi="inherit" w:cs="Helvetica"/>
          <w:color w:val="555555"/>
          <w:sz w:val="21"/>
          <w:szCs w:val="21"/>
        </w:rPr>
        <w:t xml:space="preserve">, sikerek, </w:t>
      </w:r>
      <w:proofErr w:type="spellStart"/>
      <w:r w:rsidRPr="007F275C">
        <w:rPr>
          <w:rFonts w:ascii="inherit" w:hAnsi="inherit" w:cs="Helvetica"/>
          <w:color w:val="555555"/>
          <w:sz w:val="21"/>
          <w:szCs w:val="21"/>
        </w:rPr>
        <w:t>hagyományok</w:t>
      </w:r>
      <w:proofErr w:type="spellEnd"/>
      <w:r w:rsidRPr="007F275C">
        <w:rPr>
          <w:rFonts w:ascii="inherit" w:hAnsi="inherit" w:cs="Helvetica"/>
          <w:color w:val="555555"/>
          <w:sz w:val="21"/>
          <w:szCs w:val="21"/>
        </w:rPr>
        <w:t xml:space="preserve"> </w:t>
      </w:r>
      <w:proofErr w:type="spellStart"/>
      <w:r w:rsidRPr="007F275C">
        <w:rPr>
          <w:rFonts w:ascii="inherit" w:hAnsi="inherit" w:cs="Helvetica"/>
          <w:color w:val="555555"/>
          <w:sz w:val="21"/>
          <w:szCs w:val="21"/>
        </w:rPr>
        <w:t>megőrzését</w:t>
      </w:r>
      <w:proofErr w:type="spellEnd"/>
      <w:r w:rsidRPr="007F275C">
        <w:rPr>
          <w:rFonts w:ascii="inherit" w:hAnsi="inherit" w:cs="Helvetica"/>
          <w:color w:val="555555"/>
          <w:sz w:val="21"/>
          <w:szCs w:val="21"/>
        </w:rPr>
        <w:t xml:space="preserve">, </w:t>
      </w:r>
      <w:proofErr w:type="spellStart"/>
      <w:r w:rsidRPr="007F275C">
        <w:rPr>
          <w:rFonts w:ascii="inherit" w:hAnsi="inherit" w:cs="Helvetica"/>
          <w:color w:val="555555"/>
          <w:sz w:val="21"/>
          <w:szCs w:val="21"/>
        </w:rPr>
        <w:t>továbbvitelét</w:t>
      </w:r>
      <w:proofErr w:type="spellEnd"/>
      <w:r w:rsidRPr="007F275C">
        <w:rPr>
          <w:rFonts w:ascii="inherit" w:hAnsi="inherit" w:cs="Helvetica"/>
          <w:color w:val="555555"/>
          <w:sz w:val="21"/>
          <w:szCs w:val="21"/>
        </w:rPr>
        <w:t xml:space="preserve"> </w:t>
      </w:r>
      <w:proofErr w:type="spellStart"/>
      <w:r w:rsidRPr="007F275C">
        <w:rPr>
          <w:rFonts w:ascii="inherit" w:hAnsi="inherit" w:cs="Helvetica"/>
          <w:color w:val="555555"/>
          <w:sz w:val="21"/>
          <w:szCs w:val="21"/>
        </w:rPr>
        <w:t>és</w:t>
      </w:r>
      <w:proofErr w:type="spellEnd"/>
      <w:r w:rsidRPr="007F275C">
        <w:rPr>
          <w:rFonts w:ascii="inherit" w:hAnsi="inherit" w:cs="Helvetica"/>
          <w:color w:val="555555"/>
          <w:sz w:val="21"/>
          <w:szCs w:val="21"/>
        </w:rPr>
        <w:t xml:space="preserve"> </w:t>
      </w:r>
      <w:proofErr w:type="spellStart"/>
      <w:r w:rsidRPr="007F275C">
        <w:rPr>
          <w:rFonts w:ascii="inherit" w:hAnsi="inherit" w:cs="Helvetica"/>
          <w:color w:val="555555"/>
          <w:sz w:val="21"/>
          <w:szCs w:val="21"/>
        </w:rPr>
        <w:t>továbbfejlesztését</w:t>
      </w:r>
      <w:proofErr w:type="spellEnd"/>
      <w:r w:rsidRPr="007F275C">
        <w:rPr>
          <w:rFonts w:ascii="inherit" w:hAnsi="inherit" w:cs="Helvetica"/>
          <w:color w:val="555555"/>
          <w:sz w:val="21"/>
          <w:szCs w:val="21"/>
        </w:rPr>
        <w:t>. Pozitív jövőképet kommunikál. Van hosszútávú fejlesztési/</w:t>
      </w:r>
      <w:proofErr w:type="spellStart"/>
      <w:r w:rsidRPr="007F275C">
        <w:rPr>
          <w:rFonts w:ascii="inherit" w:hAnsi="inherit" w:cs="Helvetica"/>
          <w:color w:val="555555"/>
          <w:sz w:val="21"/>
          <w:szCs w:val="21"/>
        </w:rPr>
        <w:t>továbbfejlődési</w:t>
      </w:r>
      <w:proofErr w:type="spellEnd"/>
      <w:r w:rsidRPr="007F275C">
        <w:rPr>
          <w:rFonts w:ascii="inherit" w:hAnsi="inherit" w:cs="Helvetica"/>
          <w:color w:val="555555"/>
          <w:sz w:val="21"/>
          <w:szCs w:val="21"/>
        </w:rPr>
        <w:t xml:space="preserve"> terve is. (vezetői program, vezetői interjú)</w:t>
      </w:r>
    </w:p>
    <w:p w:rsidR="00377597" w:rsidRPr="007F275C" w:rsidRDefault="00377597" w:rsidP="00377597">
      <w:pPr>
        <w:pStyle w:val="ng-binding"/>
        <w:shd w:val="clear" w:color="auto" w:fill="FFFFFF"/>
        <w:spacing w:before="0" w:beforeAutospacing="0" w:after="0" w:afterAutospacing="0" w:line="384" w:lineRule="atLeast"/>
        <w:textAlignment w:val="baseline"/>
        <w:rPr>
          <w:rFonts w:ascii="inherit" w:hAnsi="inherit" w:cs="Helvetica"/>
          <w:color w:val="333333"/>
          <w:sz w:val="21"/>
          <w:szCs w:val="21"/>
        </w:rPr>
      </w:pPr>
      <w:r w:rsidRPr="007F275C">
        <w:rPr>
          <w:rFonts w:ascii="inherit" w:hAnsi="inherit" w:cs="Helvetica"/>
          <w:color w:val="333333"/>
          <w:sz w:val="21"/>
          <w:szCs w:val="21"/>
        </w:rPr>
        <w:t>3.1.2. Szervezi és irányítja az intézmény jövőképének, értékrendjének, pedagógiai és nevelési elveinek megismerését és tanulási-tanítási folyamatokba épülését.</w:t>
      </w:r>
    </w:p>
    <w:p w:rsidR="00377597" w:rsidRPr="007F275C" w:rsidRDefault="00377597" w:rsidP="00377597">
      <w:pPr>
        <w:pStyle w:val="Cmsor5"/>
        <w:shd w:val="clear" w:color="auto" w:fill="FFFFFF"/>
        <w:spacing w:before="150" w:beforeAutospacing="0" w:after="0" w:afterAutospacing="0"/>
        <w:textAlignment w:val="baseline"/>
        <w:rPr>
          <w:rFonts w:ascii="inherit" w:hAnsi="inherit" w:cs="Helvetica"/>
          <w:b w:val="0"/>
          <w:bCs w:val="0"/>
          <w:color w:val="D1130D"/>
          <w:sz w:val="21"/>
          <w:szCs w:val="21"/>
        </w:rPr>
      </w:pPr>
      <w:r w:rsidRPr="007F275C">
        <w:rPr>
          <w:rFonts w:ascii="inherit" w:hAnsi="inherit" w:cs="Helvetica"/>
          <w:b w:val="0"/>
          <w:bCs w:val="0"/>
          <w:color w:val="D1130D"/>
          <w:sz w:val="21"/>
          <w:szCs w:val="21"/>
        </w:rPr>
        <w:t>Megjegyzés</w:t>
      </w:r>
    </w:p>
    <w:p w:rsidR="00377597" w:rsidRPr="007F275C" w:rsidRDefault="00377597" w:rsidP="00377597">
      <w:pPr>
        <w:pStyle w:val="ng-binding"/>
        <w:numPr>
          <w:ilvl w:val="0"/>
          <w:numId w:val="65"/>
        </w:numPr>
        <w:shd w:val="clear" w:color="auto" w:fill="FFFFFF"/>
        <w:spacing w:before="75" w:beforeAutospacing="0" w:after="75" w:afterAutospacing="0"/>
        <w:ind w:left="300"/>
        <w:textAlignment w:val="baseline"/>
        <w:rPr>
          <w:rFonts w:ascii="inherit" w:hAnsi="inherit" w:cs="Helvetica"/>
          <w:color w:val="555555"/>
          <w:sz w:val="21"/>
          <w:szCs w:val="21"/>
        </w:rPr>
      </w:pPr>
      <w:r w:rsidRPr="007F275C">
        <w:rPr>
          <w:rFonts w:ascii="inherit" w:hAnsi="inherit" w:cs="Helvetica"/>
          <w:color w:val="555555"/>
          <w:sz w:val="21"/>
          <w:szCs w:val="21"/>
        </w:rPr>
        <w:t>A pedagógiai program egyértelműen és részletesen tartalmazza az alapelveket, értékrendet, és azokat a feltételeket és elvárásokat, amik mentén ezek beépülhetnek a pedagógiai gyakorlatba. Saját személyes példával is kommunikálja ezeket. (PP, interjúk) Az intézmény vezetője a célul kitűzött küldetésnyilatkozat: "a ránk bízott gyermek fejlődésének minél teljesebb körű elősegítése" megvalósításának motorja, fáradhatatlanul munkálkodik azon, hogy a megfogalmazott értékrend mind jobban beépüljön a nevelőtestület munkájába és az iskolai életbe.</w:t>
      </w:r>
    </w:p>
    <w:p w:rsidR="00377597" w:rsidRPr="007F275C" w:rsidRDefault="00377597" w:rsidP="00377597">
      <w:pPr>
        <w:pStyle w:val="ng-binding"/>
        <w:shd w:val="clear" w:color="auto" w:fill="FFFFFF"/>
        <w:spacing w:before="0" w:beforeAutospacing="0" w:after="0" w:afterAutospacing="0" w:line="384" w:lineRule="atLeast"/>
        <w:textAlignment w:val="baseline"/>
        <w:rPr>
          <w:rFonts w:ascii="inherit" w:hAnsi="inherit" w:cs="Helvetica"/>
          <w:color w:val="333333"/>
          <w:sz w:val="21"/>
          <w:szCs w:val="21"/>
        </w:rPr>
      </w:pPr>
      <w:r w:rsidRPr="007F275C">
        <w:rPr>
          <w:rFonts w:ascii="inherit" w:hAnsi="inherit" w:cs="Helvetica"/>
          <w:color w:val="333333"/>
          <w:sz w:val="21"/>
          <w:szCs w:val="21"/>
        </w:rPr>
        <w:lastRenderedPageBreak/>
        <w:t>3.1.3. Az intézményi jövőkép és a pedagógiai program alapelvei, célrendszere a vezetői pályázatában megfogalmazott jövőképpel fejlesztő összhangban vannak.</w:t>
      </w:r>
    </w:p>
    <w:p w:rsidR="00377597" w:rsidRPr="007F275C" w:rsidRDefault="00377597" w:rsidP="00377597">
      <w:pPr>
        <w:pStyle w:val="Cmsor5"/>
        <w:shd w:val="clear" w:color="auto" w:fill="FFFFFF"/>
        <w:spacing w:before="150" w:beforeAutospacing="0" w:after="0" w:afterAutospacing="0"/>
        <w:textAlignment w:val="baseline"/>
        <w:rPr>
          <w:rFonts w:ascii="inherit" w:hAnsi="inherit" w:cs="Helvetica"/>
          <w:b w:val="0"/>
          <w:bCs w:val="0"/>
          <w:color w:val="D1130D"/>
          <w:sz w:val="21"/>
          <w:szCs w:val="21"/>
        </w:rPr>
      </w:pPr>
      <w:r w:rsidRPr="007F275C">
        <w:rPr>
          <w:rFonts w:ascii="inherit" w:hAnsi="inherit" w:cs="Helvetica"/>
          <w:b w:val="0"/>
          <w:bCs w:val="0"/>
          <w:color w:val="D1130D"/>
          <w:sz w:val="21"/>
          <w:szCs w:val="21"/>
        </w:rPr>
        <w:t>Megjegyzés</w:t>
      </w:r>
    </w:p>
    <w:p w:rsidR="00377597" w:rsidRPr="007F275C" w:rsidRDefault="00377597" w:rsidP="00377597">
      <w:pPr>
        <w:pStyle w:val="ng-binding"/>
        <w:numPr>
          <w:ilvl w:val="0"/>
          <w:numId w:val="66"/>
        </w:numPr>
        <w:shd w:val="clear" w:color="auto" w:fill="FFFFFF"/>
        <w:spacing w:before="75" w:beforeAutospacing="0" w:after="75" w:afterAutospacing="0"/>
        <w:ind w:left="300"/>
        <w:textAlignment w:val="baseline"/>
        <w:rPr>
          <w:rFonts w:ascii="inherit" w:hAnsi="inherit" w:cs="Helvetica"/>
          <w:color w:val="555555"/>
          <w:sz w:val="21"/>
          <w:szCs w:val="21"/>
        </w:rPr>
      </w:pPr>
      <w:r w:rsidRPr="007F275C">
        <w:rPr>
          <w:rFonts w:ascii="inherit" w:hAnsi="inherit" w:cs="Helvetica"/>
          <w:color w:val="555555"/>
          <w:sz w:val="21"/>
          <w:szCs w:val="21"/>
        </w:rPr>
        <w:t>A vezetői pályázatban megfogalmazott célkitűzés -"</w:t>
      </w:r>
      <w:proofErr w:type="spellStart"/>
      <w:r w:rsidRPr="007F275C">
        <w:rPr>
          <w:rFonts w:ascii="inherit" w:hAnsi="inherit" w:cs="Helvetica"/>
          <w:color w:val="555555"/>
          <w:sz w:val="21"/>
          <w:szCs w:val="21"/>
        </w:rPr>
        <w:t>minél</w:t>
      </w:r>
      <w:proofErr w:type="spellEnd"/>
      <w:r w:rsidRPr="007F275C">
        <w:rPr>
          <w:rFonts w:ascii="inherit" w:hAnsi="inherit" w:cs="Helvetica"/>
          <w:color w:val="555555"/>
          <w:sz w:val="21"/>
          <w:szCs w:val="21"/>
        </w:rPr>
        <w:t xml:space="preserve"> </w:t>
      </w:r>
      <w:proofErr w:type="spellStart"/>
      <w:r w:rsidRPr="007F275C">
        <w:rPr>
          <w:rFonts w:ascii="inherit" w:hAnsi="inherit" w:cs="Helvetica"/>
          <w:color w:val="555555"/>
          <w:sz w:val="21"/>
          <w:szCs w:val="21"/>
        </w:rPr>
        <w:t>több</w:t>
      </w:r>
      <w:proofErr w:type="spellEnd"/>
      <w:r w:rsidRPr="007F275C">
        <w:rPr>
          <w:rFonts w:ascii="inherit" w:hAnsi="inherit" w:cs="Helvetica"/>
          <w:color w:val="555555"/>
          <w:sz w:val="21"/>
          <w:szCs w:val="21"/>
        </w:rPr>
        <w:t xml:space="preserve"> </w:t>
      </w:r>
      <w:proofErr w:type="spellStart"/>
      <w:r w:rsidRPr="007F275C">
        <w:rPr>
          <w:rFonts w:ascii="inherit" w:hAnsi="inherit" w:cs="Helvetica"/>
          <w:color w:val="555555"/>
          <w:sz w:val="21"/>
          <w:szCs w:val="21"/>
        </w:rPr>
        <w:t>diák</w:t>
      </w:r>
      <w:proofErr w:type="spellEnd"/>
      <w:r w:rsidRPr="007F275C">
        <w:rPr>
          <w:rFonts w:ascii="inherit" w:hAnsi="inherit" w:cs="Helvetica"/>
          <w:color w:val="555555"/>
          <w:sz w:val="21"/>
          <w:szCs w:val="21"/>
        </w:rPr>
        <w:t xml:space="preserve"> </w:t>
      </w:r>
      <w:proofErr w:type="spellStart"/>
      <w:r w:rsidRPr="007F275C">
        <w:rPr>
          <w:rFonts w:ascii="inherit" w:hAnsi="inherit" w:cs="Helvetica"/>
          <w:color w:val="555555"/>
          <w:sz w:val="21"/>
          <w:szCs w:val="21"/>
        </w:rPr>
        <w:t>számára</w:t>
      </w:r>
      <w:proofErr w:type="spellEnd"/>
      <w:r w:rsidRPr="007F275C">
        <w:rPr>
          <w:rFonts w:ascii="inherit" w:hAnsi="inherit" w:cs="Helvetica"/>
          <w:color w:val="555555"/>
          <w:sz w:val="21"/>
          <w:szCs w:val="21"/>
        </w:rPr>
        <w:t xml:space="preserve"> </w:t>
      </w:r>
      <w:proofErr w:type="spellStart"/>
      <w:r w:rsidRPr="007F275C">
        <w:rPr>
          <w:rFonts w:ascii="inherit" w:hAnsi="inherit" w:cs="Helvetica"/>
          <w:color w:val="555555"/>
          <w:sz w:val="21"/>
          <w:szCs w:val="21"/>
        </w:rPr>
        <w:t>lehetőve</w:t>
      </w:r>
      <w:proofErr w:type="spellEnd"/>
      <w:r w:rsidRPr="007F275C">
        <w:rPr>
          <w:rFonts w:ascii="inherit" w:hAnsi="inherit" w:cs="Helvetica"/>
          <w:color w:val="555555"/>
          <w:sz w:val="21"/>
          <w:szCs w:val="21"/>
        </w:rPr>
        <w:t xml:space="preserve">́ kell tenni az </w:t>
      </w:r>
      <w:proofErr w:type="spellStart"/>
      <w:r w:rsidRPr="007F275C">
        <w:rPr>
          <w:rFonts w:ascii="inherit" w:hAnsi="inherit" w:cs="Helvetica"/>
          <w:color w:val="555555"/>
          <w:sz w:val="21"/>
          <w:szCs w:val="21"/>
        </w:rPr>
        <w:t>élsportolói</w:t>
      </w:r>
      <w:proofErr w:type="spellEnd"/>
      <w:r w:rsidRPr="007F275C">
        <w:rPr>
          <w:rFonts w:ascii="inherit" w:hAnsi="inherit" w:cs="Helvetica"/>
          <w:color w:val="555555"/>
          <w:sz w:val="21"/>
          <w:szCs w:val="21"/>
        </w:rPr>
        <w:t xml:space="preserve"> </w:t>
      </w:r>
      <w:proofErr w:type="spellStart"/>
      <w:r w:rsidRPr="007F275C">
        <w:rPr>
          <w:rFonts w:ascii="inherit" w:hAnsi="inherit" w:cs="Helvetica"/>
          <w:color w:val="555555"/>
          <w:sz w:val="21"/>
          <w:szCs w:val="21"/>
        </w:rPr>
        <w:t>életvitel</w:t>
      </w:r>
      <w:proofErr w:type="spellEnd"/>
      <w:r w:rsidRPr="007F275C">
        <w:rPr>
          <w:rFonts w:ascii="inherit" w:hAnsi="inherit" w:cs="Helvetica"/>
          <w:color w:val="555555"/>
          <w:sz w:val="21"/>
          <w:szCs w:val="21"/>
        </w:rPr>
        <w:t xml:space="preserve"> mellett az </w:t>
      </w:r>
      <w:proofErr w:type="spellStart"/>
      <w:r w:rsidRPr="007F275C">
        <w:rPr>
          <w:rFonts w:ascii="inherit" w:hAnsi="inherit" w:cs="Helvetica"/>
          <w:color w:val="555555"/>
          <w:sz w:val="21"/>
          <w:szCs w:val="21"/>
        </w:rPr>
        <w:t>optimális</w:t>
      </w:r>
      <w:proofErr w:type="spellEnd"/>
      <w:r w:rsidRPr="007F275C">
        <w:rPr>
          <w:rFonts w:ascii="inherit" w:hAnsi="inherit" w:cs="Helvetica"/>
          <w:color w:val="555555"/>
          <w:sz w:val="21"/>
          <w:szCs w:val="21"/>
        </w:rPr>
        <w:t xml:space="preserve"> </w:t>
      </w:r>
      <w:proofErr w:type="spellStart"/>
      <w:r w:rsidRPr="007F275C">
        <w:rPr>
          <w:rFonts w:ascii="inherit" w:hAnsi="inherit" w:cs="Helvetica"/>
          <w:color w:val="555555"/>
          <w:sz w:val="21"/>
          <w:szCs w:val="21"/>
        </w:rPr>
        <w:t>intellektuális</w:t>
      </w:r>
      <w:proofErr w:type="spellEnd"/>
      <w:r w:rsidRPr="007F275C">
        <w:rPr>
          <w:rFonts w:ascii="inherit" w:hAnsi="inherit" w:cs="Helvetica"/>
          <w:color w:val="555555"/>
          <w:sz w:val="21"/>
          <w:szCs w:val="21"/>
        </w:rPr>
        <w:t xml:space="preserve"> </w:t>
      </w:r>
      <w:proofErr w:type="spellStart"/>
      <w:r w:rsidRPr="007F275C">
        <w:rPr>
          <w:rFonts w:ascii="inherit" w:hAnsi="inherit" w:cs="Helvetica"/>
          <w:color w:val="555555"/>
          <w:sz w:val="21"/>
          <w:szCs w:val="21"/>
        </w:rPr>
        <w:t>és</w:t>
      </w:r>
      <w:proofErr w:type="spellEnd"/>
      <w:r w:rsidRPr="007F275C">
        <w:rPr>
          <w:rFonts w:ascii="inherit" w:hAnsi="inherit" w:cs="Helvetica"/>
          <w:color w:val="555555"/>
          <w:sz w:val="21"/>
          <w:szCs w:val="21"/>
        </w:rPr>
        <w:t xml:space="preserve"> </w:t>
      </w:r>
      <w:proofErr w:type="spellStart"/>
      <w:r w:rsidRPr="007F275C">
        <w:rPr>
          <w:rFonts w:ascii="inherit" w:hAnsi="inherit" w:cs="Helvetica"/>
          <w:color w:val="555555"/>
          <w:sz w:val="21"/>
          <w:szCs w:val="21"/>
        </w:rPr>
        <w:t>érzelmi</w:t>
      </w:r>
      <w:proofErr w:type="spellEnd"/>
      <w:r w:rsidRPr="007F275C">
        <w:rPr>
          <w:rFonts w:ascii="inherit" w:hAnsi="inherit" w:cs="Helvetica"/>
          <w:color w:val="555555"/>
          <w:sz w:val="21"/>
          <w:szCs w:val="21"/>
        </w:rPr>
        <w:t xml:space="preserve"> </w:t>
      </w:r>
      <w:proofErr w:type="spellStart"/>
      <w:r w:rsidRPr="007F275C">
        <w:rPr>
          <w:rFonts w:ascii="inherit" w:hAnsi="inherit" w:cs="Helvetica"/>
          <w:color w:val="555555"/>
          <w:sz w:val="21"/>
          <w:szCs w:val="21"/>
        </w:rPr>
        <w:t>fejlődést</w:t>
      </w:r>
      <w:proofErr w:type="spellEnd"/>
      <w:r w:rsidRPr="007F275C">
        <w:rPr>
          <w:rFonts w:ascii="inherit" w:hAnsi="inherit" w:cs="Helvetica"/>
          <w:color w:val="555555"/>
          <w:sz w:val="21"/>
          <w:szCs w:val="21"/>
        </w:rPr>
        <w:t xml:space="preserve">...Kiemelt feladatomnak tartom a sportolói kettős karrier megteremtését."- áthatja az intézményben folyó munkát, amelyben folyamatos a törekvés egy korszerű, a kor kihívásainak megfelelő és megújulni képes korszerű pedagógia. A pedagógiai program e cél elérését </w:t>
      </w:r>
      <w:proofErr w:type="gramStart"/>
      <w:r w:rsidRPr="007F275C">
        <w:rPr>
          <w:rFonts w:ascii="inherit" w:hAnsi="inherit" w:cs="Helvetica"/>
          <w:color w:val="555555"/>
          <w:sz w:val="21"/>
          <w:szCs w:val="21"/>
        </w:rPr>
        <w:t>szolgálja</w:t>
      </w:r>
      <w:proofErr w:type="gramEnd"/>
      <w:r w:rsidRPr="007F275C">
        <w:rPr>
          <w:rFonts w:ascii="inherit" w:hAnsi="inherit" w:cs="Helvetica"/>
          <w:color w:val="555555"/>
          <w:sz w:val="21"/>
          <w:szCs w:val="21"/>
        </w:rPr>
        <w:t xml:space="preserve"> amelynek kidolgozásában kulcsszerepe volt az intézmény igazgatójának.</w:t>
      </w:r>
    </w:p>
    <w:p w:rsidR="00377597" w:rsidRPr="007F275C" w:rsidRDefault="00377597" w:rsidP="00377597">
      <w:pPr>
        <w:pStyle w:val="ng-binding"/>
        <w:shd w:val="clear" w:color="auto" w:fill="FFFFFF"/>
        <w:spacing w:before="0" w:beforeAutospacing="0" w:after="0" w:afterAutospacing="0" w:line="384" w:lineRule="atLeast"/>
        <w:textAlignment w:val="baseline"/>
        <w:rPr>
          <w:rFonts w:ascii="inherit" w:hAnsi="inherit" w:cs="Helvetica"/>
          <w:color w:val="333333"/>
          <w:sz w:val="21"/>
          <w:szCs w:val="21"/>
        </w:rPr>
      </w:pPr>
      <w:r w:rsidRPr="007F275C">
        <w:rPr>
          <w:rFonts w:ascii="inherit" w:hAnsi="inherit" w:cs="Helvetica"/>
          <w:color w:val="333333"/>
          <w:sz w:val="21"/>
          <w:szCs w:val="21"/>
        </w:rPr>
        <w:t>3.2.1. Figyelemmel kíséri az aktuális külső és belső változásokat, konstruktívan reagál rájuk, ismeri a változtatások szükségességének okait.</w:t>
      </w:r>
    </w:p>
    <w:p w:rsidR="00377597" w:rsidRPr="007F275C" w:rsidRDefault="00377597" w:rsidP="00377597">
      <w:pPr>
        <w:pStyle w:val="Cmsor5"/>
        <w:shd w:val="clear" w:color="auto" w:fill="FFFFFF"/>
        <w:spacing w:before="150" w:beforeAutospacing="0" w:after="0" w:afterAutospacing="0"/>
        <w:textAlignment w:val="baseline"/>
        <w:rPr>
          <w:rFonts w:ascii="inherit" w:hAnsi="inherit" w:cs="Helvetica"/>
          <w:b w:val="0"/>
          <w:bCs w:val="0"/>
          <w:color w:val="D1130D"/>
          <w:sz w:val="21"/>
          <w:szCs w:val="21"/>
        </w:rPr>
      </w:pPr>
      <w:r w:rsidRPr="007F275C">
        <w:rPr>
          <w:rFonts w:ascii="inherit" w:hAnsi="inherit" w:cs="Helvetica"/>
          <w:b w:val="0"/>
          <w:bCs w:val="0"/>
          <w:color w:val="D1130D"/>
          <w:sz w:val="21"/>
          <w:szCs w:val="21"/>
        </w:rPr>
        <w:t>Megjegyzés</w:t>
      </w:r>
    </w:p>
    <w:p w:rsidR="00377597" w:rsidRPr="007F275C" w:rsidRDefault="00377597" w:rsidP="00377597">
      <w:pPr>
        <w:pStyle w:val="ng-binding"/>
        <w:numPr>
          <w:ilvl w:val="0"/>
          <w:numId w:val="67"/>
        </w:numPr>
        <w:shd w:val="clear" w:color="auto" w:fill="FFFFFF"/>
        <w:spacing w:before="75" w:beforeAutospacing="0" w:after="75" w:afterAutospacing="0"/>
        <w:ind w:left="300"/>
        <w:textAlignment w:val="baseline"/>
        <w:rPr>
          <w:rFonts w:ascii="inherit" w:hAnsi="inherit" w:cs="Helvetica"/>
          <w:color w:val="555555"/>
          <w:sz w:val="21"/>
          <w:szCs w:val="21"/>
        </w:rPr>
      </w:pPr>
      <w:r w:rsidRPr="007F275C">
        <w:rPr>
          <w:rFonts w:ascii="inherit" w:hAnsi="inherit" w:cs="Helvetica"/>
          <w:color w:val="555555"/>
          <w:sz w:val="21"/>
          <w:szCs w:val="21"/>
        </w:rPr>
        <w:t xml:space="preserve">Az intézmény speciális képzési struktúrája (élsportolók </w:t>
      </w:r>
      <w:proofErr w:type="gramStart"/>
      <w:r w:rsidRPr="007F275C">
        <w:rPr>
          <w:rFonts w:ascii="inherit" w:hAnsi="inherit" w:cs="Helvetica"/>
          <w:color w:val="555555"/>
          <w:sz w:val="21"/>
          <w:szCs w:val="21"/>
        </w:rPr>
        <w:t>nevelése)és</w:t>
      </w:r>
      <w:proofErr w:type="gramEnd"/>
      <w:r w:rsidRPr="007F275C">
        <w:rPr>
          <w:rFonts w:ascii="inherit" w:hAnsi="inherit" w:cs="Helvetica"/>
          <w:color w:val="555555"/>
          <w:sz w:val="21"/>
          <w:szCs w:val="21"/>
        </w:rPr>
        <w:t xml:space="preserve"> ezzel összefüggésben működtetett kapcsolatrendszere biztosítják a változásokra való reagálás gyorsaságát. Az </w:t>
      </w:r>
      <w:proofErr w:type="spellStart"/>
      <w:r w:rsidRPr="007F275C">
        <w:rPr>
          <w:rFonts w:ascii="inherit" w:hAnsi="inherit" w:cs="Helvetica"/>
          <w:color w:val="555555"/>
          <w:sz w:val="21"/>
          <w:szCs w:val="21"/>
        </w:rPr>
        <w:t>interjuk</w:t>
      </w:r>
      <w:proofErr w:type="spellEnd"/>
      <w:r w:rsidRPr="007F275C">
        <w:rPr>
          <w:rFonts w:ascii="inherit" w:hAnsi="inherit" w:cs="Helvetica"/>
          <w:color w:val="555555"/>
          <w:sz w:val="21"/>
          <w:szCs w:val="21"/>
        </w:rPr>
        <w:t xml:space="preserve"> kiemelték a meglévő nyitott környezet, a szoros kapcsolattartás és a változásokra történő gyors reagálás összhangjának fontosságát, ami az intézményben jól működik.</w:t>
      </w:r>
    </w:p>
    <w:p w:rsidR="00377597" w:rsidRPr="007F275C" w:rsidRDefault="00377597" w:rsidP="00377597">
      <w:pPr>
        <w:pStyle w:val="ng-binding"/>
        <w:shd w:val="clear" w:color="auto" w:fill="FFFFFF"/>
        <w:spacing w:before="0" w:beforeAutospacing="0" w:after="0" w:afterAutospacing="0" w:line="384" w:lineRule="atLeast"/>
        <w:textAlignment w:val="baseline"/>
        <w:rPr>
          <w:rFonts w:ascii="inherit" w:hAnsi="inherit" w:cs="Helvetica"/>
          <w:color w:val="333333"/>
          <w:sz w:val="21"/>
          <w:szCs w:val="21"/>
        </w:rPr>
      </w:pPr>
      <w:r w:rsidRPr="007F275C">
        <w:rPr>
          <w:rFonts w:ascii="inherit" w:hAnsi="inherit" w:cs="Helvetica"/>
          <w:color w:val="333333"/>
          <w:sz w:val="21"/>
          <w:szCs w:val="21"/>
        </w:rPr>
        <w:t>3.2.2. A változtatást, annak szükségességét és folyamatát, valamint a kockázatokat és azok elkerülési módját megosztja kollégáival, a felmerülő kérdésekre választ ad.</w:t>
      </w:r>
    </w:p>
    <w:p w:rsidR="00377597" w:rsidRPr="007F275C" w:rsidRDefault="00377597" w:rsidP="00377597">
      <w:pPr>
        <w:pStyle w:val="Cmsor5"/>
        <w:shd w:val="clear" w:color="auto" w:fill="FFFFFF"/>
        <w:spacing w:before="150" w:beforeAutospacing="0" w:after="0" w:afterAutospacing="0"/>
        <w:textAlignment w:val="baseline"/>
        <w:rPr>
          <w:rFonts w:ascii="inherit" w:hAnsi="inherit" w:cs="Helvetica"/>
          <w:b w:val="0"/>
          <w:bCs w:val="0"/>
          <w:color w:val="D1130D"/>
          <w:sz w:val="21"/>
          <w:szCs w:val="21"/>
        </w:rPr>
      </w:pPr>
      <w:r w:rsidRPr="007F275C">
        <w:rPr>
          <w:rFonts w:ascii="inherit" w:hAnsi="inherit" w:cs="Helvetica"/>
          <w:b w:val="0"/>
          <w:bCs w:val="0"/>
          <w:color w:val="D1130D"/>
          <w:sz w:val="21"/>
          <w:szCs w:val="21"/>
        </w:rPr>
        <w:t>Megjegyzés</w:t>
      </w:r>
    </w:p>
    <w:p w:rsidR="00377597" w:rsidRPr="007F275C" w:rsidRDefault="00377597" w:rsidP="00377597">
      <w:pPr>
        <w:pStyle w:val="ng-binding"/>
        <w:numPr>
          <w:ilvl w:val="0"/>
          <w:numId w:val="68"/>
        </w:numPr>
        <w:shd w:val="clear" w:color="auto" w:fill="FFFFFF"/>
        <w:spacing w:before="75" w:beforeAutospacing="0" w:after="75" w:afterAutospacing="0"/>
        <w:ind w:left="300"/>
        <w:textAlignment w:val="baseline"/>
        <w:rPr>
          <w:rFonts w:ascii="inherit" w:hAnsi="inherit" w:cs="Helvetica"/>
          <w:color w:val="555555"/>
          <w:sz w:val="21"/>
          <w:szCs w:val="21"/>
        </w:rPr>
      </w:pPr>
      <w:r w:rsidRPr="007F275C">
        <w:rPr>
          <w:rFonts w:ascii="inherit" w:hAnsi="inherit" w:cs="Helvetica"/>
          <w:color w:val="555555"/>
          <w:sz w:val="21"/>
          <w:szCs w:val="21"/>
        </w:rPr>
        <w:t xml:space="preserve">Fontos a vezető számára, hogy mindig a kollégái rendelkezésére álljon, </w:t>
      </w:r>
      <w:proofErr w:type="spellStart"/>
      <w:proofErr w:type="gramStart"/>
      <w:r w:rsidRPr="007F275C">
        <w:rPr>
          <w:rFonts w:ascii="inherit" w:hAnsi="inherit" w:cs="Helvetica"/>
          <w:color w:val="555555"/>
          <w:sz w:val="21"/>
          <w:szCs w:val="21"/>
        </w:rPr>
        <w:t>A”nyitott</w:t>
      </w:r>
      <w:proofErr w:type="spellEnd"/>
      <w:proofErr w:type="gramEnd"/>
      <w:r w:rsidRPr="007F275C">
        <w:rPr>
          <w:rFonts w:ascii="inherit" w:hAnsi="inherit" w:cs="Helvetica"/>
          <w:color w:val="555555"/>
          <w:sz w:val="21"/>
          <w:szCs w:val="21"/>
        </w:rPr>
        <w:t xml:space="preserve"> </w:t>
      </w:r>
      <w:proofErr w:type="spellStart"/>
      <w:r w:rsidRPr="007F275C">
        <w:rPr>
          <w:rFonts w:ascii="inherit" w:hAnsi="inherit" w:cs="Helvetica"/>
          <w:color w:val="555555"/>
          <w:sz w:val="21"/>
          <w:szCs w:val="21"/>
        </w:rPr>
        <w:t>ajto</w:t>
      </w:r>
      <w:proofErr w:type="spellEnd"/>
      <w:r w:rsidRPr="007F275C">
        <w:rPr>
          <w:rFonts w:ascii="inherit" w:hAnsi="inherit" w:cs="Helvetica"/>
          <w:color w:val="555555"/>
          <w:sz w:val="21"/>
          <w:szCs w:val="21"/>
        </w:rPr>
        <w:t xml:space="preserve">́” </w:t>
      </w:r>
      <w:proofErr w:type="spellStart"/>
      <w:r w:rsidRPr="007F275C">
        <w:rPr>
          <w:rFonts w:ascii="inherit" w:hAnsi="inherit" w:cs="Helvetica"/>
          <w:color w:val="555555"/>
          <w:sz w:val="21"/>
          <w:szCs w:val="21"/>
        </w:rPr>
        <w:t>politikáját</w:t>
      </w:r>
      <w:proofErr w:type="spellEnd"/>
      <w:r w:rsidRPr="007F275C">
        <w:rPr>
          <w:rFonts w:ascii="inherit" w:hAnsi="inherit" w:cs="Helvetica"/>
          <w:color w:val="555555"/>
          <w:sz w:val="21"/>
          <w:szCs w:val="21"/>
        </w:rPr>
        <w:t xml:space="preserve"> vallja. Az </w:t>
      </w:r>
      <w:proofErr w:type="spellStart"/>
      <w:r w:rsidRPr="007F275C">
        <w:rPr>
          <w:rFonts w:ascii="inherit" w:hAnsi="inherit" w:cs="Helvetica"/>
          <w:color w:val="555555"/>
          <w:sz w:val="21"/>
          <w:szCs w:val="21"/>
        </w:rPr>
        <w:t>ütemezett</w:t>
      </w:r>
      <w:proofErr w:type="spellEnd"/>
      <w:r w:rsidRPr="007F275C">
        <w:rPr>
          <w:rFonts w:ascii="inherit" w:hAnsi="inherit" w:cs="Helvetica"/>
          <w:color w:val="555555"/>
          <w:sz w:val="21"/>
          <w:szCs w:val="21"/>
        </w:rPr>
        <w:t xml:space="preserve"> programokon </w:t>
      </w:r>
      <w:proofErr w:type="spellStart"/>
      <w:r w:rsidRPr="007F275C">
        <w:rPr>
          <w:rFonts w:ascii="inherit" w:hAnsi="inherit" w:cs="Helvetica"/>
          <w:color w:val="555555"/>
          <w:sz w:val="21"/>
          <w:szCs w:val="21"/>
        </w:rPr>
        <w:t>túlmenően</w:t>
      </w:r>
      <w:proofErr w:type="spellEnd"/>
      <w:r w:rsidRPr="007F275C">
        <w:rPr>
          <w:rFonts w:ascii="inherit" w:hAnsi="inherit" w:cs="Helvetica"/>
          <w:color w:val="555555"/>
          <w:sz w:val="21"/>
          <w:szCs w:val="21"/>
        </w:rPr>
        <w:t xml:space="preserve"> </w:t>
      </w:r>
      <w:proofErr w:type="spellStart"/>
      <w:r w:rsidRPr="007F275C">
        <w:rPr>
          <w:rFonts w:ascii="inherit" w:hAnsi="inherit" w:cs="Helvetica"/>
          <w:color w:val="555555"/>
          <w:sz w:val="21"/>
          <w:szCs w:val="21"/>
        </w:rPr>
        <w:t>munkatársai</w:t>
      </w:r>
      <w:proofErr w:type="spellEnd"/>
      <w:r w:rsidRPr="007F275C">
        <w:rPr>
          <w:rFonts w:ascii="inherit" w:hAnsi="inherit" w:cs="Helvetica"/>
          <w:color w:val="555555"/>
          <w:sz w:val="21"/>
          <w:szCs w:val="21"/>
        </w:rPr>
        <w:t xml:space="preserve"> </w:t>
      </w:r>
      <w:proofErr w:type="spellStart"/>
      <w:r w:rsidRPr="007F275C">
        <w:rPr>
          <w:rFonts w:ascii="inherit" w:hAnsi="inherit" w:cs="Helvetica"/>
          <w:color w:val="555555"/>
          <w:sz w:val="21"/>
          <w:szCs w:val="21"/>
        </w:rPr>
        <w:t>bátran</w:t>
      </w:r>
      <w:proofErr w:type="spellEnd"/>
      <w:r w:rsidRPr="007F275C">
        <w:rPr>
          <w:rFonts w:ascii="inherit" w:hAnsi="inherit" w:cs="Helvetica"/>
          <w:color w:val="555555"/>
          <w:sz w:val="21"/>
          <w:szCs w:val="21"/>
        </w:rPr>
        <w:t xml:space="preserve"> kereshetik </w:t>
      </w:r>
      <w:proofErr w:type="spellStart"/>
      <w:r w:rsidRPr="007F275C">
        <w:rPr>
          <w:rFonts w:ascii="inherit" w:hAnsi="inherit" w:cs="Helvetica"/>
          <w:color w:val="555555"/>
          <w:sz w:val="21"/>
          <w:szCs w:val="21"/>
        </w:rPr>
        <w:t>bármilyen</w:t>
      </w:r>
      <w:proofErr w:type="spellEnd"/>
      <w:r w:rsidRPr="007F275C">
        <w:rPr>
          <w:rFonts w:ascii="inherit" w:hAnsi="inherit" w:cs="Helvetica"/>
          <w:color w:val="555555"/>
          <w:sz w:val="21"/>
          <w:szCs w:val="21"/>
        </w:rPr>
        <w:t xml:space="preserve"> </w:t>
      </w:r>
      <w:proofErr w:type="spellStart"/>
      <w:r w:rsidRPr="007F275C">
        <w:rPr>
          <w:rFonts w:ascii="inherit" w:hAnsi="inherit" w:cs="Helvetica"/>
          <w:color w:val="555555"/>
          <w:sz w:val="21"/>
          <w:szCs w:val="21"/>
        </w:rPr>
        <w:t>témában</w:t>
      </w:r>
      <w:proofErr w:type="spellEnd"/>
      <w:r w:rsidRPr="007F275C">
        <w:rPr>
          <w:rFonts w:ascii="inherit" w:hAnsi="inherit" w:cs="Helvetica"/>
          <w:color w:val="555555"/>
          <w:sz w:val="21"/>
          <w:szCs w:val="21"/>
        </w:rPr>
        <w:t xml:space="preserve">, legyen az </w:t>
      </w:r>
      <w:proofErr w:type="spellStart"/>
      <w:r w:rsidRPr="007F275C">
        <w:rPr>
          <w:rFonts w:ascii="inherit" w:hAnsi="inherit" w:cs="Helvetica"/>
          <w:color w:val="555555"/>
          <w:sz w:val="21"/>
          <w:szCs w:val="21"/>
        </w:rPr>
        <w:t>pedagógiai</w:t>
      </w:r>
      <w:proofErr w:type="spellEnd"/>
      <w:r w:rsidRPr="007F275C">
        <w:rPr>
          <w:rFonts w:ascii="inherit" w:hAnsi="inherit" w:cs="Helvetica"/>
          <w:color w:val="555555"/>
          <w:sz w:val="21"/>
          <w:szCs w:val="21"/>
        </w:rPr>
        <w:t xml:space="preserve">, </w:t>
      </w:r>
      <w:proofErr w:type="spellStart"/>
      <w:r w:rsidRPr="007F275C">
        <w:rPr>
          <w:rFonts w:ascii="inherit" w:hAnsi="inherit" w:cs="Helvetica"/>
          <w:color w:val="555555"/>
          <w:sz w:val="21"/>
          <w:szCs w:val="21"/>
        </w:rPr>
        <w:t>egyéb</w:t>
      </w:r>
      <w:proofErr w:type="spellEnd"/>
      <w:r w:rsidRPr="007F275C">
        <w:rPr>
          <w:rFonts w:ascii="inherit" w:hAnsi="inherit" w:cs="Helvetica"/>
          <w:color w:val="555555"/>
          <w:sz w:val="21"/>
          <w:szCs w:val="21"/>
        </w:rPr>
        <w:t xml:space="preserve"> szakmai </w:t>
      </w:r>
      <w:proofErr w:type="spellStart"/>
      <w:r w:rsidRPr="007F275C">
        <w:rPr>
          <w:rFonts w:ascii="inherit" w:hAnsi="inherit" w:cs="Helvetica"/>
          <w:color w:val="555555"/>
          <w:sz w:val="21"/>
          <w:szCs w:val="21"/>
        </w:rPr>
        <w:t>kérdések</w:t>
      </w:r>
      <w:proofErr w:type="spellEnd"/>
      <w:r w:rsidRPr="007F275C">
        <w:rPr>
          <w:rFonts w:ascii="inherit" w:hAnsi="inherit" w:cs="Helvetica"/>
          <w:color w:val="555555"/>
          <w:sz w:val="21"/>
          <w:szCs w:val="21"/>
        </w:rPr>
        <w:t xml:space="preserve"> </w:t>
      </w:r>
      <w:proofErr w:type="spellStart"/>
      <w:r w:rsidRPr="007F275C">
        <w:rPr>
          <w:rFonts w:ascii="inherit" w:hAnsi="inherit" w:cs="Helvetica"/>
          <w:color w:val="555555"/>
          <w:sz w:val="21"/>
          <w:szCs w:val="21"/>
        </w:rPr>
        <w:t>megvitatása</w:t>
      </w:r>
      <w:proofErr w:type="spellEnd"/>
      <w:r w:rsidRPr="007F275C">
        <w:rPr>
          <w:rFonts w:ascii="inherit" w:hAnsi="inherit" w:cs="Helvetica"/>
          <w:color w:val="555555"/>
          <w:sz w:val="21"/>
          <w:szCs w:val="21"/>
        </w:rPr>
        <w:t xml:space="preserve">, </w:t>
      </w:r>
      <w:proofErr w:type="spellStart"/>
      <w:r w:rsidRPr="007F275C">
        <w:rPr>
          <w:rFonts w:ascii="inherit" w:hAnsi="inherit" w:cs="Helvetica"/>
          <w:color w:val="555555"/>
          <w:sz w:val="21"/>
          <w:szCs w:val="21"/>
        </w:rPr>
        <w:t>ügyek</w:t>
      </w:r>
      <w:proofErr w:type="spellEnd"/>
      <w:r w:rsidRPr="007F275C">
        <w:rPr>
          <w:rFonts w:ascii="inherit" w:hAnsi="inherit" w:cs="Helvetica"/>
          <w:color w:val="555555"/>
          <w:sz w:val="21"/>
          <w:szCs w:val="21"/>
        </w:rPr>
        <w:t xml:space="preserve"> </w:t>
      </w:r>
      <w:proofErr w:type="spellStart"/>
      <w:r w:rsidRPr="007F275C">
        <w:rPr>
          <w:rFonts w:ascii="inherit" w:hAnsi="inherit" w:cs="Helvetica"/>
          <w:color w:val="555555"/>
          <w:sz w:val="21"/>
          <w:szCs w:val="21"/>
        </w:rPr>
        <w:t>kezelése</w:t>
      </w:r>
      <w:proofErr w:type="spellEnd"/>
      <w:r w:rsidRPr="007F275C">
        <w:rPr>
          <w:rFonts w:ascii="inherit" w:hAnsi="inherit" w:cs="Helvetica"/>
          <w:color w:val="555555"/>
          <w:sz w:val="21"/>
          <w:szCs w:val="21"/>
        </w:rPr>
        <w:t xml:space="preserve">, vagy </w:t>
      </w:r>
      <w:proofErr w:type="spellStart"/>
      <w:r w:rsidRPr="007F275C">
        <w:rPr>
          <w:rFonts w:ascii="inherit" w:hAnsi="inherit" w:cs="Helvetica"/>
          <w:color w:val="555555"/>
          <w:sz w:val="21"/>
          <w:szCs w:val="21"/>
        </w:rPr>
        <w:t>magánéleti</w:t>
      </w:r>
      <w:proofErr w:type="spellEnd"/>
      <w:r w:rsidRPr="007F275C">
        <w:rPr>
          <w:rFonts w:ascii="inherit" w:hAnsi="inherit" w:cs="Helvetica"/>
          <w:color w:val="555555"/>
          <w:sz w:val="21"/>
          <w:szCs w:val="21"/>
        </w:rPr>
        <w:t xml:space="preserve"> </w:t>
      </w:r>
      <w:proofErr w:type="spellStart"/>
      <w:r w:rsidRPr="007F275C">
        <w:rPr>
          <w:rFonts w:ascii="inherit" w:hAnsi="inherit" w:cs="Helvetica"/>
          <w:color w:val="555555"/>
          <w:sz w:val="21"/>
          <w:szCs w:val="21"/>
        </w:rPr>
        <w:t>események</w:t>
      </w:r>
      <w:proofErr w:type="spellEnd"/>
      <w:r w:rsidRPr="007F275C">
        <w:rPr>
          <w:rFonts w:ascii="inherit" w:hAnsi="inherit" w:cs="Helvetica"/>
          <w:color w:val="555555"/>
          <w:sz w:val="21"/>
          <w:szCs w:val="21"/>
        </w:rPr>
        <w:t xml:space="preserve"> </w:t>
      </w:r>
      <w:proofErr w:type="spellStart"/>
      <w:r w:rsidRPr="007F275C">
        <w:rPr>
          <w:rFonts w:ascii="inherit" w:hAnsi="inherit" w:cs="Helvetica"/>
          <w:color w:val="555555"/>
          <w:sz w:val="21"/>
          <w:szCs w:val="21"/>
        </w:rPr>
        <w:t>megosztása</w:t>
      </w:r>
      <w:proofErr w:type="spellEnd"/>
      <w:r w:rsidRPr="007F275C">
        <w:rPr>
          <w:rFonts w:ascii="inherit" w:hAnsi="inherit" w:cs="Helvetica"/>
          <w:color w:val="555555"/>
          <w:sz w:val="21"/>
          <w:szCs w:val="21"/>
        </w:rPr>
        <w:t>. (VP, VI) A vezetőségi megbeszélések összehívásával megtörténik az információk közvetlen és időben gyors megosztása. Ezen a fórumon megindul az elemző tevékenység, illetve a változtatáshoz szükséges tervek kidolgozása. A letisztult elképzelés kerül a tantestületi közösség elé megvitatásra, majd a szülői és külső partneri közösségek felé is.</w:t>
      </w:r>
    </w:p>
    <w:p w:rsidR="00377597" w:rsidRPr="007F275C" w:rsidRDefault="00377597" w:rsidP="00377597">
      <w:pPr>
        <w:pStyle w:val="ng-binding"/>
        <w:shd w:val="clear" w:color="auto" w:fill="FFFFFF"/>
        <w:spacing w:before="0" w:beforeAutospacing="0" w:after="0" w:afterAutospacing="0" w:line="384" w:lineRule="atLeast"/>
        <w:textAlignment w:val="baseline"/>
        <w:rPr>
          <w:rFonts w:ascii="inherit" w:hAnsi="inherit" w:cs="Helvetica"/>
          <w:color w:val="333333"/>
          <w:sz w:val="21"/>
          <w:szCs w:val="21"/>
        </w:rPr>
      </w:pPr>
      <w:r w:rsidRPr="007F275C">
        <w:rPr>
          <w:rFonts w:ascii="inherit" w:hAnsi="inherit" w:cs="Helvetica"/>
          <w:color w:val="333333"/>
          <w:sz w:val="21"/>
          <w:szCs w:val="21"/>
        </w:rPr>
        <w:t>3.2.3. Képes a változtatás folyamatát hatékonyan megtervezni, értékelni és végrehajtani.</w:t>
      </w:r>
    </w:p>
    <w:p w:rsidR="00377597" w:rsidRPr="007F275C" w:rsidRDefault="00377597" w:rsidP="00377597">
      <w:pPr>
        <w:pStyle w:val="Cmsor5"/>
        <w:shd w:val="clear" w:color="auto" w:fill="FFFFFF"/>
        <w:spacing w:before="150" w:beforeAutospacing="0" w:after="0" w:afterAutospacing="0"/>
        <w:textAlignment w:val="baseline"/>
        <w:rPr>
          <w:rFonts w:ascii="inherit" w:hAnsi="inherit" w:cs="Helvetica"/>
          <w:b w:val="0"/>
          <w:bCs w:val="0"/>
          <w:color w:val="D1130D"/>
          <w:sz w:val="21"/>
          <w:szCs w:val="21"/>
        </w:rPr>
      </w:pPr>
      <w:r w:rsidRPr="007F275C">
        <w:rPr>
          <w:rFonts w:ascii="inherit" w:hAnsi="inherit" w:cs="Helvetica"/>
          <w:b w:val="0"/>
          <w:bCs w:val="0"/>
          <w:color w:val="D1130D"/>
          <w:sz w:val="21"/>
          <w:szCs w:val="21"/>
        </w:rPr>
        <w:t>Megjegyzés</w:t>
      </w:r>
    </w:p>
    <w:p w:rsidR="00377597" w:rsidRPr="007F275C" w:rsidRDefault="00377597" w:rsidP="00377597">
      <w:pPr>
        <w:pStyle w:val="ng-binding"/>
        <w:numPr>
          <w:ilvl w:val="0"/>
          <w:numId w:val="69"/>
        </w:numPr>
        <w:shd w:val="clear" w:color="auto" w:fill="FFFFFF"/>
        <w:spacing w:before="75" w:beforeAutospacing="0" w:after="75" w:afterAutospacing="0"/>
        <w:ind w:left="300"/>
        <w:textAlignment w:val="baseline"/>
        <w:rPr>
          <w:rFonts w:ascii="inherit" w:hAnsi="inherit" w:cs="Helvetica"/>
          <w:color w:val="555555"/>
          <w:sz w:val="21"/>
          <w:szCs w:val="21"/>
        </w:rPr>
      </w:pPr>
      <w:r w:rsidRPr="007F275C">
        <w:rPr>
          <w:rFonts w:ascii="inherit" w:hAnsi="inherit" w:cs="Helvetica"/>
          <w:color w:val="555555"/>
          <w:sz w:val="21"/>
          <w:szCs w:val="21"/>
        </w:rPr>
        <w:t xml:space="preserve">Sok változás történt az elmúlt évtizedben. A társadalmi igényekre érzékenyen reagálva változtattak a képzési struktúrán. A változást gyorsan, megfelelően hajtották végre, eredményesnek bizonyult. Az intézmény működési rendszere biztosítja a belső változtatási folyamatok hatékony </w:t>
      </w:r>
      <w:proofErr w:type="spellStart"/>
      <w:r w:rsidRPr="007F275C">
        <w:rPr>
          <w:rFonts w:ascii="inherit" w:hAnsi="inherit" w:cs="Helvetica"/>
          <w:color w:val="555555"/>
          <w:sz w:val="21"/>
          <w:szCs w:val="21"/>
        </w:rPr>
        <w:t>végigvitelét</w:t>
      </w:r>
      <w:proofErr w:type="spellEnd"/>
      <w:r w:rsidRPr="007F275C">
        <w:rPr>
          <w:rFonts w:ascii="inherit" w:hAnsi="inherit" w:cs="Helvetica"/>
          <w:color w:val="555555"/>
          <w:sz w:val="21"/>
          <w:szCs w:val="21"/>
        </w:rPr>
        <w:t>. A jelenlegi gyors és nehezen kiszámítható külső változások azonban nehezítik a működési folyamatok tervezhetőségét (helyszíni interjúk).</w:t>
      </w:r>
    </w:p>
    <w:p w:rsidR="00377597" w:rsidRPr="007F275C" w:rsidRDefault="00377597" w:rsidP="00377597">
      <w:pPr>
        <w:pStyle w:val="ng-binding"/>
        <w:shd w:val="clear" w:color="auto" w:fill="FFFFFF"/>
        <w:spacing w:before="0" w:beforeAutospacing="0" w:after="0" w:afterAutospacing="0" w:line="384" w:lineRule="atLeast"/>
        <w:textAlignment w:val="baseline"/>
        <w:rPr>
          <w:rFonts w:ascii="inherit" w:hAnsi="inherit" w:cs="Helvetica"/>
          <w:color w:val="333333"/>
          <w:sz w:val="21"/>
          <w:szCs w:val="21"/>
        </w:rPr>
      </w:pPr>
      <w:r w:rsidRPr="007F275C">
        <w:rPr>
          <w:rFonts w:ascii="inherit" w:hAnsi="inherit" w:cs="Helvetica"/>
          <w:color w:val="333333"/>
          <w:sz w:val="21"/>
          <w:szCs w:val="21"/>
        </w:rPr>
        <w:t>3.3.1. Folyamatosan nyomon követi a célok megvalósulását.</w:t>
      </w:r>
    </w:p>
    <w:p w:rsidR="00377597" w:rsidRPr="007F275C" w:rsidRDefault="00377597" w:rsidP="00377597">
      <w:pPr>
        <w:pStyle w:val="Cmsor5"/>
        <w:shd w:val="clear" w:color="auto" w:fill="FFFFFF"/>
        <w:spacing w:before="150" w:beforeAutospacing="0" w:after="0" w:afterAutospacing="0"/>
        <w:textAlignment w:val="baseline"/>
        <w:rPr>
          <w:rFonts w:ascii="inherit" w:hAnsi="inherit" w:cs="Helvetica"/>
          <w:b w:val="0"/>
          <w:bCs w:val="0"/>
          <w:color w:val="D1130D"/>
          <w:sz w:val="21"/>
          <w:szCs w:val="21"/>
        </w:rPr>
      </w:pPr>
      <w:r w:rsidRPr="007F275C">
        <w:rPr>
          <w:rFonts w:ascii="inherit" w:hAnsi="inherit" w:cs="Helvetica"/>
          <w:b w:val="0"/>
          <w:bCs w:val="0"/>
          <w:color w:val="D1130D"/>
          <w:sz w:val="21"/>
          <w:szCs w:val="21"/>
        </w:rPr>
        <w:t>Megjegyzés</w:t>
      </w:r>
    </w:p>
    <w:p w:rsidR="00377597" w:rsidRPr="007F275C" w:rsidRDefault="00377597" w:rsidP="00377597">
      <w:pPr>
        <w:pStyle w:val="ng-binding"/>
        <w:numPr>
          <w:ilvl w:val="0"/>
          <w:numId w:val="70"/>
        </w:numPr>
        <w:shd w:val="clear" w:color="auto" w:fill="FFFFFF"/>
        <w:spacing w:before="75" w:beforeAutospacing="0" w:after="75" w:afterAutospacing="0"/>
        <w:ind w:left="300"/>
        <w:textAlignment w:val="baseline"/>
        <w:rPr>
          <w:rFonts w:ascii="inherit" w:hAnsi="inherit" w:cs="Helvetica"/>
          <w:color w:val="555555"/>
          <w:sz w:val="21"/>
          <w:szCs w:val="21"/>
        </w:rPr>
      </w:pPr>
      <w:r w:rsidRPr="007F275C">
        <w:rPr>
          <w:rFonts w:ascii="inherit" w:hAnsi="inherit" w:cs="Helvetica"/>
          <w:color w:val="555555"/>
          <w:sz w:val="21"/>
          <w:szCs w:val="21"/>
        </w:rPr>
        <w:t>Az intézményben folyó pedagógiai munka belső ellenőrzésének megszervezése, a szakmai feladatok végrehajtásának ellenőrzése az igazgató feladata. Az intézményben az ellenőrzés az igazgató kötelessége és felelőssége. Az intézményvezető munkáját a középvezetők segítik (általános igazgatóhelyettes, sportképzésért felelős igazgatóhelyettes, munkaközösségvezetők). A munkaköri leírások is tartalmazzák az ellenőrzés területeit. (SZMSZ 2. pont). A célok megvalósítására folyamatosan reflektálnak a tantestületi megbeszéléseken, azaz folyamatosan nyomon követi a célok megvalósulását. (helyszíni interjúk).</w:t>
      </w:r>
    </w:p>
    <w:p w:rsidR="00377597" w:rsidRPr="007F275C" w:rsidRDefault="00377597" w:rsidP="00377597">
      <w:pPr>
        <w:pStyle w:val="ng-binding"/>
        <w:shd w:val="clear" w:color="auto" w:fill="FFFFFF"/>
        <w:spacing w:before="0" w:beforeAutospacing="0" w:after="0" w:afterAutospacing="0" w:line="384" w:lineRule="atLeast"/>
        <w:textAlignment w:val="baseline"/>
        <w:rPr>
          <w:rFonts w:ascii="inherit" w:hAnsi="inherit" w:cs="Helvetica"/>
          <w:color w:val="333333"/>
          <w:sz w:val="21"/>
          <w:szCs w:val="21"/>
        </w:rPr>
      </w:pPr>
      <w:r w:rsidRPr="007F275C">
        <w:rPr>
          <w:rFonts w:ascii="inherit" w:hAnsi="inherit" w:cs="Helvetica"/>
          <w:color w:val="333333"/>
          <w:sz w:val="21"/>
          <w:szCs w:val="21"/>
        </w:rPr>
        <w:t>3.3.2. Rendszeresen meghatározza az intézmény erősségeit és gyengeségeit (a fejlesztési területeket), ehhez felhasználja a belső és a külső intézményértékelés eredményét.</w:t>
      </w:r>
    </w:p>
    <w:p w:rsidR="00377597" w:rsidRPr="007F275C" w:rsidRDefault="00377597" w:rsidP="00377597">
      <w:pPr>
        <w:pStyle w:val="Cmsor5"/>
        <w:shd w:val="clear" w:color="auto" w:fill="FFFFFF"/>
        <w:spacing w:before="150" w:beforeAutospacing="0" w:after="0" w:afterAutospacing="0"/>
        <w:textAlignment w:val="baseline"/>
        <w:rPr>
          <w:rFonts w:ascii="inherit" w:hAnsi="inherit" w:cs="Helvetica"/>
          <w:b w:val="0"/>
          <w:bCs w:val="0"/>
          <w:color w:val="D1130D"/>
          <w:sz w:val="21"/>
          <w:szCs w:val="21"/>
        </w:rPr>
      </w:pPr>
      <w:r w:rsidRPr="007F275C">
        <w:rPr>
          <w:rFonts w:ascii="inherit" w:hAnsi="inherit" w:cs="Helvetica"/>
          <w:b w:val="0"/>
          <w:bCs w:val="0"/>
          <w:color w:val="D1130D"/>
          <w:sz w:val="21"/>
          <w:szCs w:val="21"/>
        </w:rPr>
        <w:lastRenderedPageBreak/>
        <w:t>Megjegyzés</w:t>
      </w:r>
    </w:p>
    <w:p w:rsidR="00377597" w:rsidRPr="007F275C" w:rsidRDefault="00377597" w:rsidP="00377597">
      <w:pPr>
        <w:pStyle w:val="ng-binding"/>
        <w:numPr>
          <w:ilvl w:val="0"/>
          <w:numId w:val="71"/>
        </w:numPr>
        <w:shd w:val="clear" w:color="auto" w:fill="FFFFFF"/>
        <w:spacing w:before="75" w:beforeAutospacing="0" w:after="75" w:afterAutospacing="0"/>
        <w:ind w:left="300"/>
        <w:textAlignment w:val="baseline"/>
        <w:rPr>
          <w:rFonts w:ascii="inherit" w:hAnsi="inherit" w:cs="Helvetica"/>
          <w:color w:val="555555"/>
          <w:sz w:val="21"/>
          <w:szCs w:val="21"/>
        </w:rPr>
      </w:pPr>
      <w:r w:rsidRPr="007F275C">
        <w:rPr>
          <w:rFonts w:ascii="inherit" w:hAnsi="inherit" w:cs="Helvetica"/>
          <w:color w:val="555555"/>
          <w:sz w:val="21"/>
          <w:szCs w:val="21"/>
        </w:rPr>
        <w:t>A folyamatos és többoldalú reflexió/önreflexió biztosítja azt, hogy az igazgató tisztában van az intézmény erősségeivel és fejlesztendő területeivel. A külső, egységes szempontokra épülő önértékelési rendszer jól működik, beépült az intézmény működésébe. A belső önértékelési fejlesztési tervet elkészítette. Még ezután lesz intézményi TF.</w:t>
      </w:r>
    </w:p>
    <w:p w:rsidR="00377597" w:rsidRPr="007F275C" w:rsidRDefault="00377597" w:rsidP="00377597">
      <w:pPr>
        <w:pStyle w:val="ng-binding"/>
        <w:shd w:val="clear" w:color="auto" w:fill="FFFFFF"/>
        <w:spacing w:before="0" w:beforeAutospacing="0" w:after="0" w:afterAutospacing="0" w:line="384" w:lineRule="atLeast"/>
        <w:textAlignment w:val="baseline"/>
        <w:rPr>
          <w:rFonts w:ascii="inherit" w:hAnsi="inherit" w:cs="Helvetica"/>
          <w:color w:val="333333"/>
          <w:sz w:val="21"/>
          <w:szCs w:val="21"/>
        </w:rPr>
      </w:pPr>
      <w:r w:rsidRPr="007F275C">
        <w:rPr>
          <w:rFonts w:ascii="inherit" w:hAnsi="inherit" w:cs="Helvetica"/>
          <w:color w:val="333333"/>
          <w:sz w:val="21"/>
          <w:szCs w:val="21"/>
        </w:rPr>
        <w:t>3.4.1. Irányítja az intézmény hosszú és rövid távú terveinek lebontását és összehangolását, biztosítja azok megvalósítását, értékelését, továbbfejlesztését.</w:t>
      </w:r>
    </w:p>
    <w:p w:rsidR="00377597" w:rsidRPr="007F275C" w:rsidRDefault="00377597" w:rsidP="00377597">
      <w:pPr>
        <w:pStyle w:val="Cmsor5"/>
        <w:shd w:val="clear" w:color="auto" w:fill="FFFFFF"/>
        <w:spacing w:before="150" w:beforeAutospacing="0" w:after="0" w:afterAutospacing="0"/>
        <w:textAlignment w:val="baseline"/>
        <w:rPr>
          <w:rFonts w:ascii="inherit" w:hAnsi="inherit" w:cs="Helvetica"/>
          <w:b w:val="0"/>
          <w:bCs w:val="0"/>
          <w:color w:val="D1130D"/>
          <w:sz w:val="21"/>
          <w:szCs w:val="21"/>
        </w:rPr>
      </w:pPr>
      <w:r w:rsidRPr="007F275C">
        <w:rPr>
          <w:rFonts w:ascii="inherit" w:hAnsi="inherit" w:cs="Helvetica"/>
          <w:b w:val="0"/>
          <w:bCs w:val="0"/>
          <w:color w:val="D1130D"/>
          <w:sz w:val="21"/>
          <w:szCs w:val="21"/>
        </w:rPr>
        <w:t>Megjegyzés</w:t>
      </w:r>
    </w:p>
    <w:p w:rsidR="00377597" w:rsidRPr="007F275C" w:rsidRDefault="00377597" w:rsidP="00377597">
      <w:pPr>
        <w:pStyle w:val="ng-binding"/>
        <w:numPr>
          <w:ilvl w:val="0"/>
          <w:numId w:val="72"/>
        </w:numPr>
        <w:shd w:val="clear" w:color="auto" w:fill="FFFFFF"/>
        <w:spacing w:before="75" w:beforeAutospacing="0" w:after="75" w:afterAutospacing="0"/>
        <w:ind w:left="300"/>
        <w:textAlignment w:val="baseline"/>
        <w:rPr>
          <w:rFonts w:ascii="inherit" w:hAnsi="inherit" w:cs="Helvetica"/>
          <w:color w:val="555555"/>
          <w:sz w:val="21"/>
          <w:szCs w:val="21"/>
        </w:rPr>
      </w:pPr>
      <w:r w:rsidRPr="007F275C">
        <w:rPr>
          <w:rFonts w:ascii="inherit" w:hAnsi="inherit" w:cs="Helvetica"/>
          <w:color w:val="555555"/>
          <w:sz w:val="21"/>
          <w:szCs w:val="21"/>
        </w:rPr>
        <w:t xml:space="preserve">Az intézmény vezetője az iskola belső folyamatainak fáradhatatlan, elhivatott szervezője, </w:t>
      </w:r>
      <w:proofErr w:type="spellStart"/>
      <w:proofErr w:type="gramStart"/>
      <w:r w:rsidRPr="007F275C">
        <w:rPr>
          <w:rFonts w:ascii="inherit" w:hAnsi="inherit" w:cs="Helvetica"/>
          <w:color w:val="555555"/>
          <w:sz w:val="21"/>
          <w:szCs w:val="21"/>
        </w:rPr>
        <w:t>irányítója.Az</w:t>
      </w:r>
      <w:proofErr w:type="spellEnd"/>
      <w:proofErr w:type="gramEnd"/>
      <w:r w:rsidRPr="007F275C">
        <w:rPr>
          <w:rFonts w:ascii="inherit" w:hAnsi="inherit" w:cs="Helvetica"/>
          <w:color w:val="555555"/>
          <w:sz w:val="21"/>
          <w:szCs w:val="21"/>
        </w:rPr>
        <w:t xml:space="preserve"> éves munkatervek tartalmazzák a rövid távú terveket, amelyek összhangban vannak a Pedagógiai Programban rögzített hosszú távú tervekkel ( dokumentumelemzés). A vezető irányítja az intézmény hosszú és rövid távú terveinek lebontását és összehangolását. Az év végi beszámolókban, értékelésekben ki kellene térni az elemzések eredményeire, a változások értékelésére, és ebből a tanulságok levonására. (kompetenciamérés elemzése, év végi átlagok összehasonlítása, érettségi eredmények, ezek értékelése, összehasonlítása az eddigiekkel, továbbtanulási mutatók, neveltségi mutatók elemzése, versenyeredmények...)</w:t>
      </w:r>
    </w:p>
    <w:p w:rsidR="00377597" w:rsidRPr="007F275C" w:rsidRDefault="00377597" w:rsidP="00377597">
      <w:pPr>
        <w:pStyle w:val="ng-binding"/>
        <w:shd w:val="clear" w:color="auto" w:fill="FFFFFF"/>
        <w:spacing w:before="0" w:beforeAutospacing="0" w:after="0" w:afterAutospacing="0" w:line="384" w:lineRule="atLeast"/>
        <w:textAlignment w:val="baseline"/>
        <w:rPr>
          <w:rFonts w:ascii="inherit" w:hAnsi="inherit" w:cs="Helvetica"/>
          <w:color w:val="333333"/>
          <w:sz w:val="21"/>
          <w:szCs w:val="21"/>
        </w:rPr>
      </w:pPr>
      <w:r w:rsidRPr="007F275C">
        <w:rPr>
          <w:rFonts w:ascii="inherit" w:hAnsi="inherit" w:cs="Helvetica"/>
          <w:color w:val="333333"/>
          <w:sz w:val="21"/>
          <w:szCs w:val="21"/>
        </w:rPr>
        <w:t>3.4.2. A stratégiai célok eléréséhez szükséges feladatmeghatározások pontosak, érthetőek, a feladatok végrehajthatók.</w:t>
      </w:r>
    </w:p>
    <w:p w:rsidR="00377597" w:rsidRPr="007F275C" w:rsidRDefault="00377597" w:rsidP="00377597">
      <w:pPr>
        <w:pStyle w:val="Cmsor5"/>
        <w:shd w:val="clear" w:color="auto" w:fill="FFFFFF"/>
        <w:spacing w:before="150" w:beforeAutospacing="0" w:after="0" w:afterAutospacing="0"/>
        <w:textAlignment w:val="baseline"/>
        <w:rPr>
          <w:rFonts w:ascii="inherit" w:hAnsi="inherit" w:cs="Helvetica"/>
          <w:b w:val="0"/>
          <w:bCs w:val="0"/>
          <w:color w:val="D1130D"/>
          <w:sz w:val="21"/>
          <w:szCs w:val="21"/>
        </w:rPr>
      </w:pPr>
      <w:r w:rsidRPr="007F275C">
        <w:rPr>
          <w:rFonts w:ascii="inherit" w:hAnsi="inherit" w:cs="Helvetica"/>
          <w:b w:val="0"/>
          <w:bCs w:val="0"/>
          <w:color w:val="D1130D"/>
          <w:sz w:val="21"/>
          <w:szCs w:val="21"/>
        </w:rPr>
        <w:t>Megjegyzés</w:t>
      </w:r>
    </w:p>
    <w:p w:rsidR="00377597" w:rsidRPr="007F275C" w:rsidRDefault="00377597" w:rsidP="00377597">
      <w:pPr>
        <w:pStyle w:val="ng-binding"/>
        <w:numPr>
          <w:ilvl w:val="0"/>
          <w:numId w:val="73"/>
        </w:numPr>
        <w:shd w:val="clear" w:color="auto" w:fill="FFFFFF"/>
        <w:spacing w:before="75" w:beforeAutospacing="0" w:after="75" w:afterAutospacing="0"/>
        <w:ind w:left="300"/>
        <w:textAlignment w:val="baseline"/>
        <w:rPr>
          <w:rFonts w:ascii="inherit" w:hAnsi="inherit" w:cs="Helvetica"/>
          <w:color w:val="555555"/>
          <w:sz w:val="21"/>
          <w:szCs w:val="21"/>
        </w:rPr>
      </w:pPr>
      <w:r w:rsidRPr="007F275C">
        <w:rPr>
          <w:rFonts w:ascii="inherit" w:hAnsi="inherit" w:cs="Helvetica"/>
          <w:color w:val="555555"/>
          <w:sz w:val="21"/>
          <w:szCs w:val="21"/>
        </w:rPr>
        <w:t xml:space="preserve">A munkatervekben és a heti rendszeres vezetőségi megbeszéléseken a feladatok meghatározása megtörténik, ezek köré munkacsoportok szerveződnek, hatékony megoldási tervet dolgoznak ki. Végrehajtásukról egy jól működő rendszer szerint beszámolnak </w:t>
      </w:r>
      <w:proofErr w:type="gramStart"/>
      <w:r w:rsidRPr="007F275C">
        <w:rPr>
          <w:rFonts w:ascii="inherit" w:hAnsi="inherit" w:cs="Helvetica"/>
          <w:color w:val="555555"/>
          <w:sz w:val="21"/>
          <w:szCs w:val="21"/>
        </w:rPr>
        <w:t>( éves</w:t>
      </w:r>
      <w:proofErr w:type="gramEnd"/>
      <w:r w:rsidRPr="007F275C">
        <w:rPr>
          <w:rFonts w:ascii="inherit" w:hAnsi="inherit" w:cs="Helvetica"/>
          <w:color w:val="555555"/>
          <w:sz w:val="21"/>
          <w:szCs w:val="21"/>
        </w:rPr>
        <w:t xml:space="preserve"> munkatervek, helyszíni interjúk).</w:t>
      </w:r>
    </w:p>
    <w:p w:rsidR="00377597" w:rsidRPr="007F275C" w:rsidRDefault="00377597" w:rsidP="00377597">
      <w:pPr>
        <w:pStyle w:val="ng-binding"/>
        <w:shd w:val="clear" w:color="auto" w:fill="FFFFFF"/>
        <w:spacing w:before="0" w:beforeAutospacing="0" w:after="0" w:afterAutospacing="0" w:line="384" w:lineRule="atLeast"/>
        <w:textAlignment w:val="baseline"/>
        <w:rPr>
          <w:rFonts w:ascii="inherit" w:hAnsi="inherit" w:cs="Helvetica"/>
          <w:color w:val="333333"/>
          <w:sz w:val="21"/>
          <w:szCs w:val="21"/>
        </w:rPr>
      </w:pPr>
      <w:r w:rsidRPr="007F275C">
        <w:rPr>
          <w:rFonts w:ascii="inherit" w:hAnsi="inherit" w:cs="Helvetica"/>
          <w:color w:val="333333"/>
          <w:sz w:val="21"/>
          <w:szCs w:val="21"/>
        </w:rPr>
        <w:t>3.5.1. Folyamatosan informálja kollégáit és az intézmény partnereit a megjelenő változásokról, lehetőséget biztosít számukra az önálló információszerzésre (konferenciák, előadások, egyéb források).</w:t>
      </w:r>
    </w:p>
    <w:p w:rsidR="00377597" w:rsidRPr="007F275C" w:rsidRDefault="00377597" w:rsidP="00377597">
      <w:pPr>
        <w:pStyle w:val="Cmsor5"/>
        <w:shd w:val="clear" w:color="auto" w:fill="FFFFFF"/>
        <w:spacing w:before="150" w:beforeAutospacing="0" w:after="0" w:afterAutospacing="0"/>
        <w:textAlignment w:val="baseline"/>
        <w:rPr>
          <w:rFonts w:ascii="inherit" w:hAnsi="inherit" w:cs="Helvetica"/>
          <w:b w:val="0"/>
          <w:bCs w:val="0"/>
          <w:color w:val="D1130D"/>
          <w:sz w:val="21"/>
          <w:szCs w:val="21"/>
        </w:rPr>
      </w:pPr>
      <w:r w:rsidRPr="007F275C">
        <w:rPr>
          <w:rFonts w:ascii="inherit" w:hAnsi="inherit" w:cs="Helvetica"/>
          <w:b w:val="0"/>
          <w:bCs w:val="0"/>
          <w:color w:val="D1130D"/>
          <w:sz w:val="21"/>
          <w:szCs w:val="21"/>
        </w:rPr>
        <w:t>Megjegyzés</w:t>
      </w:r>
    </w:p>
    <w:p w:rsidR="00377597" w:rsidRPr="007F275C" w:rsidRDefault="00377597" w:rsidP="00377597">
      <w:pPr>
        <w:pStyle w:val="ng-binding"/>
        <w:numPr>
          <w:ilvl w:val="0"/>
          <w:numId w:val="74"/>
        </w:numPr>
        <w:shd w:val="clear" w:color="auto" w:fill="FFFFFF"/>
        <w:spacing w:before="75" w:beforeAutospacing="0" w:after="75" w:afterAutospacing="0"/>
        <w:ind w:left="300"/>
        <w:textAlignment w:val="baseline"/>
        <w:rPr>
          <w:rFonts w:ascii="inherit" w:hAnsi="inherit" w:cs="Helvetica"/>
          <w:color w:val="555555"/>
          <w:sz w:val="21"/>
          <w:szCs w:val="21"/>
        </w:rPr>
      </w:pPr>
      <w:r w:rsidRPr="007F275C">
        <w:rPr>
          <w:rFonts w:ascii="inherit" w:hAnsi="inherit" w:cs="Helvetica"/>
          <w:color w:val="555555"/>
          <w:sz w:val="21"/>
          <w:szCs w:val="21"/>
        </w:rPr>
        <w:t xml:space="preserve">A rendszeres tájékoztatás írott és szóbeli formáinak sokfélesége biztosítja az információszerzést (helyszíni interjúk). Folyamatos a kommunikáció. Fejlesztési feladatként jelölte meg a vezető a kommunikációs elhajlások kiküszöbölését, a kétoldalú kommunikáció hatékonyabbá tételét. </w:t>
      </w:r>
    </w:p>
    <w:p w:rsidR="00377597" w:rsidRPr="007F275C" w:rsidRDefault="00377597" w:rsidP="00377597">
      <w:pPr>
        <w:pStyle w:val="ng-binding"/>
        <w:shd w:val="clear" w:color="auto" w:fill="FFFFFF"/>
        <w:spacing w:before="0" w:beforeAutospacing="0" w:after="0" w:afterAutospacing="0" w:line="384" w:lineRule="atLeast"/>
        <w:textAlignment w:val="baseline"/>
        <w:rPr>
          <w:rFonts w:ascii="inherit" w:hAnsi="inherit" w:cs="Helvetica"/>
          <w:color w:val="333333"/>
          <w:sz w:val="21"/>
          <w:szCs w:val="21"/>
        </w:rPr>
      </w:pPr>
      <w:r w:rsidRPr="007F275C">
        <w:rPr>
          <w:rFonts w:ascii="inherit" w:hAnsi="inherit" w:cs="Helvetica"/>
          <w:color w:val="333333"/>
          <w:sz w:val="21"/>
          <w:szCs w:val="21"/>
        </w:rPr>
        <w:t>3.5.2. A vezetés engedi és szívesen befogadja, a tanulástanítás eredményesebbé tételére irányuló kezdeményezéseket, innovációkat, fejlesztéseket.</w:t>
      </w:r>
    </w:p>
    <w:p w:rsidR="00377597" w:rsidRPr="007F275C" w:rsidRDefault="00377597" w:rsidP="00377597">
      <w:pPr>
        <w:pStyle w:val="Cmsor5"/>
        <w:shd w:val="clear" w:color="auto" w:fill="FFFFFF"/>
        <w:spacing w:before="150" w:beforeAutospacing="0" w:after="0" w:afterAutospacing="0"/>
        <w:textAlignment w:val="baseline"/>
        <w:rPr>
          <w:rFonts w:ascii="inherit" w:hAnsi="inherit" w:cs="Helvetica"/>
          <w:b w:val="0"/>
          <w:bCs w:val="0"/>
          <w:color w:val="D1130D"/>
          <w:sz w:val="21"/>
          <w:szCs w:val="21"/>
        </w:rPr>
      </w:pPr>
      <w:r w:rsidRPr="007F275C">
        <w:rPr>
          <w:rFonts w:ascii="inherit" w:hAnsi="inherit" w:cs="Helvetica"/>
          <w:b w:val="0"/>
          <w:bCs w:val="0"/>
          <w:color w:val="D1130D"/>
          <w:sz w:val="21"/>
          <w:szCs w:val="21"/>
        </w:rPr>
        <w:t>Megjegyzés</w:t>
      </w:r>
    </w:p>
    <w:p w:rsidR="00377597" w:rsidRPr="007F275C" w:rsidRDefault="00377597" w:rsidP="00377597">
      <w:pPr>
        <w:pStyle w:val="ng-binding"/>
        <w:numPr>
          <w:ilvl w:val="0"/>
          <w:numId w:val="75"/>
        </w:numPr>
        <w:shd w:val="clear" w:color="auto" w:fill="FFFFFF"/>
        <w:spacing w:before="75" w:beforeAutospacing="0" w:after="75" w:afterAutospacing="0"/>
        <w:ind w:left="300"/>
        <w:textAlignment w:val="baseline"/>
        <w:rPr>
          <w:rFonts w:ascii="inherit" w:hAnsi="inherit" w:cs="Helvetica"/>
          <w:color w:val="555555"/>
          <w:sz w:val="21"/>
          <w:szCs w:val="21"/>
        </w:rPr>
      </w:pPr>
      <w:r w:rsidRPr="007F275C">
        <w:rPr>
          <w:rFonts w:ascii="inherit" w:hAnsi="inherit" w:cs="Helvetica"/>
          <w:color w:val="555555"/>
          <w:sz w:val="21"/>
          <w:szCs w:val="21"/>
        </w:rPr>
        <w:t xml:space="preserve">A vezetés nyitott, ösztönzi a módszertani, pedagógiai újításokat (helyszíni interjúk). Egyik főbb jellemzőjük a nyitottság. POK által szervezett továbbképzést több alkalommal. Míg a fiatal kollégák lelkesek és nyitottak az innovációs fejlesztésekre, addig az idősebb kollégák többsége nem kívánja </w:t>
      </w:r>
      <w:proofErr w:type="spellStart"/>
      <w:r w:rsidRPr="007F275C">
        <w:rPr>
          <w:rFonts w:ascii="inherit" w:hAnsi="inherit" w:cs="Helvetica"/>
          <w:color w:val="555555"/>
          <w:sz w:val="21"/>
          <w:szCs w:val="21"/>
        </w:rPr>
        <w:t>továbbfejleszteni</w:t>
      </w:r>
      <w:proofErr w:type="spellEnd"/>
      <w:r w:rsidRPr="007F275C">
        <w:rPr>
          <w:rFonts w:ascii="inherit" w:hAnsi="inherit" w:cs="Helvetica"/>
          <w:color w:val="555555"/>
          <w:sz w:val="21"/>
          <w:szCs w:val="21"/>
        </w:rPr>
        <w:t xml:space="preserve"> tudását.</w:t>
      </w:r>
    </w:p>
    <w:p w:rsidR="00377597" w:rsidRPr="007F275C" w:rsidRDefault="00377597" w:rsidP="00377597">
      <w:pPr>
        <w:pStyle w:val="ng-binding"/>
        <w:shd w:val="clear" w:color="auto" w:fill="FFFFFF"/>
        <w:spacing w:before="0" w:beforeAutospacing="0" w:after="0" w:afterAutospacing="0" w:line="384" w:lineRule="atLeast"/>
        <w:textAlignment w:val="baseline"/>
        <w:rPr>
          <w:rFonts w:ascii="inherit" w:hAnsi="inherit" w:cs="Helvetica"/>
          <w:color w:val="333333"/>
          <w:sz w:val="21"/>
          <w:szCs w:val="21"/>
        </w:rPr>
      </w:pPr>
      <w:r w:rsidRPr="007F275C">
        <w:rPr>
          <w:rFonts w:ascii="inherit" w:hAnsi="inherit" w:cs="Helvetica"/>
          <w:color w:val="333333"/>
          <w:sz w:val="21"/>
          <w:szCs w:val="21"/>
        </w:rPr>
        <w:t>4.1.1. A munkatársak felelősségét, jogkörét és hatáskörét egyértelműen meghatározza, felhatalmazást ad.</w:t>
      </w:r>
    </w:p>
    <w:p w:rsidR="00377597" w:rsidRPr="007F275C" w:rsidRDefault="00377597" w:rsidP="00377597">
      <w:pPr>
        <w:pStyle w:val="Cmsor5"/>
        <w:shd w:val="clear" w:color="auto" w:fill="FFFFFF"/>
        <w:spacing w:before="150" w:beforeAutospacing="0" w:after="0" w:afterAutospacing="0"/>
        <w:textAlignment w:val="baseline"/>
        <w:rPr>
          <w:rFonts w:ascii="inherit" w:hAnsi="inherit" w:cs="Helvetica"/>
          <w:b w:val="0"/>
          <w:bCs w:val="0"/>
          <w:color w:val="D1130D"/>
          <w:sz w:val="21"/>
          <w:szCs w:val="21"/>
        </w:rPr>
      </w:pPr>
      <w:r w:rsidRPr="007F275C">
        <w:rPr>
          <w:rFonts w:ascii="inherit" w:hAnsi="inherit" w:cs="Helvetica"/>
          <w:b w:val="0"/>
          <w:bCs w:val="0"/>
          <w:color w:val="D1130D"/>
          <w:sz w:val="21"/>
          <w:szCs w:val="21"/>
        </w:rPr>
        <w:t>Megjegyzés</w:t>
      </w:r>
    </w:p>
    <w:p w:rsidR="00377597" w:rsidRPr="007F275C" w:rsidRDefault="00377597" w:rsidP="00377597">
      <w:pPr>
        <w:pStyle w:val="ng-binding"/>
        <w:numPr>
          <w:ilvl w:val="0"/>
          <w:numId w:val="76"/>
        </w:numPr>
        <w:shd w:val="clear" w:color="auto" w:fill="FFFFFF"/>
        <w:spacing w:before="75" w:beforeAutospacing="0" w:after="75" w:afterAutospacing="0"/>
        <w:ind w:left="300"/>
        <w:textAlignment w:val="baseline"/>
        <w:rPr>
          <w:rFonts w:ascii="inherit" w:hAnsi="inherit" w:cs="Helvetica"/>
          <w:color w:val="555555"/>
          <w:sz w:val="21"/>
          <w:szCs w:val="21"/>
        </w:rPr>
      </w:pPr>
      <w:r w:rsidRPr="007F275C">
        <w:rPr>
          <w:rFonts w:ascii="inherit" w:hAnsi="inherit" w:cs="Helvetica"/>
          <w:color w:val="555555"/>
          <w:sz w:val="21"/>
          <w:szCs w:val="21"/>
        </w:rPr>
        <w:t>Az SZMSZ (2. pont) részletesen tartalmazza a munkatársak feladat-, és jogkörét. Munkaköri leírás is tartalmazza a hatás és jogkör meghatározásokat. A vezetőtársak tisztában voltak a feladataikkal.</w:t>
      </w:r>
    </w:p>
    <w:p w:rsidR="00377597" w:rsidRPr="007F275C" w:rsidRDefault="00377597" w:rsidP="00377597">
      <w:pPr>
        <w:pStyle w:val="ng-binding"/>
        <w:shd w:val="clear" w:color="auto" w:fill="FFFFFF"/>
        <w:spacing w:before="0" w:beforeAutospacing="0" w:after="0" w:afterAutospacing="0" w:line="384" w:lineRule="atLeast"/>
        <w:textAlignment w:val="baseline"/>
        <w:rPr>
          <w:rFonts w:ascii="inherit" w:hAnsi="inherit" w:cs="Helvetica"/>
          <w:color w:val="333333"/>
          <w:sz w:val="21"/>
          <w:szCs w:val="21"/>
        </w:rPr>
      </w:pPr>
      <w:r w:rsidRPr="007F275C">
        <w:rPr>
          <w:rFonts w:ascii="inherit" w:hAnsi="inherit" w:cs="Helvetica"/>
          <w:color w:val="333333"/>
          <w:sz w:val="21"/>
          <w:szCs w:val="21"/>
        </w:rPr>
        <w:lastRenderedPageBreak/>
        <w:t>4.1.2. A vezetési feladatok egy részét delegálja vezetőtársai munkakörébe, majd a továbbiakban a leadott döntési- és hatásköri jogokat ő maga is betartja, betartatja.</w:t>
      </w:r>
    </w:p>
    <w:p w:rsidR="00377597" w:rsidRPr="007F275C" w:rsidRDefault="00377597" w:rsidP="00377597">
      <w:pPr>
        <w:pStyle w:val="Cmsor5"/>
        <w:shd w:val="clear" w:color="auto" w:fill="FFFFFF"/>
        <w:spacing w:before="150" w:beforeAutospacing="0" w:after="0" w:afterAutospacing="0"/>
        <w:textAlignment w:val="baseline"/>
        <w:rPr>
          <w:rFonts w:ascii="inherit" w:hAnsi="inherit" w:cs="Helvetica"/>
          <w:b w:val="0"/>
          <w:bCs w:val="0"/>
          <w:color w:val="D1130D"/>
          <w:sz w:val="21"/>
          <w:szCs w:val="21"/>
        </w:rPr>
      </w:pPr>
      <w:r w:rsidRPr="007F275C">
        <w:rPr>
          <w:rFonts w:ascii="inherit" w:hAnsi="inherit" w:cs="Helvetica"/>
          <w:b w:val="0"/>
          <w:bCs w:val="0"/>
          <w:color w:val="D1130D"/>
          <w:sz w:val="21"/>
          <w:szCs w:val="21"/>
        </w:rPr>
        <w:t>Megjegyzés</w:t>
      </w:r>
    </w:p>
    <w:p w:rsidR="00377597" w:rsidRPr="007F275C" w:rsidRDefault="00377597" w:rsidP="00377597">
      <w:pPr>
        <w:pStyle w:val="ng-binding"/>
        <w:numPr>
          <w:ilvl w:val="0"/>
          <w:numId w:val="77"/>
        </w:numPr>
        <w:shd w:val="clear" w:color="auto" w:fill="FFFFFF"/>
        <w:spacing w:before="75" w:beforeAutospacing="0" w:after="75" w:afterAutospacing="0"/>
        <w:ind w:left="300"/>
        <w:textAlignment w:val="baseline"/>
        <w:rPr>
          <w:rFonts w:ascii="inherit" w:hAnsi="inherit" w:cs="Helvetica"/>
          <w:color w:val="555555"/>
          <w:sz w:val="21"/>
          <w:szCs w:val="21"/>
        </w:rPr>
      </w:pPr>
      <w:r w:rsidRPr="007F275C">
        <w:rPr>
          <w:rFonts w:ascii="inherit" w:hAnsi="inherit" w:cs="Helvetica"/>
          <w:color w:val="555555"/>
          <w:sz w:val="21"/>
          <w:szCs w:val="21"/>
        </w:rPr>
        <w:t xml:space="preserve">Az </w:t>
      </w:r>
      <w:proofErr w:type="spellStart"/>
      <w:r w:rsidRPr="007F275C">
        <w:rPr>
          <w:rFonts w:ascii="inherit" w:hAnsi="inherit" w:cs="Helvetica"/>
          <w:color w:val="555555"/>
          <w:sz w:val="21"/>
          <w:szCs w:val="21"/>
        </w:rPr>
        <w:t>szmsz</w:t>
      </w:r>
      <w:proofErr w:type="spellEnd"/>
      <w:r w:rsidRPr="007F275C">
        <w:rPr>
          <w:rFonts w:ascii="inherit" w:hAnsi="inherit" w:cs="Helvetica"/>
          <w:color w:val="555555"/>
          <w:sz w:val="21"/>
          <w:szCs w:val="21"/>
        </w:rPr>
        <w:t xml:space="preserve"> (2.2 pont) értelmében az igazgató személyesen látja el a törvény által előírt feladat-, és hatásköreit, abból nem ad le vezetőtársainak feladatot. Az igazgató kizárólagos hatáskörébe tartozó feladatok: a munkáltatói jogkör gyakorlása - kinevezés, átsorolás, felmentés, jutalmazás, fegyelmi ügyek; a költségvetés tervezésével és végrehajtásával kapcsolatos feladatok; a kötelezettségvállalási jogkör gyakorlása; döntés személyi és tárgyi feltételekről; a belső ellenőrzés és irányítás; tanulók felvétele; az intézményre vonatkozó szerződések megkötése. A vezetőtársak részvételét a vezetői feladatokban az </w:t>
      </w:r>
      <w:proofErr w:type="spellStart"/>
      <w:r w:rsidRPr="007F275C">
        <w:rPr>
          <w:rFonts w:ascii="inherit" w:hAnsi="inherit" w:cs="Helvetica"/>
          <w:color w:val="555555"/>
          <w:sz w:val="21"/>
          <w:szCs w:val="21"/>
        </w:rPr>
        <w:t>szmsz</w:t>
      </w:r>
      <w:proofErr w:type="spellEnd"/>
      <w:r w:rsidRPr="007F275C">
        <w:rPr>
          <w:rFonts w:ascii="inherit" w:hAnsi="inherit" w:cs="Helvetica"/>
          <w:color w:val="555555"/>
          <w:sz w:val="21"/>
          <w:szCs w:val="21"/>
        </w:rPr>
        <w:t xml:space="preserve"> 2. függeléke szabályozza.</w:t>
      </w:r>
    </w:p>
    <w:p w:rsidR="00377597" w:rsidRPr="007F275C" w:rsidRDefault="00377597" w:rsidP="00377597">
      <w:pPr>
        <w:pStyle w:val="ng-binding"/>
        <w:shd w:val="clear" w:color="auto" w:fill="FFFFFF"/>
        <w:spacing w:before="0" w:beforeAutospacing="0" w:after="0" w:afterAutospacing="0" w:line="384" w:lineRule="atLeast"/>
        <w:textAlignment w:val="baseline"/>
        <w:rPr>
          <w:rFonts w:ascii="inherit" w:hAnsi="inherit" w:cs="Helvetica"/>
          <w:color w:val="333333"/>
          <w:sz w:val="21"/>
          <w:szCs w:val="21"/>
        </w:rPr>
      </w:pPr>
      <w:r w:rsidRPr="007F275C">
        <w:rPr>
          <w:rFonts w:ascii="inherit" w:hAnsi="inherit" w:cs="Helvetica"/>
          <w:color w:val="333333"/>
          <w:sz w:val="21"/>
          <w:szCs w:val="21"/>
        </w:rPr>
        <w:t>4.2.1. Irányítja és aktív szerepet játszik a belső intézményi ellenőrzési-értékelési rendszer kialakításában (az országos önértékelési rendszer intézményi adaptálásában) és működtetésében.</w:t>
      </w:r>
    </w:p>
    <w:p w:rsidR="00377597" w:rsidRPr="007F275C" w:rsidRDefault="00377597" w:rsidP="00377597">
      <w:pPr>
        <w:pStyle w:val="Cmsor5"/>
        <w:shd w:val="clear" w:color="auto" w:fill="FFFFFF"/>
        <w:spacing w:before="150" w:beforeAutospacing="0" w:after="0" w:afterAutospacing="0"/>
        <w:textAlignment w:val="baseline"/>
        <w:rPr>
          <w:rFonts w:ascii="inherit" w:hAnsi="inherit" w:cs="Helvetica"/>
          <w:b w:val="0"/>
          <w:bCs w:val="0"/>
          <w:color w:val="D1130D"/>
          <w:sz w:val="21"/>
          <w:szCs w:val="21"/>
        </w:rPr>
      </w:pPr>
      <w:r w:rsidRPr="007F275C">
        <w:rPr>
          <w:rFonts w:ascii="inherit" w:hAnsi="inherit" w:cs="Helvetica"/>
          <w:b w:val="0"/>
          <w:bCs w:val="0"/>
          <w:color w:val="D1130D"/>
          <w:sz w:val="21"/>
          <w:szCs w:val="21"/>
        </w:rPr>
        <w:t>Megjegyzés</w:t>
      </w:r>
    </w:p>
    <w:p w:rsidR="00377597" w:rsidRPr="007F275C" w:rsidRDefault="00377597" w:rsidP="00377597">
      <w:pPr>
        <w:pStyle w:val="ng-binding"/>
        <w:numPr>
          <w:ilvl w:val="0"/>
          <w:numId w:val="78"/>
        </w:numPr>
        <w:shd w:val="clear" w:color="auto" w:fill="FFFFFF"/>
        <w:spacing w:before="75" w:beforeAutospacing="0" w:after="75" w:afterAutospacing="0"/>
        <w:ind w:left="300"/>
        <w:textAlignment w:val="baseline"/>
        <w:rPr>
          <w:rFonts w:ascii="inherit" w:hAnsi="inherit" w:cs="Helvetica"/>
          <w:color w:val="555555"/>
          <w:sz w:val="21"/>
          <w:szCs w:val="21"/>
        </w:rPr>
      </w:pPr>
      <w:r w:rsidRPr="007F275C">
        <w:rPr>
          <w:rFonts w:ascii="inherit" w:hAnsi="inherit" w:cs="Helvetica"/>
          <w:color w:val="555555"/>
          <w:sz w:val="21"/>
          <w:szCs w:val="21"/>
        </w:rPr>
        <w:t>Az intézményben az ellenőrzés az igazgató kötelessége és felelőssége. Ezen túlmenően az intézmény minden vezető beosztású dolgozója felelős a maga területén a hatékony és folyamatos ellenőrzésért. (</w:t>
      </w:r>
      <w:proofErr w:type="spellStart"/>
      <w:r w:rsidRPr="007F275C">
        <w:rPr>
          <w:rFonts w:ascii="inherit" w:hAnsi="inherit" w:cs="Helvetica"/>
          <w:color w:val="555555"/>
          <w:sz w:val="21"/>
          <w:szCs w:val="21"/>
        </w:rPr>
        <w:t>szmsz</w:t>
      </w:r>
      <w:proofErr w:type="spellEnd"/>
      <w:r w:rsidRPr="007F275C">
        <w:rPr>
          <w:rFonts w:ascii="inherit" w:hAnsi="inherit" w:cs="Helvetica"/>
          <w:color w:val="555555"/>
          <w:sz w:val="21"/>
          <w:szCs w:val="21"/>
        </w:rPr>
        <w:t xml:space="preserve"> 36. </w:t>
      </w:r>
      <w:proofErr w:type="spellStart"/>
      <w:r w:rsidRPr="007F275C">
        <w:rPr>
          <w:rFonts w:ascii="inherit" w:hAnsi="inherit" w:cs="Helvetica"/>
          <w:color w:val="555555"/>
          <w:sz w:val="21"/>
          <w:szCs w:val="21"/>
        </w:rPr>
        <w:t>okdal</w:t>
      </w:r>
      <w:proofErr w:type="spellEnd"/>
      <w:r w:rsidRPr="007F275C">
        <w:rPr>
          <w:rFonts w:ascii="inherit" w:hAnsi="inherit" w:cs="Helvetica"/>
          <w:color w:val="555555"/>
          <w:sz w:val="21"/>
          <w:szCs w:val="21"/>
        </w:rPr>
        <w:t>) Az igazgató, az iskola pedagógusai közül bárkit meghatározott célból és jogkörrel ellenőrzési feladatok elvégzésére kijelölhet. Az intézményben 3 fős önértékelési csoport szervezi és végzi az önértékeléssel kapcsolatos feladatokat. Az éves önértékelési terv az éves munkarend része. (</w:t>
      </w:r>
      <w:proofErr w:type="spellStart"/>
      <w:r w:rsidRPr="007F275C">
        <w:rPr>
          <w:rFonts w:ascii="inherit" w:hAnsi="inherit" w:cs="Helvetica"/>
          <w:color w:val="555555"/>
          <w:sz w:val="21"/>
          <w:szCs w:val="21"/>
        </w:rPr>
        <w:t>szmsz</w:t>
      </w:r>
      <w:proofErr w:type="spellEnd"/>
      <w:r w:rsidRPr="007F275C">
        <w:rPr>
          <w:rFonts w:ascii="inherit" w:hAnsi="inherit" w:cs="Helvetica"/>
          <w:color w:val="555555"/>
          <w:sz w:val="21"/>
          <w:szCs w:val="21"/>
        </w:rPr>
        <w:t xml:space="preserve"> 18. oldal) Az intézményi önértékelést elvégezték, a fejlesztési tervet a vezető elkészítette. (munkatervek, beszámolók, az önértékelés dokumentumai)</w:t>
      </w:r>
    </w:p>
    <w:p w:rsidR="00377597" w:rsidRPr="007F275C" w:rsidRDefault="00377597" w:rsidP="00377597">
      <w:pPr>
        <w:pStyle w:val="ng-binding"/>
        <w:shd w:val="clear" w:color="auto" w:fill="FFFFFF"/>
        <w:spacing w:before="0" w:beforeAutospacing="0" w:after="0" w:afterAutospacing="0" w:line="384" w:lineRule="atLeast"/>
        <w:textAlignment w:val="baseline"/>
        <w:rPr>
          <w:rFonts w:ascii="inherit" w:hAnsi="inherit" w:cs="Helvetica"/>
          <w:color w:val="333333"/>
          <w:sz w:val="21"/>
          <w:szCs w:val="21"/>
        </w:rPr>
      </w:pPr>
      <w:r w:rsidRPr="007F275C">
        <w:rPr>
          <w:rFonts w:ascii="inherit" w:hAnsi="inherit" w:cs="Helvetica"/>
          <w:color w:val="333333"/>
          <w:sz w:val="21"/>
          <w:szCs w:val="21"/>
        </w:rPr>
        <w:t>4.2.2. Részt vállal a pedagógusok óráinak látogatásában, megbeszélésében.</w:t>
      </w:r>
    </w:p>
    <w:p w:rsidR="00377597" w:rsidRPr="007F275C" w:rsidRDefault="00377597" w:rsidP="00377597">
      <w:pPr>
        <w:pStyle w:val="Cmsor5"/>
        <w:shd w:val="clear" w:color="auto" w:fill="FFFFFF"/>
        <w:spacing w:before="150" w:beforeAutospacing="0" w:after="0" w:afterAutospacing="0"/>
        <w:textAlignment w:val="baseline"/>
        <w:rPr>
          <w:rFonts w:ascii="inherit" w:hAnsi="inherit" w:cs="Helvetica"/>
          <w:b w:val="0"/>
          <w:bCs w:val="0"/>
          <w:color w:val="D1130D"/>
          <w:sz w:val="21"/>
          <w:szCs w:val="21"/>
        </w:rPr>
      </w:pPr>
      <w:r w:rsidRPr="007F275C">
        <w:rPr>
          <w:rFonts w:ascii="inherit" w:hAnsi="inherit" w:cs="Helvetica"/>
          <w:b w:val="0"/>
          <w:bCs w:val="0"/>
          <w:color w:val="D1130D"/>
          <w:sz w:val="21"/>
          <w:szCs w:val="21"/>
        </w:rPr>
        <w:t>Megjegyzés</w:t>
      </w:r>
    </w:p>
    <w:p w:rsidR="00377597" w:rsidRPr="007F275C" w:rsidRDefault="00377597" w:rsidP="00377597">
      <w:pPr>
        <w:pStyle w:val="ng-binding"/>
        <w:numPr>
          <w:ilvl w:val="0"/>
          <w:numId w:val="79"/>
        </w:numPr>
        <w:shd w:val="clear" w:color="auto" w:fill="FFFFFF"/>
        <w:spacing w:before="75" w:beforeAutospacing="0" w:after="75" w:afterAutospacing="0"/>
        <w:ind w:left="300"/>
        <w:textAlignment w:val="baseline"/>
        <w:rPr>
          <w:rFonts w:ascii="inherit" w:hAnsi="inherit" w:cs="Helvetica"/>
          <w:color w:val="555555"/>
          <w:sz w:val="21"/>
          <w:szCs w:val="21"/>
        </w:rPr>
      </w:pPr>
      <w:r w:rsidRPr="007F275C">
        <w:rPr>
          <w:rFonts w:ascii="inherit" w:hAnsi="inherit" w:cs="Helvetica"/>
          <w:color w:val="555555"/>
          <w:sz w:val="21"/>
          <w:szCs w:val="21"/>
        </w:rPr>
        <w:t xml:space="preserve">A kölcsönös hospitálások rendszerébe illeszkedik bele a vezetői óralátogatás, rendszeresen látogat szakórákat, a tanárokkal személyes konzultációt folytat. (helyszíni interjúk). Fontosnak találja, hogy az óralátogatás után személyes óramegbeszélés is történjen. (VI) </w:t>
      </w:r>
    </w:p>
    <w:p w:rsidR="00377597" w:rsidRPr="007F275C" w:rsidRDefault="00377597" w:rsidP="00377597">
      <w:pPr>
        <w:pStyle w:val="ng-binding"/>
        <w:shd w:val="clear" w:color="auto" w:fill="FFFFFF"/>
        <w:spacing w:before="0" w:beforeAutospacing="0" w:after="0" w:afterAutospacing="0" w:line="384" w:lineRule="atLeast"/>
        <w:textAlignment w:val="baseline"/>
        <w:rPr>
          <w:rFonts w:ascii="inherit" w:hAnsi="inherit" w:cs="Helvetica"/>
          <w:color w:val="333333"/>
          <w:sz w:val="21"/>
          <w:szCs w:val="21"/>
        </w:rPr>
      </w:pPr>
      <w:r w:rsidRPr="007F275C">
        <w:rPr>
          <w:rFonts w:ascii="inherit" w:hAnsi="inherit" w:cs="Helvetica"/>
          <w:color w:val="333333"/>
          <w:sz w:val="21"/>
          <w:szCs w:val="21"/>
        </w:rPr>
        <w:t>4.2.3. A pedagógusok értékelésében a vezetés a fejlesztő szemléletet érvényesíti, az egyének erősségeire fókuszál.</w:t>
      </w:r>
    </w:p>
    <w:p w:rsidR="00377597" w:rsidRPr="007F275C" w:rsidRDefault="00377597" w:rsidP="00377597">
      <w:pPr>
        <w:pStyle w:val="Cmsor5"/>
        <w:shd w:val="clear" w:color="auto" w:fill="FFFFFF"/>
        <w:spacing w:before="150" w:beforeAutospacing="0" w:after="0" w:afterAutospacing="0"/>
        <w:textAlignment w:val="baseline"/>
        <w:rPr>
          <w:rFonts w:ascii="inherit" w:hAnsi="inherit" w:cs="Helvetica"/>
          <w:b w:val="0"/>
          <w:bCs w:val="0"/>
          <w:color w:val="D1130D"/>
          <w:sz w:val="21"/>
          <w:szCs w:val="21"/>
        </w:rPr>
      </w:pPr>
      <w:r w:rsidRPr="007F275C">
        <w:rPr>
          <w:rFonts w:ascii="inherit" w:hAnsi="inherit" w:cs="Helvetica"/>
          <w:b w:val="0"/>
          <w:bCs w:val="0"/>
          <w:color w:val="D1130D"/>
          <w:sz w:val="21"/>
          <w:szCs w:val="21"/>
        </w:rPr>
        <w:t>Megjegyzés</w:t>
      </w:r>
    </w:p>
    <w:p w:rsidR="00377597" w:rsidRPr="007F275C" w:rsidRDefault="00377597" w:rsidP="00377597">
      <w:pPr>
        <w:pStyle w:val="ng-binding"/>
        <w:numPr>
          <w:ilvl w:val="0"/>
          <w:numId w:val="80"/>
        </w:numPr>
        <w:shd w:val="clear" w:color="auto" w:fill="FFFFFF"/>
        <w:spacing w:before="75" w:beforeAutospacing="0" w:after="75" w:afterAutospacing="0"/>
        <w:ind w:left="300"/>
        <w:textAlignment w:val="baseline"/>
        <w:rPr>
          <w:rFonts w:ascii="inherit" w:hAnsi="inherit" w:cs="Helvetica"/>
          <w:color w:val="555555"/>
          <w:sz w:val="21"/>
          <w:szCs w:val="21"/>
        </w:rPr>
      </w:pPr>
      <w:r w:rsidRPr="007F275C">
        <w:rPr>
          <w:rFonts w:ascii="inherit" w:hAnsi="inherit" w:cs="Helvetica"/>
          <w:color w:val="555555"/>
          <w:sz w:val="21"/>
          <w:szCs w:val="21"/>
        </w:rPr>
        <w:t>A pedagógusok értékelésében, épp úgy, ahogy a tanulók értékelésében a fejlesztő szemlélet a meghatározó. Az intézményben folyó minden értékelési folyamat az önreflexióra épül, a nevelőtestület tagjaival szemben elvárás, hogy nyitott legyen az önfejlődésre. Ebben a folyamatban a vezetőség példát mutat, és nagy empátiával, segítő szándékkal, humánummal vesz részt (helyszíni interjúk, dokumentumelemzés: PP). Empatikus, odafigyelő a vezető személyisége és együttműködésre, segítségnyújtásra törekszik.</w:t>
      </w:r>
    </w:p>
    <w:p w:rsidR="00377597" w:rsidRPr="007F275C" w:rsidRDefault="00377597" w:rsidP="00377597">
      <w:pPr>
        <w:pStyle w:val="ng-binding"/>
        <w:shd w:val="clear" w:color="auto" w:fill="FFFFFF"/>
        <w:spacing w:before="0" w:beforeAutospacing="0" w:after="0" w:afterAutospacing="0" w:line="384" w:lineRule="atLeast"/>
        <w:textAlignment w:val="baseline"/>
        <w:rPr>
          <w:rFonts w:ascii="inherit" w:hAnsi="inherit" w:cs="Helvetica"/>
          <w:color w:val="333333"/>
          <w:sz w:val="21"/>
          <w:szCs w:val="21"/>
        </w:rPr>
      </w:pPr>
      <w:r w:rsidRPr="007F275C">
        <w:rPr>
          <w:rFonts w:ascii="inherit" w:hAnsi="inherit" w:cs="Helvetica"/>
          <w:color w:val="333333"/>
          <w:sz w:val="21"/>
          <w:szCs w:val="21"/>
        </w:rPr>
        <w:t>4.3.1. Ösztönzi a nevelőtestület tagjait önmaguk fejlesztésére. A feladatok delegálásánál az egyének erősségeire épít.</w:t>
      </w:r>
    </w:p>
    <w:p w:rsidR="00377597" w:rsidRPr="007F275C" w:rsidRDefault="00377597" w:rsidP="00377597">
      <w:pPr>
        <w:pStyle w:val="Cmsor5"/>
        <w:shd w:val="clear" w:color="auto" w:fill="FFFFFF"/>
        <w:spacing w:before="150" w:beforeAutospacing="0" w:after="0" w:afterAutospacing="0"/>
        <w:textAlignment w:val="baseline"/>
        <w:rPr>
          <w:rFonts w:ascii="inherit" w:hAnsi="inherit" w:cs="Helvetica"/>
          <w:b w:val="0"/>
          <w:bCs w:val="0"/>
          <w:color w:val="D1130D"/>
          <w:sz w:val="21"/>
          <w:szCs w:val="21"/>
        </w:rPr>
      </w:pPr>
      <w:r w:rsidRPr="007F275C">
        <w:rPr>
          <w:rFonts w:ascii="inherit" w:hAnsi="inherit" w:cs="Helvetica"/>
          <w:b w:val="0"/>
          <w:bCs w:val="0"/>
          <w:color w:val="D1130D"/>
          <w:sz w:val="21"/>
          <w:szCs w:val="21"/>
        </w:rPr>
        <w:t>Megjegyzés</w:t>
      </w:r>
    </w:p>
    <w:p w:rsidR="00377597" w:rsidRPr="007F275C" w:rsidRDefault="00377597" w:rsidP="00377597">
      <w:pPr>
        <w:pStyle w:val="ng-binding"/>
        <w:numPr>
          <w:ilvl w:val="0"/>
          <w:numId w:val="81"/>
        </w:numPr>
        <w:shd w:val="clear" w:color="auto" w:fill="FFFFFF"/>
        <w:spacing w:before="75" w:beforeAutospacing="0" w:after="75" w:afterAutospacing="0"/>
        <w:ind w:left="300"/>
        <w:textAlignment w:val="baseline"/>
        <w:rPr>
          <w:rFonts w:ascii="inherit" w:hAnsi="inherit" w:cs="Helvetica"/>
          <w:color w:val="555555"/>
          <w:sz w:val="21"/>
          <w:szCs w:val="21"/>
        </w:rPr>
      </w:pPr>
      <w:r w:rsidRPr="007F275C">
        <w:rPr>
          <w:rFonts w:ascii="inherit" w:hAnsi="inherit" w:cs="Helvetica"/>
          <w:color w:val="555555"/>
          <w:sz w:val="21"/>
          <w:szCs w:val="21"/>
        </w:rPr>
        <w:t>Az intézményi önértékelés pedagógus elégedettség kérdőíve magas pontértéket (20. kérdés; 4,75 pont) mutat a vezető szerepére, a pedagógusok önfejlődésének szervezésében. Azonban a pedagógusok fogadókészsége a továbbképzéseken való részvételre kevésbé utal aktivitásra (pedagógus elégedettség kérdőív 29. kérdés; 4,00 pont).</w:t>
      </w:r>
    </w:p>
    <w:p w:rsidR="00377597" w:rsidRPr="007F275C" w:rsidRDefault="00377597" w:rsidP="00377597">
      <w:pPr>
        <w:pStyle w:val="ng-binding"/>
        <w:shd w:val="clear" w:color="auto" w:fill="FFFFFF"/>
        <w:spacing w:before="0" w:beforeAutospacing="0" w:after="0" w:afterAutospacing="0" w:line="384" w:lineRule="atLeast"/>
        <w:textAlignment w:val="baseline"/>
        <w:rPr>
          <w:rFonts w:ascii="inherit" w:hAnsi="inherit" w:cs="Helvetica"/>
          <w:color w:val="333333"/>
          <w:sz w:val="21"/>
          <w:szCs w:val="21"/>
        </w:rPr>
      </w:pPr>
      <w:r w:rsidRPr="007F275C">
        <w:rPr>
          <w:rFonts w:ascii="inherit" w:hAnsi="inherit" w:cs="Helvetica"/>
          <w:color w:val="333333"/>
          <w:sz w:val="21"/>
          <w:szCs w:val="21"/>
        </w:rPr>
        <w:t>4.3.2. Alkalmat ad a pedagógusoknak személyes szakmai céljaik megvalósítására, támogatja munkatársait terveik és feladataik teljesítésében.</w:t>
      </w:r>
    </w:p>
    <w:p w:rsidR="00377597" w:rsidRPr="007F275C" w:rsidRDefault="00377597" w:rsidP="00377597">
      <w:pPr>
        <w:pStyle w:val="Cmsor5"/>
        <w:shd w:val="clear" w:color="auto" w:fill="FFFFFF"/>
        <w:spacing w:before="150" w:beforeAutospacing="0" w:after="0" w:afterAutospacing="0"/>
        <w:textAlignment w:val="baseline"/>
        <w:rPr>
          <w:rFonts w:ascii="inherit" w:hAnsi="inherit" w:cs="Helvetica"/>
          <w:b w:val="0"/>
          <w:bCs w:val="0"/>
          <w:color w:val="D1130D"/>
          <w:sz w:val="21"/>
          <w:szCs w:val="21"/>
        </w:rPr>
      </w:pPr>
      <w:r w:rsidRPr="007F275C">
        <w:rPr>
          <w:rFonts w:ascii="inherit" w:hAnsi="inherit" w:cs="Helvetica"/>
          <w:b w:val="0"/>
          <w:bCs w:val="0"/>
          <w:color w:val="D1130D"/>
          <w:sz w:val="21"/>
          <w:szCs w:val="21"/>
        </w:rPr>
        <w:lastRenderedPageBreak/>
        <w:t>Megjegyzés</w:t>
      </w:r>
    </w:p>
    <w:p w:rsidR="00377597" w:rsidRPr="007F275C" w:rsidRDefault="00377597" w:rsidP="00377597">
      <w:pPr>
        <w:pStyle w:val="ng-binding"/>
        <w:numPr>
          <w:ilvl w:val="0"/>
          <w:numId w:val="82"/>
        </w:numPr>
        <w:shd w:val="clear" w:color="auto" w:fill="FFFFFF"/>
        <w:spacing w:before="75" w:beforeAutospacing="0" w:after="75" w:afterAutospacing="0"/>
        <w:ind w:left="300"/>
        <w:textAlignment w:val="baseline"/>
        <w:rPr>
          <w:rFonts w:ascii="inherit" w:hAnsi="inherit" w:cs="Helvetica"/>
          <w:color w:val="555555"/>
          <w:sz w:val="21"/>
          <w:szCs w:val="21"/>
        </w:rPr>
      </w:pPr>
      <w:r w:rsidRPr="007F275C">
        <w:rPr>
          <w:rFonts w:ascii="inherit" w:hAnsi="inherit" w:cs="Helvetica"/>
          <w:color w:val="555555"/>
          <w:sz w:val="21"/>
          <w:szCs w:val="21"/>
        </w:rPr>
        <w:t xml:space="preserve">Inspirálja a munkatársait arra, hogy minél hatékonyabb módszertani eljárásokat fejlesszenek ki és alkalmazzanak. Az intézményvezetés lehetőségeihez mérten maximálisan támogatja a pedagógusok szakmai megújulását </w:t>
      </w:r>
      <w:proofErr w:type="gramStart"/>
      <w:r w:rsidRPr="007F275C">
        <w:rPr>
          <w:rFonts w:ascii="inherit" w:hAnsi="inherit" w:cs="Helvetica"/>
          <w:color w:val="555555"/>
          <w:sz w:val="21"/>
          <w:szCs w:val="21"/>
        </w:rPr>
        <w:t>( helyszíni</w:t>
      </w:r>
      <w:proofErr w:type="gramEnd"/>
      <w:r w:rsidRPr="007F275C">
        <w:rPr>
          <w:rFonts w:ascii="inherit" w:hAnsi="inherit" w:cs="Helvetica"/>
          <w:color w:val="555555"/>
          <w:sz w:val="21"/>
          <w:szCs w:val="21"/>
        </w:rPr>
        <w:t xml:space="preserve"> interjúk).</w:t>
      </w:r>
    </w:p>
    <w:p w:rsidR="00377597" w:rsidRPr="007F275C" w:rsidRDefault="00377597" w:rsidP="00377597">
      <w:pPr>
        <w:pStyle w:val="ng-binding"/>
        <w:shd w:val="clear" w:color="auto" w:fill="FFFFFF"/>
        <w:spacing w:before="0" w:beforeAutospacing="0" w:after="0" w:afterAutospacing="0" w:line="384" w:lineRule="atLeast"/>
        <w:textAlignment w:val="baseline"/>
        <w:rPr>
          <w:rFonts w:ascii="inherit" w:hAnsi="inherit" w:cs="Helvetica"/>
          <w:color w:val="333333"/>
          <w:sz w:val="21"/>
          <w:szCs w:val="21"/>
        </w:rPr>
      </w:pPr>
      <w:r w:rsidRPr="007F275C">
        <w:rPr>
          <w:rFonts w:ascii="inherit" w:hAnsi="inherit" w:cs="Helvetica"/>
          <w:color w:val="333333"/>
          <w:sz w:val="21"/>
          <w:szCs w:val="21"/>
        </w:rPr>
        <w:t>4.4.1. Aktívan működteti a munkaközösségeket, az egyéb csoportokat (projektcsoport például intézményi önértékelésre), szakjának és vezetői jelenléte fontosságának tükrében részt vesz a team munkában.</w:t>
      </w:r>
    </w:p>
    <w:p w:rsidR="00377597" w:rsidRPr="007F275C" w:rsidRDefault="00377597" w:rsidP="00377597">
      <w:pPr>
        <w:pStyle w:val="Cmsor5"/>
        <w:shd w:val="clear" w:color="auto" w:fill="FFFFFF"/>
        <w:spacing w:before="150" w:beforeAutospacing="0" w:after="0" w:afterAutospacing="0"/>
        <w:textAlignment w:val="baseline"/>
        <w:rPr>
          <w:rFonts w:ascii="inherit" w:hAnsi="inherit" w:cs="Helvetica"/>
          <w:b w:val="0"/>
          <w:bCs w:val="0"/>
          <w:color w:val="D1130D"/>
          <w:sz w:val="21"/>
          <w:szCs w:val="21"/>
        </w:rPr>
      </w:pPr>
      <w:r w:rsidRPr="007F275C">
        <w:rPr>
          <w:rFonts w:ascii="inherit" w:hAnsi="inherit" w:cs="Helvetica"/>
          <w:b w:val="0"/>
          <w:bCs w:val="0"/>
          <w:color w:val="D1130D"/>
          <w:sz w:val="21"/>
          <w:szCs w:val="21"/>
        </w:rPr>
        <w:t>Megjegyzés</w:t>
      </w:r>
    </w:p>
    <w:p w:rsidR="00377597" w:rsidRPr="007F275C" w:rsidRDefault="00377597" w:rsidP="00377597">
      <w:pPr>
        <w:pStyle w:val="ng-binding"/>
        <w:numPr>
          <w:ilvl w:val="0"/>
          <w:numId w:val="83"/>
        </w:numPr>
        <w:shd w:val="clear" w:color="auto" w:fill="FFFFFF"/>
        <w:spacing w:before="75" w:beforeAutospacing="0" w:after="75" w:afterAutospacing="0"/>
        <w:ind w:left="300"/>
        <w:textAlignment w:val="baseline"/>
        <w:rPr>
          <w:rFonts w:ascii="inherit" w:hAnsi="inherit" w:cs="Helvetica"/>
          <w:color w:val="555555"/>
          <w:sz w:val="21"/>
          <w:szCs w:val="21"/>
        </w:rPr>
      </w:pPr>
      <w:r w:rsidRPr="007F275C">
        <w:rPr>
          <w:rFonts w:ascii="inherit" w:hAnsi="inherit" w:cs="Helvetica"/>
          <w:color w:val="555555"/>
          <w:sz w:val="21"/>
          <w:szCs w:val="21"/>
        </w:rPr>
        <w:t>Az intézményben két munkaközösség működik, a Humán- reál munkaközösség és az Idegen nyelvi- sport munkaközösség (</w:t>
      </w:r>
      <w:proofErr w:type="spellStart"/>
      <w:r w:rsidRPr="007F275C">
        <w:rPr>
          <w:rFonts w:ascii="inherit" w:hAnsi="inherit" w:cs="Helvetica"/>
          <w:color w:val="555555"/>
          <w:sz w:val="21"/>
          <w:szCs w:val="21"/>
        </w:rPr>
        <w:t>szmsz</w:t>
      </w:r>
      <w:proofErr w:type="spellEnd"/>
      <w:r w:rsidRPr="007F275C">
        <w:rPr>
          <w:rFonts w:ascii="inherit" w:hAnsi="inherit" w:cs="Helvetica"/>
          <w:color w:val="555555"/>
          <w:sz w:val="21"/>
          <w:szCs w:val="21"/>
        </w:rPr>
        <w:t xml:space="preserve"> 2.5.1. pont), de a tantestület kis létszámából adódóan az aktuális feladatoknak nem munkaközösségi (év végi beszámoló 2021/22), hanem a feladatokhoz szerveződő csoportjai dolgoznak együtt. A vezető az aktuális feladatok megoldására rendszeresen hoz létre problémamegoldó csoportokat és folyamatosan részt vesz a team munkában.</w:t>
      </w:r>
    </w:p>
    <w:p w:rsidR="00377597" w:rsidRPr="007F275C" w:rsidRDefault="00377597" w:rsidP="00377597">
      <w:pPr>
        <w:pStyle w:val="ng-binding"/>
        <w:shd w:val="clear" w:color="auto" w:fill="FFFFFF"/>
        <w:spacing w:before="0" w:beforeAutospacing="0" w:after="0" w:afterAutospacing="0" w:line="384" w:lineRule="atLeast"/>
        <w:textAlignment w:val="baseline"/>
        <w:rPr>
          <w:rFonts w:ascii="inherit" w:hAnsi="inherit" w:cs="Helvetica"/>
          <w:color w:val="333333"/>
          <w:sz w:val="21"/>
          <w:szCs w:val="21"/>
        </w:rPr>
      </w:pPr>
      <w:r w:rsidRPr="007F275C">
        <w:rPr>
          <w:rFonts w:ascii="inherit" w:hAnsi="inherit" w:cs="Helvetica"/>
          <w:color w:val="333333"/>
          <w:sz w:val="21"/>
          <w:szCs w:val="21"/>
        </w:rPr>
        <w:t>4.4.2. Kezdeményezi, szervezi és ösztönzi az intézményen belüli együttműködéseket.</w:t>
      </w:r>
    </w:p>
    <w:p w:rsidR="00377597" w:rsidRPr="007F275C" w:rsidRDefault="00377597" w:rsidP="00377597">
      <w:pPr>
        <w:pStyle w:val="Cmsor5"/>
        <w:shd w:val="clear" w:color="auto" w:fill="FFFFFF"/>
        <w:spacing w:before="150" w:beforeAutospacing="0" w:after="0" w:afterAutospacing="0"/>
        <w:textAlignment w:val="baseline"/>
        <w:rPr>
          <w:rFonts w:ascii="inherit" w:hAnsi="inherit" w:cs="Helvetica"/>
          <w:b w:val="0"/>
          <w:bCs w:val="0"/>
          <w:color w:val="D1130D"/>
          <w:sz w:val="21"/>
          <w:szCs w:val="21"/>
        </w:rPr>
      </w:pPr>
      <w:r w:rsidRPr="007F275C">
        <w:rPr>
          <w:rFonts w:ascii="inherit" w:hAnsi="inherit" w:cs="Helvetica"/>
          <w:b w:val="0"/>
          <w:bCs w:val="0"/>
          <w:color w:val="D1130D"/>
          <w:sz w:val="21"/>
          <w:szCs w:val="21"/>
        </w:rPr>
        <w:t>Megjegyzés</w:t>
      </w:r>
    </w:p>
    <w:p w:rsidR="00377597" w:rsidRPr="007F275C" w:rsidRDefault="00377597" w:rsidP="00377597">
      <w:pPr>
        <w:pStyle w:val="ng-binding"/>
        <w:numPr>
          <w:ilvl w:val="0"/>
          <w:numId w:val="84"/>
        </w:numPr>
        <w:shd w:val="clear" w:color="auto" w:fill="FFFFFF"/>
        <w:spacing w:before="75" w:beforeAutospacing="0" w:after="75" w:afterAutospacing="0"/>
        <w:ind w:left="300"/>
        <w:textAlignment w:val="baseline"/>
        <w:rPr>
          <w:rFonts w:ascii="inherit" w:hAnsi="inherit" w:cs="Helvetica"/>
          <w:color w:val="555555"/>
          <w:sz w:val="21"/>
          <w:szCs w:val="21"/>
        </w:rPr>
      </w:pPr>
      <w:r w:rsidRPr="007F275C">
        <w:rPr>
          <w:rFonts w:ascii="inherit" w:hAnsi="inherit" w:cs="Helvetica"/>
          <w:color w:val="555555"/>
          <w:sz w:val="21"/>
          <w:szCs w:val="21"/>
        </w:rPr>
        <w:t xml:space="preserve">Az igazgató aktívan részt vesz az iskolán kívüli és belüli </w:t>
      </w:r>
      <w:proofErr w:type="spellStart"/>
      <w:r w:rsidRPr="007F275C">
        <w:rPr>
          <w:rFonts w:ascii="inherit" w:hAnsi="inherit" w:cs="Helvetica"/>
          <w:color w:val="555555"/>
          <w:sz w:val="21"/>
          <w:szCs w:val="21"/>
        </w:rPr>
        <w:t>együttműködésekbel</w:t>
      </w:r>
      <w:proofErr w:type="spellEnd"/>
      <w:r w:rsidRPr="007F275C">
        <w:rPr>
          <w:rFonts w:ascii="inherit" w:hAnsi="inherit" w:cs="Helvetica"/>
          <w:color w:val="555555"/>
          <w:sz w:val="21"/>
          <w:szCs w:val="21"/>
        </w:rPr>
        <w:t xml:space="preserve">. Az intézményen belüli munkakapcsolatok szervezetten zajlanak. Az </w:t>
      </w:r>
      <w:proofErr w:type="spellStart"/>
      <w:r w:rsidRPr="007F275C">
        <w:rPr>
          <w:rFonts w:ascii="inherit" w:hAnsi="inherit" w:cs="Helvetica"/>
          <w:color w:val="555555"/>
          <w:sz w:val="21"/>
          <w:szCs w:val="21"/>
        </w:rPr>
        <w:t>szmsz</w:t>
      </w:r>
      <w:proofErr w:type="spellEnd"/>
      <w:r w:rsidRPr="007F275C">
        <w:rPr>
          <w:rFonts w:ascii="inherit" w:hAnsi="inherit" w:cs="Helvetica"/>
          <w:color w:val="555555"/>
          <w:sz w:val="21"/>
          <w:szCs w:val="21"/>
        </w:rPr>
        <w:t xml:space="preserve"> 3. pontja részletes leírást ad a szervezeti egységek közötti kapcsolattartás rendjéről, formáiról.</w:t>
      </w:r>
    </w:p>
    <w:p w:rsidR="00377597" w:rsidRPr="007F275C" w:rsidRDefault="00377597" w:rsidP="00377597">
      <w:pPr>
        <w:pStyle w:val="ng-binding"/>
        <w:shd w:val="clear" w:color="auto" w:fill="FFFFFF"/>
        <w:spacing w:before="0" w:beforeAutospacing="0" w:after="0" w:afterAutospacing="0" w:line="384" w:lineRule="atLeast"/>
        <w:textAlignment w:val="baseline"/>
        <w:rPr>
          <w:rFonts w:ascii="inherit" w:hAnsi="inherit" w:cs="Helvetica"/>
          <w:color w:val="333333"/>
          <w:sz w:val="21"/>
          <w:szCs w:val="21"/>
        </w:rPr>
      </w:pPr>
      <w:r w:rsidRPr="007F275C">
        <w:rPr>
          <w:rFonts w:ascii="inherit" w:hAnsi="inherit" w:cs="Helvetica"/>
          <w:color w:val="333333"/>
          <w:sz w:val="21"/>
          <w:szCs w:val="21"/>
        </w:rPr>
        <w:t>4.5.1. A továbbképzési programot, beiskolázási tervet úgy állítja össze, hogy az megfeleljen az intézmény szakmai céljainak, valamint a munkatársak szakmai karriertervének.</w:t>
      </w:r>
    </w:p>
    <w:p w:rsidR="00377597" w:rsidRPr="007F275C" w:rsidRDefault="00377597" w:rsidP="00377597">
      <w:pPr>
        <w:pStyle w:val="Cmsor5"/>
        <w:shd w:val="clear" w:color="auto" w:fill="FFFFFF"/>
        <w:spacing w:before="150" w:beforeAutospacing="0" w:after="0" w:afterAutospacing="0"/>
        <w:textAlignment w:val="baseline"/>
        <w:rPr>
          <w:rFonts w:ascii="inherit" w:hAnsi="inherit" w:cs="Helvetica"/>
          <w:b w:val="0"/>
          <w:bCs w:val="0"/>
          <w:color w:val="D1130D"/>
          <w:sz w:val="21"/>
          <w:szCs w:val="21"/>
        </w:rPr>
      </w:pPr>
      <w:r w:rsidRPr="007F275C">
        <w:rPr>
          <w:rFonts w:ascii="inherit" w:hAnsi="inherit" w:cs="Helvetica"/>
          <w:b w:val="0"/>
          <w:bCs w:val="0"/>
          <w:color w:val="D1130D"/>
          <w:sz w:val="21"/>
          <w:szCs w:val="21"/>
        </w:rPr>
        <w:t>Megjegyzés</w:t>
      </w:r>
    </w:p>
    <w:p w:rsidR="00377597" w:rsidRPr="007F275C" w:rsidRDefault="00377597" w:rsidP="00377597">
      <w:pPr>
        <w:pStyle w:val="ng-binding"/>
        <w:numPr>
          <w:ilvl w:val="0"/>
          <w:numId w:val="85"/>
        </w:numPr>
        <w:shd w:val="clear" w:color="auto" w:fill="FFFFFF"/>
        <w:spacing w:before="75" w:beforeAutospacing="0" w:after="75" w:afterAutospacing="0"/>
        <w:ind w:left="300"/>
        <w:textAlignment w:val="baseline"/>
        <w:rPr>
          <w:rFonts w:ascii="inherit" w:hAnsi="inherit" w:cs="Helvetica"/>
          <w:color w:val="555555"/>
          <w:sz w:val="21"/>
          <w:szCs w:val="21"/>
        </w:rPr>
      </w:pPr>
      <w:r w:rsidRPr="007F275C">
        <w:rPr>
          <w:rFonts w:ascii="inherit" w:hAnsi="inherit" w:cs="Helvetica"/>
          <w:color w:val="555555"/>
          <w:sz w:val="21"/>
          <w:szCs w:val="21"/>
        </w:rPr>
        <w:t>A fenntartóval történő egyeztetés után széles skálán kínál ingyenes továbbképzéseket, tematikus napokat. (</w:t>
      </w:r>
      <w:proofErr w:type="spellStart"/>
      <w:r w:rsidRPr="007F275C">
        <w:rPr>
          <w:rFonts w:ascii="inherit" w:hAnsi="inherit" w:cs="Helvetica"/>
          <w:color w:val="555555"/>
          <w:sz w:val="21"/>
          <w:szCs w:val="21"/>
        </w:rPr>
        <w:t>helyszini</w:t>
      </w:r>
      <w:proofErr w:type="spellEnd"/>
      <w:r w:rsidRPr="007F275C">
        <w:rPr>
          <w:rFonts w:ascii="inherit" w:hAnsi="inherit" w:cs="Helvetica"/>
          <w:color w:val="555555"/>
          <w:sz w:val="21"/>
          <w:szCs w:val="21"/>
        </w:rPr>
        <w:t xml:space="preserve"> interjúk) Nem láttuk a továbbképzési programot. Az idősebbek nem mozgósíthatók továbbképzésekre. A testnevelés szakos kollégákat táborvezető, túravezető tanfolyamokra iskolázta be. (VI) Az egyik beszámolóban szerepel egy mentortanári szakvizsga megszerzése, a vezető támogatta a továbbtanulást. Nincs mesterpedagógus az intézményben.</w:t>
      </w:r>
    </w:p>
    <w:p w:rsidR="00377597" w:rsidRPr="007F275C" w:rsidRDefault="00377597" w:rsidP="00377597">
      <w:pPr>
        <w:pStyle w:val="ng-binding"/>
        <w:shd w:val="clear" w:color="auto" w:fill="FFFFFF"/>
        <w:spacing w:before="0" w:beforeAutospacing="0" w:after="0" w:afterAutospacing="0" w:line="384" w:lineRule="atLeast"/>
        <w:textAlignment w:val="baseline"/>
        <w:rPr>
          <w:rFonts w:ascii="inherit" w:hAnsi="inherit" w:cs="Helvetica"/>
          <w:color w:val="333333"/>
          <w:sz w:val="21"/>
          <w:szCs w:val="21"/>
        </w:rPr>
      </w:pPr>
      <w:r w:rsidRPr="007F275C">
        <w:rPr>
          <w:rFonts w:ascii="inherit" w:hAnsi="inherit" w:cs="Helvetica"/>
          <w:color w:val="333333"/>
          <w:sz w:val="21"/>
          <w:szCs w:val="21"/>
        </w:rPr>
        <w:t>4.5.2. Szorgalmazza a belső tudásmegosztás különböző formáit.</w:t>
      </w:r>
    </w:p>
    <w:p w:rsidR="00377597" w:rsidRPr="007F275C" w:rsidRDefault="00377597" w:rsidP="00377597">
      <w:pPr>
        <w:pStyle w:val="Cmsor5"/>
        <w:shd w:val="clear" w:color="auto" w:fill="FFFFFF"/>
        <w:spacing w:before="150" w:beforeAutospacing="0" w:after="0" w:afterAutospacing="0"/>
        <w:textAlignment w:val="baseline"/>
        <w:rPr>
          <w:rFonts w:ascii="inherit" w:hAnsi="inherit" w:cs="Helvetica"/>
          <w:b w:val="0"/>
          <w:bCs w:val="0"/>
          <w:color w:val="D1130D"/>
          <w:sz w:val="21"/>
          <w:szCs w:val="21"/>
        </w:rPr>
      </w:pPr>
      <w:r w:rsidRPr="007F275C">
        <w:rPr>
          <w:rFonts w:ascii="inherit" w:hAnsi="inherit" w:cs="Helvetica"/>
          <w:b w:val="0"/>
          <w:bCs w:val="0"/>
          <w:color w:val="D1130D"/>
          <w:sz w:val="21"/>
          <w:szCs w:val="21"/>
        </w:rPr>
        <w:t>Megjegyzés</w:t>
      </w:r>
    </w:p>
    <w:p w:rsidR="00377597" w:rsidRPr="007F275C" w:rsidRDefault="00377597" w:rsidP="00377597">
      <w:pPr>
        <w:pStyle w:val="ng-binding"/>
        <w:numPr>
          <w:ilvl w:val="0"/>
          <w:numId w:val="86"/>
        </w:numPr>
        <w:shd w:val="clear" w:color="auto" w:fill="FFFFFF"/>
        <w:spacing w:before="75" w:beforeAutospacing="0" w:after="75" w:afterAutospacing="0"/>
        <w:ind w:left="300"/>
        <w:textAlignment w:val="baseline"/>
        <w:rPr>
          <w:rFonts w:ascii="inherit" w:hAnsi="inherit" w:cs="Helvetica"/>
          <w:color w:val="555555"/>
          <w:sz w:val="21"/>
          <w:szCs w:val="21"/>
        </w:rPr>
      </w:pPr>
      <w:r w:rsidRPr="007F275C">
        <w:rPr>
          <w:rFonts w:ascii="inherit" w:hAnsi="inherit" w:cs="Helvetica"/>
          <w:color w:val="555555"/>
          <w:sz w:val="21"/>
          <w:szCs w:val="21"/>
        </w:rPr>
        <w:t xml:space="preserve">Az iskola kis létszámú tanári </w:t>
      </w:r>
      <w:proofErr w:type="spellStart"/>
      <w:r w:rsidRPr="007F275C">
        <w:rPr>
          <w:rFonts w:ascii="inherit" w:hAnsi="inherit" w:cs="Helvetica"/>
          <w:color w:val="555555"/>
          <w:sz w:val="21"/>
          <w:szCs w:val="21"/>
        </w:rPr>
        <w:t>karából</w:t>
      </w:r>
      <w:proofErr w:type="spellEnd"/>
      <w:r w:rsidRPr="007F275C">
        <w:rPr>
          <w:rFonts w:ascii="inherit" w:hAnsi="inherit" w:cs="Helvetica"/>
          <w:color w:val="555555"/>
          <w:sz w:val="21"/>
          <w:szCs w:val="21"/>
        </w:rPr>
        <w:t xml:space="preserve"> adódóan mindenki ismer mindenkit és a légkör segítőkész. A pedagógusok közötti együttműködés folyamatos, a tudásmegosztás többnyire informális csatornákon zajlik. (év végi beszámoló 2021/22, 23. oldal) A vezető elhivatott a tudásmegosztás szükségessége mellett. Ugyanakkor a belső tudásmegosztás leggyakrabban informális beszélgetések útján történik, ritkán van szervezett formája.</w:t>
      </w:r>
    </w:p>
    <w:p w:rsidR="00377597" w:rsidRPr="007F275C" w:rsidRDefault="00377597" w:rsidP="00377597">
      <w:pPr>
        <w:pStyle w:val="ng-binding"/>
        <w:shd w:val="clear" w:color="auto" w:fill="FFFFFF"/>
        <w:spacing w:before="0" w:beforeAutospacing="0" w:after="0" w:afterAutospacing="0" w:line="384" w:lineRule="atLeast"/>
        <w:textAlignment w:val="baseline"/>
        <w:rPr>
          <w:rFonts w:ascii="inherit" w:hAnsi="inherit" w:cs="Helvetica"/>
          <w:color w:val="333333"/>
          <w:sz w:val="21"/>
          <w:szCs w:val="21"/>
        </w:rPr>
      </w:pPr>
      <w:r w:rsidRPr="007F275C">
        <w:rPr>
          <w:rFonts w:ascii="inherit" w:hAnsi="inherit" w:cs="Helvetica"/>
          <w:color w:val="333333"/>
          <w:sz w:val="21"/>
          <w:szCs w:val="21"/>
        </w:rPr>
        <w:t>4.6.1. Az intézményi folyamatok megvalósítása során megjelenő döntésekbe, döntések előkészítésébe bevonja az intézmény munkatársait és partnereit.</w:t>
      </w:r>
    </w:p>
    <w:p w:rsidR="00377597" w:rsidRPr="007F275C" w:rsidRDefault="00377597" w:rsidP="00377597">
      <w:pPr>
        <w:pStyle w:val="Cmsor5"/>
        <w:shd w:val="clear" w:color="auto" w:fill="FFFFFF"/>
        <w:spacing w:before="150" w:beforeAutospacing="0" w:after="0" w:afterAutospacing="0"/>
        <w:textAlignment w:val="baseline"/>
        <w:rPr>
          <w:rFonts w:ascii="inherit" w:hAnsi="inherit" w:cs="Helvetica"/>
          <w:b w:val="0"/>
          <w:bCs w:val="0"/>
          <w:color w:val="D1130D"/>
          <w:sz w:val="21"/>
          <w:szCs w:val="21"/>
        </w:rPr>
      </w:pPr>
      <w:r w:rsidRPr="007F275C">
        <w:rPr>
          <w:rFonts w:ascii="inherit" w:hAnsi="inherit" w:cs="Helvetica"/>
          <w:b w:val="0"/>
          <w:bCs w:val="0"/>
          <w:color w:val="D1130D"/>
          <w:sz w:val="21"/>
          <w:szCs w:val="21"/>
        </w:rPr>
        <w:t>Megjegyzés</w:t>
      </w:r>
    </w:p>
    <w:p w:rsidR="00377597" w:rsidRPr="007F275C" w:rsidRDefault="00377597" w:rsidP="00377597">
      <w:pPr>
        <w:pStyle w:val="ng-binding"/>
        <w:numPr>
          <w:ilvl w:val="0"/>
          <w:numId w:val="87"/>
        </w:numPr>
        <w:shd w:val="clear" w:color="auto" w:fill="FFFFFF"/>
        <w:spacing w:before="75" w:beforeAutospacing="0" w:after="75" w:afterAutospacing="0"/>
        <w:ind w:left="300"/>
        <w:textAlignment w:val="baseline"/>
        <w:rPr>
          <w:rFonts w:ascii="inherit" w:hAnsi="inherit" w:cs="Helvetica"/>
          <w:color w:val="555555"/>
          <w:sz w:val="21"/>
          <w:szCs w:val="21"/>
        </w:rPr>
      </w:pPr>
      <w:r w:rsidRPr="007F275C">
        <w:rPr>
          <w:rFonts w:ascii="inherit" w:hAnsi="inherit" w:cs="Helvetica"/>
          <w:color w:val="555555"/>
          <w:sz w:val="21"/>
          <w:szCs w:val="21"/>
        </w:rPr>
        <w:t xml:space="preserve">Az intézményben konszenzusos vezetés működik, amely során a vezető folyamatos, személyes kapcsolattartása valósul meg. Jellemző a döntéshozatali folyamat kőkörültekintő előkészítése és kiszámítható </w:t>
      </w:r>
      <w:proofErr w:type="spellStart"/>
      <w:r w:rsidRPr="007F275C">
        <w:rPr>
          <w:rFonts w:ascii="inherit" w:hAnsi="inherit" w:cs="Helvetica"/>
          <w:color w:val="555555"/>
          <w:sz w:val="21"/>
          <w:szCs w:val="21"/>
        </w:rPr>
        <w:t>végigvitele</w:t>
      </w:r>
      <w:proofErr w:type="spellEnd"/>
      <w:r w:rsidRPr="007F275C">
        <w:rPr>
          <w:rFonts w:ascii="inherit" w:hAnsi="inherit" w:cs="Helvetica"/>
          <w:color w:val="555555"/>
          <w:sz w:val="21"/>
          <w:szCs w:val="21"/>
        </w:rPr>
        <w:t xml:space="preserve"> (</w:t>
      </w:r>
      <w:proofErr w:type="spellStart"/>
      <w:r w:rsidRPr="007F275C">
        <w:rPr>
          <w:rFonts w:ascii="inherit" w:hAnsi="inherit" w:cs="Helvetica"/>
          <w:color w:val="555555"/>
          <w:sz w:val="21"/>
          <w:szCs w:val="21"/>
        </w:rPr>
        <w:t>helyszini</w:t>
      </w:r>
      <w:proofErr w:type="spellEnd"/>
      <w:r w:rsidRPr="007F275C">
        <w:rPr>
          <w:rFonts w:ascii="inherit" w:hAnsi="inherit" w:cs="Helvetica"/>
          <w:color w:val="555555"/>
          <w:sz w:val="21"/>
          <w:szCs w:val="21"/>
        </w:rPr>
        <w:t xml:space="preserve"> interjúk).</w:t>
      </w:r>
    </w:p>
    <w:p w:rsidR="00377597" w:rsidRPr="007F275C" w:rsidRDefault="00377597" w:rsidP="00377597">
      <w:pPr>
        <w:pStyle w:val="ng-binding"/>
        <w:shd w:val="clear" w:color="auto" w:fill="FFFFFF"/>
        <w:spacing w:before="0" w:beforeAutospacing="0" w:after="0" w:afterAutospacing="0" w:line="384" w:lineRule="atLeast"/>
        <w:textAlignment w:val="baseline"/>
        <w:rPr>
          <w:rFonts w:ascii="inherit" w:hAnsi="inherit" w:cs="Helvetica"/>
          <w:color w:val="333333"/>
          <w:sz w:val="21"/>
          <w:szCs w:val="21"/>
        </w:rPr>
      </w:pPr>
      <w:r w:rsidRPr="007F275C">
        <w:rPr>
          <w:rFonts w:ascii="inherit" w:hAnsi="inherit" w:cs="Helvetica"/>
          <w:color w:val="333333"/>
          <w:sz w:val="21"/>
          <w:szCs w:val="21"/>
        </w:rPr>
        <w:t>4.6.2. A döntésekhez szükséges információkat megosztja az érintettekkel.</w:t>
      </w:r>
    </w:p>
    <w:p w:rsidR="00377597" w:rsidRPr="007F275C" w:rsidRDefault="00377597" w:rsidP="00377597">
      <w:pPr>
        <w:pStyle w:val="Cmsor5"/>
        <w:shd w:val="clear" w:color="auto" w:fill="FFFFFF"/>
        <w:spacing w:before="150" w:beforeAutospacing="0" w:after="0" w:afterAutospacing="0"/>
        <w:textAlignment w:val="baseline"/>
        <w:rPr>
          <w:rFonts w:ascii="inherit" w:hAnsi="inherit" w:cs="Helvetica"/>
          <w:b w:val="0"/>
          <w:bCs w:val="0"/>
          <w:color w:val="D1130D"/>
          <w:sz w:val="21"/>
          <w:szCs w:val="21"/>
        </w:rPr>
      </w:pPr>
      <w:r w:rsidRPr="007F275C">
        <w:rPr>
          <w:rFonts w:ascii="inherit" w:hAnsi="inherit" w:cs="Helvetica"/>
          <w:b w:val="0"/>
          <w:bCs w:val="0"/>
          <w:color w:val="D1130D"/>
          <w:sz w:val="21"/>
          <w:szCs w:val="21"/>
        </w:rPr>
        <w:t>Megjegyzés</w:t>
      </w:r>
    </w:p>
    <w:p w:rsidR="00377597" w:rsidRPr="007F275C" w:rsidRDefault="00377597" w:rsidP="00377597">
      <w:pPr>
        <w:pStyle w:val="ng-binding"/>
        <w:numPr>
          <w:ilvl w:val="0"/>
          <w:numId w:val="88"/>
        </w:numPr>
        <w:shd w:val="clear" w:color="auto" w:fill="FFFFFF"/>
        <w:spacing w:before="75" w:beforeAutospacing="0" w:after="75" w:afterAutospacing="0"/>
        <w:ind w:left="300"/>
        <w:textAlignment w:val="baseline"/>
        <w:rPr>
          <w:rFonts w:ascii="inherit" w:hAnsi="inherit" w:cs="Helvetica"/>
          <w:color w:val="555555"/>
          <w:sz w:val="21"/>
          <w:szCs w:val="21"/>
        </w:rPr>
      </w:pPr>
      <w:r w:rsidRPr="007F275C">
        <w:rPr>
          <w:rFonts w:ascii="inherit" w:hAnsi="inherit" w:cs="Helvetica"/>
          <w:color w:val="555555"/>
          <w:sz w:val="21"/>
          <w:szCs w:val="21"/>
        </w:rPr>
        <w:t xml:space="preserve">Az érintettek bevonása az </w:t>
      </w:r>
      <w:proofErr w:type="spellStart"/>
      <w:r w:rsidRPr="007F275C">
        <w:rPr>
          <w:rFonts w:ascii="inherit" w:hAnsi="inherit" w:cs="Helvetica"/>
          <w:color w:val="555555"/>
          <w:sz w:val="21"/>
          <w:szCs w:val="21"/>
        </w:rPr>
        <w:t>informávciók</w:t>
      </w:r>
      <w:proofErr w:type="spellEnd"/>
      <w:r w:rsidRPr="007F275C">
        <w:rPr>
          <w:rFonts w:ascii="inherit" w:hAnsi="inherit" w:cs="Helvetica"/>
          <w:color w:val="555555"/>
          <w:sz w:val="21"/>
          <w:szCs w:val="21"/>
        </w:rPr>
        <w:t xml:space="preserve"> megosztása minden döntési folyamatban megtörténik. (</w:t>
      </w:r>
      <w:proofErr w:type="spellStart"/>
      <w:r w:rsidRPr="007F275C">
        <w:rPr>
          <w:rFonts w:ascii="inherit" w:hAnsi="inherit" w:cs="Helvetica"/>
          <w:color w:val="555555"/>
          <w:sz w:val="21"/>
          <w:szCs w:val="21"/>
        </w:rPr>
        <w:t>helyszini</w:t>
      </w:r>
      <w:proofErr w:type="spellEnd"/>
      <w:r w:rsidRPr="007F275C">
        <w:rPr>
          <w:rFonts w:ascii="inherit" w:hAnsi="inherit" w:cs="Helvetica"/>
          <w:color w:val="555555"/>
          <w:sz w:val="21"/>
          <w:szCs w:val="21"/>
        </w:rPr>
        <w:t xml:space="preserve"> interjúk)</w:t>
      </w:r>
    </w:p>
    <w:p w:rsidR="00377597" w:rsidRPr="007F275C" w:rsidRDefault="00377597" w:rsidP="00377597">
      <w:pPr>
        <w:pStyle w:val="ng-binding"/>
        <w:shd w:val="clear" w:color="auto" w:fill="FFFFFF"/>
        <w:spacing w:before="0" w:beforeAutospacing="0" w:after="0" w:afterAutospacing="0" w:line="384" w:lineRule="atLeast"/>
        <w:textAlignment w:val="baseline"/>
        <w:rPr>
          <w:rFonts w:ascii="inherit" w:hAnsi="inherit" w:cs="Helvetica"/>
          <w:color w:val="333333"/>
          <w:sz w:val="21"/>
          <w:szCs w:val="21"/>
        </w:rPr>
      </w:pPr>
      <w:r w:rsidRPr="007F275C">
        <w:rPr>
          <w:rFonts w:ascii="inherit" w:hAnsi="inherit" w:cs="Helvetica"/>
          <w:color w:val="333333"/>
          <w:sz w:val="21"/>
          <w:szCs w:val="21"/>
        </w:rPr>
        <w:lastRenderedPageBreak/>
        <w:t>4.6.3. Mások szempontjait, eltérő nézeteit és érdekeit figyelembe véve hoz döntéseket, old meg problémákat és konfliktusokat.</w:t>
      </w:r>
    </w:p>
    <w:p w:rsidR="00377597" w:rsidRPr="007F275C" w:rsidRDefault="00377597" w:rsidP="00377597">
      <w:pPr>
        <w:pStyle w:val="Cmsor5"/>
        <w:shd w:val="clear" w:color="auto" w:fill="FFFFFF"/>
        <w:spacing w:before="150" w:beforeAutospacing="0" w:after="0" w:afterAutospacing="0"/>
        <w:textAlignment w:val="baseline"/>
        <w:rPr>
          <w:rFonts w:ascii="inherit" w:hAnsi="inherit" w:cs="Helvetica"/>
          <w:b w:val="0"/>
          <w:bCs w:val="0"/>
          <w:color w:val="D1130D"/>
          <w:sz w:val="21"/>
          <w:szCs w:val="21"/>
        </w:rPr>
      </w:pPr>
      <w:r w:rsidRPr="007F275C">
        <w:rPr>
          <w:rFonts w:ascii="inherit" w:hAnsi="inherit" w:cs="Helvetica"/>
          <w:b w:val="0"/>
          <w:bCs w:val="0"/>
          <w:color w:val="D1130D"/>
          <w:sz w:val="21"/>
          <w:szCs w:val="21"/>
        </w:rPr>
        <w:t>Megjegyzés</w:t>
      </w:r>
    </w:p>
    <w:p w:rsidR="00377597" w:rsidRPr="007F275C" w:rsidRDefault="00377597" w:rsidP="00377597">
      <w:pPr>
        <w:pStyle w:val="ng-binding"/>
        <w:numPr>
          <w:ilvl w:val="0"/>
          <w:numId w:val="89"/>
        </w:numPr>
        <w:shd w:val="clear" w:color="auto" w:fill="FFFFFF"/>
        <w:spacing w:before="75" w:beforeAutospacing="0" w:after="75" w:afterAutospacing="0"/>
        <w:ind w:left="300"/>
        <w:textAlignment w:val="baseline"/>
        <w:rPr>
          <w:rFonts w:ascii="inherit" w:hAnsi="inherit" w:cs="Helvetica"/>
          <w:color w:val="555555"/>
          <w:sz w:val="21"/>
          <w:szCs w:val="21"/>
        </w:rPr>
      </w:pPr>
      <w:r w:rsidRPr="007F275C">
        <w:rPr>
          <w:rFonts w:ascii="inherit" w:hAnsi="inherit" w:cs="Helvetica"/>
          <w:color w:val="555555"/>
          <w:sz w:val="21"/>
          <w:szCs w:val="21"/>
        </w:rPr>
        <w:t>Az intézmény vezetője -az interjúk alapján, nagy empátiával és érzékenységgel viszonyul a problémás helyzetekhez, konfliktuskezelése és problémamegoldó képessége kifejezetten eredményes. Az azonnali, ha lehet személyes jelenléttel történő konfliktusmegoldás híve. Kompromisszumra és pozitív kimenetre törekszik döntéseiben.</w:t>
      </w:r>
    </w:p>
    <w:p w:rsidR="00377597" w:rsidRPr="007F275C" w:rsidRDefault="00377597" w:rsidP="00377597">
      <w:pPr>
        <w:pStyle w:val="ng-binding"/>
        <w:shd w:val="clear" w:color="auto" w:fill="FFFFFF"/>
        <w:spacing w:before="0" w:beforeAutospacing="0" w:after="0" w:afterAutospacing="0" w:line="384" w:lineRule="atLeast"/>
        <w:textAlignment w:val="baseline"/>
        <w:rPr>
          <w:rFonts w:ascii="inherit" w:hAnsi="inherit" w:cs="Helvetica"/>
          <w:color w:val="333333"/>
          <w:sz w:val="21"/>
          <w:szCs w:val="21"/>
        </w:rPr>
      </w:pPr>
      <w:r w:rsidRPr="007F275C">
        <w:rPr>
          <w:rFonts w:ascii="inherit" w:hAnsi="inherit" w:cs="Helvetica"/>
          <w:color w:val="333333"/>
          <w:sz w:val="21"/>
          <w:szCs w:val="21"/>
        </w:rPr>
        <w:t>4.7.1. Személyes kapcsolatot tart az intézmény teljes munkatársi körével, odafigyel problémáikra, és választ ad kérdéseikre.</w:t>
      </w:r>
    </w:p>
    <w:p w:rsidR="00377597" w:rsidRPr="007F275C" w:rsidRDefault="00377597" w:rsidP="00377597">
      <w:pPr>
        <w:pStyle w:val="Cmsor5"/>
        <w:shd w:val="clear" w:color="auto" w:fill="FFFFFF"/>
        <w:spacing w:before="150" w:beforeAutospacing="0" w:after="0" w:afterAutospacing="0"/>
        <w:textAlignment w:val="baseline"/>
        <w:rPr>
          <w:rFonts w:ascii="inherit" w:hAnsi="inherit" w:cs="Helvetica"/>
          <w:b w:val="0"/>
          <w:bCs w:val="0"/>
          <w:color w:val="D1130D"/>
          <w:sz w:val="21"/>
          <w:szCs w:val="21"/>
        </w:rPr>
      </w:pPr>
      <w:r w:rsidRPr="007F275C">
        <w:rPr>
          <w:rFonts w:ascii="inherit" w:hAnsi="inherit" w:cs="Helvetica"/>
          <w:b w:val="0"/>
          <w:bCs w:val="0"/>
          <w:color w:val="D1130D"/>
          <w:sz w:val="21"/>
          <w:szCs w:val="21"/>
        </w:rPr>
        <w:t>Megjegyzés</w:t>
      </w:r>
    </w:p>
    <w:p w:rsidR="00377597" w:rsidRPr="007F275C" w:rsidRDefault="00377597" w:rsidP="00377597">
      <w:pPr>
        <w:pStyle w:val="ng-binding"/>
        <w:numPr>
          <w:ilvl w:val="0"/>
          <w:numId w:val="90"/>
        </w:numPr>
        <w:shd w:val="clear" w:color="auto" w:fill="FFFFFF"/>
        <w:spacing w:before="75" w:beforeAutospacing="0" w:after="75" w:afterAutospacing="0"/>
        <w:ind w:left="300"/>
        <w:textAlignment w:val="baseline"/>
        <w:rPr>
          <w:rFonts w:ascii="inherit" w:hAnsi="inherit" w:cs="Helvetica"/>
          <w:color w:val="555555"/>
          <w:sz w:val="21"/>
          <w:szCs w:val="21"/>
        </w:rPr>
      </w:pPr>
      <w:proofErr w:type="spellStart"/>
      <w:r w:rsidRPr="007F275C">
        <w:rPr>
          <w:rFonts w:ascii="inherit" w:hAnsi="inherit" w:cs="Helvetica"/>
          <w:color w:val="555555"/>
          <w:sz w:val="21"/>
          <w:szCs w:val="21"/>
        </w:rPr>
        <w:t>Vezetőként</w:t>
      </w:r>
      <w:proofErr w:type="spellEnd"/>
      <w:r w:rsidRPr="007F275C">
        <w:rPr>
          <w:rFonts w:ascii="inherit" w:hAnsi="inherit" w:cs="Helvetica"/>
          <w:color w:val="555555"/>
          <w:sz w:val="21"/>
          <w:szCs w:val="21"/>
        </w:rPr>
        <w:t xml:space="preserve"> nagyon fontosnak gondolja a komfort </w:t>
      </w:r>
      <w:proofErr w:type="spellStart"/>
      <w:r w:rsidRPr="007F275C">
        <w:rPr>
          <w:rFonts w:ascii="inherit" w:hAnsi="inherit" w:cs="Helvetica"/>
          <w:color w:val="555555"/>
          <w:sz w:val="21"/>
          <w:szCs w:val="21"/>
        </w:rPr>
        <w:t>életérzésnek</w:t>
      </w:r>
      <w:proofErr w:type="spellEnd"/>
      <w:r w:rsidRPr="007F275C">
        <w:rPr>
          <w:rFonts w:ascii="inherit" w:hAnsi="inherit" w:cs="Helvetica"/>
          <w:color w:val="555555"/>
          <w:sz w:val="21"/>
          <w:szCs w:val="21"/>
        </w:rPr>
        <w:t xml:space="preserve"> a </w:t>
      </w:r>
      <w:proofErr w:type="spellStart"/>
      <w:r w:rsidRPr="007F275C">
        <w:rPr>
          <w:rFonts w:ascii="inherit" w:hAnsi="inherit" w:cs="Helvetica"/>
          <w:color w:val="555555"/>
          <w:sz w:val="21"/>
          <w:szCs w:val="21"/>
        </w:rPr>
        <w:t>jelenlétét</w:t>
      </w:r>
      <w:proofErr w:type="spellEnd"/>
      <w:r w:rsidRPr="007F275C">
        <w:rPr>
          <w:rFonts w:ascii="inherit" w:hAnsi="inherit" w:cs="Helvetica"/>
          <w:color w:val="555555"/>
          <w:sz w:val="21"/>
          <w:szCs w:val="21"/>
        </w:rPr>
        <w:t xml:space="preserve">, mert </w:t>
      </w:r>
      <w:proofErr w:type="spellStart"/>
      <w:r w:rsidRPr="007F275C">
        <w:rPr>
          <w:rFonts w:ascii="inherit" w:hAnsi="inherit" w:cs="Helvetica"/>
          <w:color w:val="555555"/>
          <w:sz w:val="21"/>
          <w:szCs w:val="21"/>
        </w:rPr>
        <w:t>tanítani</w:t>
      </w:r>
      <w:proofErr w:type="spellEnd"/>
      <w:r w:rsidRPr="007F275C">
        <w:rPr>
          <w:rFonts w:ascii="inherit" w:hAnsi="inherit" w:cs="Helvetica"/>
          <w:color w:val="555555"/>
          <w:sz w:val="21"/>
          <w:szCs w:val="21"/>
        </w:rPr>
        <w:t xml:space="preserve">, nevelni, emberekkel </w:t>
      </w:r>
      <w:proofErr w:type="spellStart"/>
      <w:r w:rsidRPr="007F275C">
        <w:rPr>
          <w:rFonts w:ascii="inherit" w:hAnsi="inherit" w:cs="Helvetica"/>
          <w:color w:val="555555"/>
          <w:sz w:val="21"/>
          <w:szCs w:val="21"/>
        </w:rPr>
        <w:t>foglakozni</w:t>
      </w:r>
      <w:proofErr w:type="spellEnd"/>
      <w:r w:rsidRPr="007F275C">
        <w:rPr>
          <w:rFonts w:ascii="inherit" w:hAnsi="inherit" w:cs="Helvetica"/>
          <w:color w:val="555555"/>
          <w:sz w:val="21"/>
          <w:szCs w:val="21"/>
        </w:rPr>
        <w:t xml:space="preserve">, </w:t>
      </w:r>
      <w:proofErr w:type="spellStart"/>
      <w:r w:rsidRPr="007F275C">
        <w:rPr>
          <w:rFonts w:ascii="inherit" w:hAnsi="inherit" w:cs="Helvetica"/>
          <w:color w:val="555555"/>
          <w:sz w:val="21"/>
          <w:szCs w:val="21"/>
        </w:rPr>
        <w:t>példát</w:t>
      </w:r>
      <w:proofErr w:type="spellEnd"/>
      <w:r w:rsidRPr="007F275C">
        <w:rPr>
          <w:rFonts w:ascii="inherit" w:hAnsi="inherit" w:cs="Helvetica"/>
          <w:color w:val="555555"/>
          <w:sz w:val="21"/>
          <w:szCs w:val="21"/>
        </w:rPr>
        <w:t xml:space="preserve"> mutatni csak </w:t>
      </w:r>
      <w:proofErr w:type="spellStart"/>
      <w:r w:rsidRPr="007F275C">
        <w:rPr>
          <w:rFonts w:ascii="inherit" w:hAnsi="inherit" w:cs="Helvetica"/>
          <w:color w:val="555555"/>
          <w:sz w:val="21"/>
          <w:szCs w:val="21"/>
        </w:rPr>
        <w:t>egészséges</w:t>
      </w:r>
      <w:proofErr w:type="spellEnd"/>
      <w:r w:rsidRPr="007F275C">
        <w:rPr>
          <w:rFonts w:ascii="inherit" w:hAnsi="inherit" w:cs="Helvetica"/>
          <w:color w:val="555555"/>
          <w:sz w:val="21"/>
          <w:szCs w:val="21"/>
        </w:rPr>
        <w:t xml:space="preserve"> </w:t>
      </w:r>
      <w:proofErr w:type="spellStart"/>
      <w:r w:rsidRPr="007F275C">
        <w:rPr>
          <w:rFonts w:ascii="inherit" w:hAnsi="inherit" w:cs="Helvetica"/>
          <w:color w:val="555555"/>
          <w:sz w:val="21"/>
          <w:szCs w:val="21"/>
        </w:rPr>
        <w:t>személyiségu</w:t>
      </w:r>
      <w:proofErr w:type="spellEnd"/>
      <w:r w:rsidRPr="007F275C">
        <w:rPr>
          <w:rFonts w:ascii="inherit" w:hAnsi="inherit" w:cs="Helvetica"/>
          <w:color w:val="555555"/>
          <w:sz w:val="21"/>
          <w:szCs w:val="21"/>
        </w:rPr>
        <w:t xml:space="preserve">̋ ember </w:t>
      </w:r>
      <w:proofErr w:type="spellStart"/>
      <w:r w:rsidRPr="007F275C">
        <w:rPr>
          <w:rFonts w:ascii="inherit" w:hAnsi="inherit" w:cs="Helvetica"/>
          <w:color w:val="555555"/>
          <w:sz w:val="21"/>
          <w:szCs w:val="21"/>
        </w:rPr>
        <w:t>képes</w:t>
      </w:r>
      <w:proofErr w:type="spellEnd"/>
      <w:r w:rsidRPr="007F275C">
        <w:rPr>
          <w:rFonts w:ascii="inherit" w:hAnsi="inherit" w:cs="Helvetica"/>
          <w:color w:val="555555"/>
          <w:sz w:val="21"/>
          <w:szCs w:val="21"/>
        </w:rPr>
        <w:t xml:space="preserve">, ahhoz pedig </w:t>
      </w:r>
      <w:proofErr w:type="spellStart"/>
      <w:r w:rsidRPr="007F275C">
        <w:rPr>
          <w:rFonts w:ascii="inherit" w:hAnsi="inherit" w:cs="Helvetica"/>
          <w:color w:val="555555"/>
          <w:sz w:val="21"/>
          <w:szCs w:val="21"/>
        </w:rPr>
        <w:t>szükséges</w:t>
      </w:r>
      <w:proofErr w:type="spellEnd"/>
      <w:r w:rsidRPr="007F275C">
        <w:rPr>
          <w:rFonts w:ascii="inherit" w:hAnsi="inherit" w:cs="Helvetica"/>
          <w:color w:val="555555"/>
          <w:sz w:val="21"/>
          <w:szCs w:val="21"/>
        </w:rPr>
        <w:t xml:space="preserve"> a </w:t>
      </w:r>
      <w:proofErr w:type="spellStart"/>
      <w:r w:rsidRPr="007F275C">
        <w:rPr>
          <w:rFonts w:ascii="inherit" w:hAnsi="inherit" w:cs="Helvetica"/>
          <w:color w:val="555555"/>
          <w:sz w:val="21"/>
          <w:szCs w:val="21"/>
        </w:rPr>
        <w:t>kiegyensúlyozott</w:t>
      </w:r>
      <w:proofErr w:type="spellEnd"/>
      <w:r w:rsidRPr="007F275C">
        <w:rPr>
          <w:rFonts w:ascii="inherit" w:hAnsi="inherit" w:cs="Helvetica"/>
          <w:color w:val="555555"/>
          <w:sz w:val="21"/>
          <w:szCs w:val="21"/>
        </w:rPr>
        <w:t xml:space="preserve">, nyugodt </w:t>
      </w:r>
      <w:proofErr w:type="spellStart"/>
      <w:r w:rsidRPr="007F275C">
        <w:rPr>
          <w:rFonts w:ascii="inherit" w:hAnsi="inherit" w:cs="Helvetica"/>
          <w:color w:val="555555"/>
          <w:sz w:val="21"/>
          <w:szCs w:val="21"/>
        </w:rPr>
        <w:t>légkör</w:t>
      </w:r>
      <w:proofErr w:type="spellEnd"/>
      <w:r w:rsidRPr="007F275C">
        <w:rPr>
          <w:rFonts w:ascii="inherit" w:hAnsi="inherit" w:cs="Helvetica"/>
          <w:color w:val="555555"/>
          <w:sz w:val="21"/>
          <w:szCs w:val="21"/>
        </w:rPr>
        <w:t xml:space="preserve"> </w:t>
      </w:r>
      <w:proofErr w:type="spellStart"/>
      <w:r w:rsidRPr="007F275C">
        <w:rPr>
          <w:rFonts w:ascii="inherit" w:hAnsi="inherit" w:cs="Helvetica"/>
          <w:color w:val="555555"/>
          <w:sz w:val="21"/>
          <w:szCs w:val="21"/>
        </w:rPr>
        <w:t>biztosítása</w:t>
      </w:r>
      <w:proofErr w:type="spellEnd"/>
      <w:r w:rsidRPr="007F275C">
        <w:rPr>
          <w:rFonts w:ascii="inherit" w:hAnsi="inherit" w:cs="Helvetica"/>
          <w:color w:val="555555"/>
          <w:sz w:val="21"/>
          <w:szCs w:val="21"/>
        </w:rPr>
        <w:t xml:space="preserve">. Az </w:t>
      </w:r>
      <w:proofErr w:type="spellStart"/>
      <w:r w:rsidRPr="007F275C">
        <w:rPr>
          <w:rFonts w:ascii="inherit" w:hAnsi="inherit" w:cs="Helvetica"/>
          <w:color w:val="555555"/>
          <w:sz w:val="21"/>
          <w:szCs w:val="21"/>
        </w:rPr>
        <w:t>ütemezett</w:t>
      </w:r>
      <w:proofErr w:type="spellEnd"/>
      <w:r w:rsidRPr="007F275C">
        <w:rPr>
          <w:rFonts w:ascii="inherit" w:hAnsi="inherit" w:cs="Helvetica"/>
          <w:color w:val="555555"/>
          <w:sz w:val="21"/>
          <w:szCs w:val="21"/>
        </w:rPr>
        <w:t xml:space="preserve"> programokon </w:t>
      </w:r>
      <w:proofErr w:type="spellStart"/>
      <w:r w:rsidRPr="007F275C">
        <w:rPr>
          <w:rFonts w:ascii="inherit" w:hAnsi="inherit" w:cs="Helvetica"/>
          <w:color w:val="555555"/>
          <w:sz w:val="21"/>
          <w:szCs w:val="21"/>
        </w:rPr>
        <w:t>túlmenően</w:t>
      </w:r>
      <w:proofErr w:type="spellEnd"/>
      <w:r w:rsidRPr="007F275C">
        <w:rPr>
          <w:rFonts w:ascii="inherit" w:hAnsi="inherit" w:cs="Helvetica"/>
          <w:color w:val="555555"/>
          <w:sz w:val="21"/>
          <w:szCs w:val="21"/>
        </w:rPr>
        <w:t xml:space="preserve"> </w:t>
      </w:r>
      <w:proofErr w:type="spellStart"/>
      <w:r w:rsidRPr="007F275C">
        <w:rPr>
          <w:rFonts w:ascii="inherit" w:hAnsi="inherit" w:cs="Helvetica"/>
          <w:color w:val="555555"/>
          <w:sz w:val="21"/>
          <w:szCs w:val="21"/>
        </w:rPr>
        <w:t>munkatársai</w:t>
      </w:r>
      <w:proofErr w:type="spellEnd"/>
      <w:r w:rsidRPr="007F275C">
        <w:rPr>
          <w:rFonts w:ascii="inherit" w:hAnsi="inherit" w:cs="Helvetica"/>
          <w:color w:val="555555"/>
          <w:sz w:val="21"/>
          <w:szCs w:val="21"/>
        </w:rPr>
        <w:t xml:space="preserve"> </w:t>
      </w:r>
      <w:proofErr w:type="spellStart"/>
      <w:r w:rsidRPr="007F275C">
        <w:rPr>
          <w:rFonts w:ascii="inherit" w:hAnsi="inherit" w:cs="Helvetica"/>
          <w:color w:val="555555"/>
          <w:sz w:val="21"/>
          <w:szCs w:val="21"/>
        </w:rPr>
        <w:t>bátran</w:t>
      </w:r>
      <w:proofErr w:type="spellEnd"/>
      <w:r w:rsidRPr="007F275C">
        <w:rPr>
          <w:rFonts w:ascii="inherit" w:hAnsi="inherit" w:cs="Helvetica"/>
          <w:color w:val="555555"/>
          <w:sz w:val="21"/>
          <w:szCs w:val="21"/>
        </w:rPr>
        <w:t xml:space="preserve"> kereshetik </w:t>
      </w:r>
      <w:proofErr w:type="spellStart"/>
      <w:r w:rsidRPr="007F275C">
        <w:rPr>
          <w:rFonts w:ascii="inherit" w:hAnsi="inherit" w:cs="Helvetica"/>
          <w:color w:val="555555"/>
          <w:sz w:val="21"/>
          <w:szCs w:val="21"/>
        </w:rPr>
        <w:t>bármilyen</w:t>
      </w:r>
      <w:proofErr w:type="spellEnd"/>
      <w:r w:rsidRPr="007F275C">
        <w:rPr>
          <w:rFonts w:ascii="inherit" w:hAnsi="inherit" w:cs="Helvetica"/>
          <w:color w:val="555555"/>
          <w:sz w:val="21"/>
          <w:szCs w:val="21"/>
        </w:rPr>
        <w:t xml:space="preserve"> </w:t>
      </w:r>
      <w:proofErr w:type="spellStart"/>
      <w:r w:rsidRPr="007F275C">
        <w:rPr>
          <w:rFonts w:ascii="inherit" w:hAnsi="inherit" w:cs="Helvetica"/>
          <w:color w:val="555555"/>
          <w:sz w:val="21"/>
          <w:szCs w:val="21"/>
        </w:rPr>
        <w:t>témában</w:t>
      </w:r>
      <w:proofErr w:type="spellEnd"/>
      <w:r w:rsidRPr="007F275C">
        <w:rPr>
          <w:rFonts w:ascii="inherit" w:hAnsi="inherit" w:cs="Helvetica"/>
          <w:color w:val="555555"/>
          <w:sz w:val="21"/>
          <w:szCs w:val="21"/>
        </w:rPr>
        <w:t xml:space="preserve">, legyen az </w:t>
      </w:r>
      <w:proofErr w:type="spellStart"/>
      <w:r w:rsidRPr="007F275C">
        <w:rPr>
          <w:rFonts w:ascii="inherit" w:hAnsi="inherit" w:cs="Helvetica"/>
          <w:color w:val="555555"/>
          <w:sz w:val="21"/>
          <w:szCs w:val="21"/>
        </w:rPr>
        <w:t>pedagógiai</w:t>
      </w:r>
      <w:proofErr w:type="spellEnd"/>
      <w:r w:rsidRPr="007F275C">
        <w:rPr>
          <w:rFonts w:ascii="inherit" w:hAnsi="inherit" w:cs="Helvetica"/>
          <w:color w:val="555555"/>
          <w:sz w:val="21"/>
          <w:szCs w:val="21"/>
        </w:rPr>
        <w:t xml:space="preserve">, </w:t>
      </w:r>
      <w:proofErr w:type="spellStart"/>
      <w:r w:rsidRPr="007F275C">
        <w:rPr>
          <w:rFonts w:ascii="inherit" w:hAnsi="inherit" w:cs="Helvetica"/>
          <w:color w:val="555555"/>
          <w:sz w:val="21"/>
          <w:szCs w:val="21"/>
        </w:rPr>
        <w:t>egyéb</w:t>
      </w:r>
      <w:proofErr w:type="spellEnd"/>
      <w:r w:rsidRPr="007F275C">
        <w:rPr>
          <w:rFonts w:ascii="inherit" w:hAnsi="inherit" w:cs="Helvetica"/>
          <w:color w:val="555555"/>
          <w:sz w:val="21"/>
          <w:szCs w:val="21"/>
        </w:rPr>
        <w:t xml:space="preserve"> szakmai </w:t>
      </w:r>
      <w:proofErr w:type="spellStart"/>
      <w:r w:rsidRPr="007F275C">
        <w:rPr>
          <w:rFonts w:ascii="inherit" w:hAnsi="inherit" w:cs="Helvetica"/>
          <w:color w:val="555555"/>
          <w:sz w:val="21"/>
          <w:szCs w:val="21"/>
        </w:rPr>
        <w:t>kérdések</w:t>
      </w:r>
      <w:proofErr w:type="spellEnd"/>
      <w:r w:rsidRPr="007F275C">
        <w:rPr>
          <w:rFonts w:ascii="inherit" w:hAnsi="inherit" w:cs="Helvetica"/>
          <w:color w:val="555555"/>
          <w:sz w:val="21"/>
          <w:szCs w:val="21"/>
        </w:rPr>
        <w:t xml:space="preserve"> </w:t>
      </w:r>
      <w:proofErr w:type="spellStart"/>
      <w:r w:rsidRPr="007F275C">
        <w:rPr>
          <w:rFonts w:ascii="inherit" w:hAnsi="inherit" w:cs="Helvetica"/>
          <w:color w:val="555555"/>
          <w:sz w:val="21"/>
          <w:szCs w:val="21"/>
        </w:rPr>
        <w:t>megvitatása</w:t>
      </w:r>
      <w:proofErr w:type="spellEnd"/>
      <w:r w:rsidRPr="007F275C">
        <w:rPr>
          <w:rFonts w:ascii="inherit" w:hAnsi="inherit" w:cs="Helvetica"/>
          <w:color w:val="555555"/>
          <w:sz w:val="21"/>
          <w:szCs w:val="21"/>
        </w:rPr>
        <w:t xml:space="preserve">, </w:t>
      </w:r>
      <w:proofErr w:type="spellStart"/>
      <w:r w:rsidRPr="007F275C">
        <w:rPr>
          <w:rFonts w:ascii="inherit" w:hAnsi="inherit" w:cs="Helvetica"/>
          <w:color w:val="555555"/>
          <w:sz w:val="21"/>
          <w:szCs w:val="21"/>
        </w:rPr>
        <w:t>ügyek</w:t>
      </w:r>
      <w:proofErr w:type="spellEnd"/>
      <w:r w:rsidRPr="007F275C">
        <w:rPr>
          <w:rFonts w:ascii="inherit" w:hAnsi="inherit" w:cs="Helvetica"/>
          <w:color w:val="555555"/>
          <w:sz w:val="21"/>
          <w:szCs w:val="21"/>
        </w:rPr>
        <w:t xml:space="preserve"> </w:t>
      </w:r>
      <w:proofErr w:type="spellStart"/>
      <w:r w:rsidRPr="007F275C">
        <w:rPr>
          <w:rFonts w:ascii="inherit" w:hAnsi="inherit" w:cs="Helvetica"/>
          <w:color w:val="555555"/>
          <w:sz w:val="21"/>
          <w:szCs w:val="21"/>
        </w:rPr>
        <w:t>kezelése</w:t>
      </w:r>
      <w:proofErr w:type="spellEnd"/>
      <w:r w:rsidRPr="007F275C">
        <w:rPr>
          <w:rFonts w:ascii="inherit" w:hAnsi="inherit" w:cs="Helvetica"/>
          <w:color w:val="555555"/>
          <w:sz w:val="21"/>
          <w:szCs w:val="21"/>
        </w:rPr>
        <w:t xml:space="preserve">, vagy </w:t>
      </w:r>
      <w:proofErr w:type="spellStart"/>
      <w:r w:rsidRPr="007F275C">
        <w:rPr>
          <w:rFonts w:ascii="inherit" w:hAnsi="inherit" w:cs="Helvetica"/>
          <w:color w:val="555555"/>
          <w:sz w:val="21"/>
          <w:szCs w:val="21"/>
        </w:rPr>
        <w:t>magánéleti</w:t>
      </w:r>
      <w:proofErr w:type="spellEnd"/>
      <w:r w:rsidRPr="007F275C">
        <w:rPr>
          <w:rFonts w:ascii="inherit" w:hAnsi="inherit" w:cs="Helvetica"/>
          <w:color w:val="555555"/>
          <w:sz w:val="21"/>
          <w:szCs w:val="21"/>
        </w:rPr>
        <w:t xml:space="preserve"> </w:t>
      </w:r>
      <w:proofErr w:type="spellStart"/>
      <w:r w:rsidRPr="007F275C">
        <w:rPr>
          <w:rFonts w:ascii="inherit" w:hAnsi="inherit" w:cs="Helvetica"/>
          <w:color w:val="555555"/>
          <w:sz w:val="21"/>
          <w:szCs w:val="21"/>
        </w:rPr>
        <w:t>események</w:t>
      </w:r>
      <w:proofErr w:type="spellEnd"/>
      <w:r w:rsidRPr="007F275C">
        <w:rPr>
          <w:rFonts w:ascii="inherit" w:hAnsi="inherit" w:cs="Helvetica"/>
          <w:color w:val="555555"/>
          <w:sz w:val="21"/>
          <w:szCs w:val="21"/>
        </w:rPr>
        <w:t xml:space="preserve"> </w:t>
      </w:r>
      <w:proofErr w:type="spellStart"/>
      <w:r w:rsidRPr="007F275C">
        <w:rPr>
          <w:rFonts w:ascii="inherit" w:hAnsi="inherit" w:cs="Helvetica"/>
          <w:color w:val="555555"/>
          <w:sz w:val="21"/>
          <w:szCs w:val="21"/>
        </w:rPr>
        <w:t>megosztása</w:t>
      </w:r>
      <w:proofErr w:type="spellEnd"/>
      <w:r w:rsidRPr="007F275C">
        <w:rPr>
          <w:rFonts w:ascii="inherit" w:hAnsi="inherit" w:cs="Helvetica"/>
          <w:color w:val="555555"/>
          <w:sz w:val="21"/>
          <w:szCs w:val="21"/>
        </w:rPr>
        <w:t xml:space="preserve">. Úgy gondolja, hogy nem csak egy, hanem minden </w:t>
      </w:r>
      <w:proofErr w:type="spellStart"/>
      <w:r w:rsidRPr="007F275C">
        <w:rPr>
          <w:rFonts w:ascii="inherit" w:hAnsi="inherit" w:cs="Helvetica"/>
          <w:color w:val="555555"/>
          <w:sz w:val="21"/>
          <w:szCs w:val="21"/>
        </w:rPr>
        <w:t>irányu</w:t>
      </w:r>
      <w:proofErr w:type="spellEnd"/>
      <w:r w:rsidRPr="007F275C">
        <w:rPr>
          <w:rFonts w:ascii="inherit" w:hAnsi="inherit" w:cs="Helvetica"/>
          <w:color w:val="555555"/>
          <w:sz w:val="21"/>
          <w:szCs w:val="21"/>
        </w:rPr>
        <w:t xml:space="preserve">́ </w:t>
      </w:r>
      <w:proofErr w:type="spellStart"/>
      <w:r w:rsidRPr="007F275C">
        <w:rPr>
          <w:rFonts w:ascii="inherit" w:hAnsi="inherit" w:cs="Helvetica"/>
          <w:color w:val="555555"/>
          <w:sz w:val="21"/>
          <w:szCs w:val="21"/>
        </w:rPr>
        <w:t>kommunikácio</w:t>
      </w:r>
      <w:proofErr w:type="spellEnd"/>
      <w:r w:rsidRPr="007F275C">
        <w:rPr>
          <w:rFonts w:ascii="inherit" w:hAnsi="inherit" w:cs="Helvetica"/>
          <w:color w:val="555555"/>
          <w:sz w:val="21"/>
          <w:szCs w:val="21"/>
        </w:rPr>
        <w:t xml:space="preserve">́ </w:t>
      </w:r>
      <w:proofErr w:type="spellStart"/>
      <w:r w:rsidRPr="007F275C">
        <w:rPr>
          <w:rFonts w:ascii="inherit" w:hAnsi="inherit" w:cs="Helvetica"/>
          <w:color w:val="555555"/>
          <w:sz w:val="21"/>
          <w:szCs w:val="21"/>
        </w:rPr>
        <w:t>rendkívül</w:t>
      </w:r>
      <w:proofErr w:type="spellEnd"/>
      <w:r w:rsidRPr="007F275C">
        <w:rPr>
          <w:rFonts w:ascii="inherit" w:hAnsi="inherit" w:cs="Helvetica"/>
          <w:color w:val="555555"/>
          <w:sz w:val="21"/>
          <w:szCs w:val="21"/>
        </w:rPr>
        <w:t xml:space="preserve"> fontos a </w:t>
      </w:r>
      <w:proofErr w:type="spellStart"/>
      <w:r w:rsidRPr="007F275C">
        <w:rPr>
          <w:rFonts w:ascii="inherit" w:hAnsi="inherit" w:cs="Helvetica"/>
          <w:color w:val="555555"/>
          <w:sz w:val="21"/>
          <w:szCs w:val="21"/>
        </w:rPr>
        <w:t>jo</w:t>
      </w:r>
      <w:proofErr w:type="spellEnd"/>
      <w:r w:rsidRPr="007F275C">
        <w:rPr>
          <w:rFonts w:ascii="inherit" w:hAnsi="inherit" w:cs="Helvetica"/>
          <w:color w:val="555555"/>
          <w:sz w:val="21"/>
          <w:szCs w:val="21"/>
        </w:rPr>
        <w:t xml:space="preserve">́ </w:t>
      </w:r>
      <w:proofErr w:type="spellStart"/>
      <w:r w:rsidRPr="007F275C">
        <w:rPr>
          <w:rFonts w:ascii="inherit" w:hAnsi="inherit" w:cs="Helvetica"/>
          <w:color w:val="555555"/>
          <w:sz w:val="21"/>
          <w:szCs w:val="21"/>
        </w:rPr>
        <w:t>intézményi</w:t>
      </w:r>
      <w:proofErr w:type="spellEnd"/>
      <w:r w:rsidRPr="007F275C">
        <w:rPr>
          <w:rFonts w:ascii="inherit" w:hAnsi="inherit" w:cs="Helvetica"/>
          <w:color w:val="555555"/>
          <w:sz w:val="21"/>
          <w:szCs w:val="21"/>
        </w:rPr>
        <w:t xml:space="preserve"> </w:t>
      </w:r>
      <w:proofErr w:type="spellStart"/>
      <w:r w:rsidRPr="007F275C">
        <w:rPr>
          <w:rFonts w:ascii="inherit" w:hAnsi="inherit" w:cs="Helvetica"/>
          <w:color w:val="555555"/>
          <w:sz w:val="21"/>
          <w:szCs w:val="21"/>
        </w:rPr>
        <w:t>klíma</w:t>
      </w:r>
      <w:proofErr w:type="spellEnd"/>
      <w:r w:rsidRPr="007F275C">
        <w:rPr>
          <w:rFonts w:ascii="inherit" w:hAnsi="inherit" w:cs="Helvetica"/>
          <w:color w:val="555555"/>
          <w:sz w:val="21"/>
          <w:szCs w:val="21"/>
        </w:rPr>
        <w:t xml:space="preserve"> </w:t>
      </w:r>
      <w:proofErr w:type="spellStart"/>
      <w:r w:rsidRPr="007F275C">
        <w:rPr>
          <w:rFonts w:ascii="inherit" w:hAnsi="inherit" w:cs="Helvetica"/>
          <w:color w:val="555555"/>
          <w:sz w:val="21"/>
          <w:szCs w:val="21"/>
        </w:rPr>
        <w:t>megvalósításához</w:t>
      </w:r>
      <w:proofErr w:type="spellEnd"/>
      <w:r w:rsidRPr="007F275C">
        <w:rPr>
          <w:rFonts w:ascii="inherit" w:hAnsi="inherit" w:cs="Helvetica"/>
          <w:color w:val="555555"/>
          <w:sz w:val="21"/>
          <w:szCs w:val="21"/>
        </w:rPr>
        <w:t>. Az igazgató kapcsolattartása minden szinten empatikus, őszinte, a fejlődést szolgálja (helyszíni interjúk).</w:t>
      </w:r>
    </w:p>
    <w:p w:rsidR="00377597" w:rsidRPr="007F275C" w:rsidRDefault="00377597" w:rsidP="00377597">
      <w:pPr>
        <w:pStyle w:val="ng-binding"/>
        <w:shd w:val="clear" w:color="auto" w:fill="FFFFFF"/>
        <w:spacing w:before="0" w:beforeAutospacing="0" w:after="0" w:afterAutospacing="0" w:line="384" w:lineRule="atLeast"/>
        <w:textAlignment w:val="baseline"/>
        <w:rPr>
          <w:rFonts w:ascii="inherit" w:hAnsi="inherit" w:cs="Helvetica"/>
          <w:color w:val="333333"/>
          <w:sz w:val="21"/>
          <w:szCs w:val="21"/>
        </w:rPr>
      </w:pPr>
      <w:r w:rsidRPr="007F275C">
        <w:rPr>
          <w:rFonts w:ascii="inherit" w:hAnsi="inherit" w:cs="Helvetica"/>
          <w:color w:val="333333"/>
          <w:sz w:val="21"/>
          <w:szCs w:val="21"/>
        </w:rPr>
        <w:t>4.7.2. Olyan tanulási környezetet alakít ki, ahol az intézmény szervezeti és tanulási kultúráját a tanulási folyamatot támogató rend jellemzi (például mindenki által ismert szabályok betartatása).</w:t>
      </w:r>
    </w:p>
    <w:p w:rsidR="00377597" w:rsidRPr="007F275C" w:rsidRDefault="00377597" w:rsidP="00377597">
      <w:pPr>
        <w:pStyle w:val="Cmsor5"/>
        <w:shd w:val="clear" w:color="auto" w:fill="FFFFFF"/>
        <w:spacing w:before="150" w:beforeAutospacing="0" w:after="0" w:afterAutospacing="0"/>
        <w:textAlignment w:val="baseline"/>
        <w:rPr>
          <w:rFonts w:ascii="inherit" w:hAnsi="inherit" w:cs="Helvetica"/>
          <w:b w:val="0"/>
          <w:bCs w:val="0"/>
          <w:color w:val="D1130D"/>
          <w:sz w:val="21"/>
          <w:szCs w:val="21"/>
        </w:rPr>
      </w:pPr>
      <w:r w:rsidRPr="007F275C">
        <w:rPr>
          <w:rFonts w:ascii="inherit" w:hAnsi="inherit" w:cs="Helvetica"/>
          <w:b w:val="0"/>
          <w:bCs w:val="0"/>
          <w:color w:val="D1130D"/>
          <w:sz w:val="21"/>
          <w:szCs w:val="21"/>
        </w:rPr>
        <w:t>Megjegyzés</w:t>
      </w:r>
    </w:p>
    <w:p w:rsidR="00377597" w:rsidRPr="007F275C" w:rsidRDefault="00377597" w:rsidP="00377597">
      <w:pPr>
        <w:pStyle w:val="ng-binding"/>
        <w:numPr>
          <w:ilvl w:val="0"/>
          <w:numId w:val="91"/>
        </w:numPr>
        <w:shd w:val="clear" w:color="auto" w:fill="FFFFFF"/>
        <w:spacing w:before="75" w:beforeAutospacing="0" w:after="75" w:afterAutospacing="0"/>
        <w:ind w:left="300"/>
        <w:textAlignment w:val="baseline"/>
        <w:rPr>
          <w:rFonts w:ascii="inherit" w:hAnsi="inherit" w:cs="Helvetica"/>
          <w:color w:val="555555"/>
          <w:sz w:val="21"/>
          <w:szCs w:val="21"/>
        </w:rPr>
      </w:pPr>
      <w:r w:rsidRPr="007F275C">
        <w:rPr>
          <w:rFonts w:ascii="inherit" w:hAnsi="inherit" w:cs="Helvetica"/>
          <w:color w:val="555555"/>
          <w:sz w:val="21"/>
          <w:szCs w:val="21"/>
        </w:rPr>
        <w:t xml:space="preserve">A Pedagógiai Program emberközpontú, konzervatív értékrend közvetítését fogalmazza meg, melyben hangsúlyozza az életkori sajátosságok figyelembevételét. Az intézményi dokumentumok minden részletéről pontosan tudható, milyen nevelési céllal kerül alkalmazásra. A diákok tanulási napjának beosztása is oly módon kerül kialakításra, hogy személyiségük minden része impulzust kapjon. Ehhez igazodik a tanórai keret is, miszerint sporttevékenységeik maximális támogatásával, egyéni bánásmód és differenciált oktatás megvalósításával a kettős karrier megvalósítása </w:t>
      </w:r>
      <w:proofErr w:type="spellStart"/>
      <w:r w:rsidRPr="007F275C">
        <w:rPr>
          <w:rFonts w:ascii="inherit" w:hAnsi="inherit" w:cs="Helvetica"/>
          <w:color w:val="555555"/>
          <w:sz w:val="21"/>
          <w:szCs w:val="21"/>
        </w:rPr>
        <w:t>realítássá</w:t>
      </w:r>
      <w:proofErr w:type="spellEnd"/>
      <w:r w:rsidRPr="007F275C">
        <w:rPr>
          <w:rFonts w:ascii="inherit" w:hAnsi="inherit" w:cs="Helvetica"/>
          <w:color w:val="555555"/>
          <w:sz w:val="21"/>
          <w:szCs w:val="21"/>
        </w:rPr>
        <w:t xml:space="preserve"> válik számukra. A szülői igények maximális </w:t>
      </w:r>
      <w:proofErr w:type="gramStart"/>
      <w:r w:rsidRPr="007F275C">
        <w:rPr>
          <w:rFonts w:ascii="inherit" w:hAnsi="inherit" w:cs="Helvetica"/>
          <w:color w:val="555555"/>
          <w:sz w:val="21"/>
          <w:szCs w:val="21"/>
        </w:rPr>
        <w:t>figyelembe vétele</w:t>
      </w:r>
      <w:proofErr w:type="gramEnd"/>
      <w:r w:rsidRPr="007F275C">
        <w:rPr>
          <w:rFonts w:ascii="inherit" w:hAnsi="inherit" w:cs="Helvetica"/>
          <w:color w:val="555555"/>
          <w:sz w:val="21"/>
          <w:szCs w:val="21"/>
        </w:rPr>
        <w:t xml:space="preserve"> is megtörténik (Pedagógiai Program Tantestületi kirándulásokat szervez a pihenés, csapatépítés és önfejlesztés céljával, azaz "a komfort </w:t>
      </w:r>
      <w:proofErr w:type="spellStart"/>
      <w:r w:rsidRPr="007F275C">
        <w:rPr>
          <w:rFonts w:ascii="inherit" w:hAnsi="inherit" w:cs="Helvetica"/>
          <w:color w:val="555555"/>
          <w:sz w:val="21"/>
          <w:szCs w:val="21"/>
        </w:rPr>
        <w:t>életérzés</w:t>
      </w:r>
      <w:proofErr w:type="spellEnd"/>
      <w:r w:rsidRPr="007F275C">
        <w:rPr>
          <w:rFonts w:ascii="inherit" w:hAnsi="inherit" w:cs="Helvetica"/>
          <w:color w:val="555555"/>
          <w:sz w:val="21"/>
          <w:szCs w:val="21"/>
        </w:rPr>
        <w:t xml:space="preserve">" </w:t>
      </w:r>
      <w:proofErr w:type="spellStart"/>
      <w:r w:rsidRPr="007F275C">
        <w:rPr>
          <w:rFonts w:ascii="inherit" w:hAnsi="inherit" w:cs="Helvetica"/>
          <w:color w:val="555555"/>
          <w:sz w:val="21"/>
          <w:szCs w:val="21"/>
        </w:rPr>
        <w:t>jelenlétének</w:t>
      </w:r>
      <w:proofErr w:type="spellEnd"/>
      <w:r w:rsidRPr="007F275C">
        <w:rPr>
          <w:rFonts w:ascii="inherit" w:hAnsi="inherit" w:cs="Helvetica"/>
          <w:color w:val="555555"/>
          <w:sz w:val="21"/>
          <w:szCs w:val="21"/>
        </w:rPr>
        <w:t xml:space="preserve"> biztosításáért.</w:t>
      </w:r>
    </w:p>
    <w:p w:rsidR="00377597" w:rsidRPr="007F275C" w:rsidRDefault="00377597" w:rsidP="00377597">
      <w:pPr>
        <w:pStyle w:val="ng-binding"/>
        <w:shd w:val="clear" w:color="auto" w:fill="FFFFFF"/>
        <w:spacing w:before="0" w:beforeAutospacing="0" w:after="0" w:afterAutospacing="0" w:line="384" w:lineRule="atLeast"/>
        <w:textAlignment w:val="baseline"/>
        <w:rPr>
          <w:rFonts w:ascii="inherit" w:hAnsi="inherit" w:cs="Helvetica"/>
          <w:color w:val="333333"/>
          <w:sz w:val="21"/>
          <w:szCs w:val="21"/>
        </w:rPr>
      </w:pPr>
      <w:r w:rsidRPr="007F275C">
        <w:rPr>
          <w:rFonts w:ascii="inherit" w:hAnsi="inherit" w:cs="Helvetica"/>
          <w:color w:val="333333"/>
          <w:sz w:val="21"/>
          <w:szCs w:val="21"/>
        </w:rPr>
        <w:t>4.7.3. Támogatja, ösztönzi az innovációt és a kreatív gondolkodást, az újszerű ötleteket.</w:t>
      </w:r>
    </w:p>
    <w:p w:rsidR="00377597" w:rsidRPr="007F275C" w:rsidRDefault="00377597" w:rsidP="00377597">
      <w:pPr>
        <w:pStyle w:val="Cmsor5"/>
        <w:shd w:val="clear" w:color="auto" w:fill="FFFFFF"/>
        <w:spacing w:before="150" w:beforeAutospacing="0" w:after="0" w:afterAutospacing="0"/>
        <w:textAlignment w:val="baseline"/>
        <w:rPr>
          <w:rFonts w:ascii="inherit" w:hAnsi="inherit" w:cs="Helvetica"/>
          <w:b w:val="0"/>
          <w:bCs w:val="0"/>
          <w:color w:val="D1130D"/>
          <w:sz w:val="21"/>
          <w:szCs w:val="21"/>
        </w:rPr>
      </w:pPr>
      <w:r w:rsidRPr="007F275C">
        <w:rPr>
          <w:rFonts w:ascii="inherit" w:hAnsi="inherit" w:cs="Helvetica"/>
          <w:b w:val="0"/>
          <w:bCs w:val="0"/>
          <w:color w:val="D1130D"/>
          <w:sz w:val="21"/>
          <w:szCs w:val="21"/>
        </w:rPr>
        <w:t>Megjegyzés</w:t>
      </w:r>
    </w:p>
    <w:p w:rsidR="00377597" w:rsidRPr="007F275C" w:rsidRDefault="00377597" w:rsidP="00377597">
      <w:pPr>
        <w:pStyle w:val="ng-binding"/>
        <w:numPr>
          <w:ilvl w:val="0"/>
          <w:numId w:val="92"/>
        </w:numPr>
        <w:shd w:val="clear" w:color="auto" w:fill="FFFFFF"/>
        <w:spacing w:before="75" w:beforeAutospacing="0" w:after="75" w:afterAutospacing="0"/>
        <w:ind w:left="300"/>
        <w:textAlignment w:val="baseline"/>
        <w:rPr>
          <w:rFonts w:ascii="inherit" w:hAnsi="inherit" w:cs="Helvetica"/>
          <w:color w:val="555555"/>
          <w:sz w:val="21"/>
          <w:szCs w:val="21"/>
        </w:rPr>
      </w:pPr>
      <w:r w:rsidRPr="007F275C">
        <w:rPr>
          <w:rFonts w:ascii="inherit" w:hAnsi="inherit" w:cs="Helvetica"/>
          <w:color w:val="555555"/>
          <w:sz w:val="21"/>
          <w:szCs w:val="21"/>
        </w:rPr>
        <w:t>A serdülő korosztály életkori sajátosságainak maximális figyelembevételével olyan tanulási környezet kialakítására törekednek, amely a gyermeket egyrészt minden oldalról egységesen fejleszti, másrészt hozzásegíti, hogy harmonikus személyiséggé érjenek tanítványaik. Ennek megvalósítása érdekében tudatos kompetencia fejlesztés zajlik.</w:t>
      </w:r>
    </w:p>
    <w:p w:rsidR="00377597" w:rsidRPr="007F275C" w:rsidRDefault="00377597" w:rsidP="00377597">
      <w:pPr>
        <w:pStyle w:val="ng-binding"/>
        <w:shd w:val="clear" w:color="auto" w:fill="FFFFFF"/>
        <w:spacing w:before="0" w:beforeAutospacing="0" w:after="0" w:afterAutospacing="0" w:line="384" w:lineRule="atLeast"/>
        <w:textAlignment w:val="baseline"/>
        <w:rPr>
          <w:rFonts w:ascii="inherit" w:hAnsi="inherit" w:cs="Helvetica"/>
          <w:color w:val="333333"/>
          <w:sz w:val="21"/>
          <w:szCs w:val="21"/>
        </w:rPr>
      </w:pPr>
      <w:r w:rsidRPr="007F275C">
        <w:rPr>
          <w:rFonts w:ascii="inherit" w:hAnsi="inherit" w:cs="Helvetica"/>
          <w:color w:val="333333"/>
          <w:sz w:val="21"/>
          <w:szCs w:val="21"/>
        </w:rPr>
        <w:t>5.1.1. Vezetői munkájával kapcsolatban számít a kollégák véleményére.</w:t>
      </w:r>
    </w:p>
    <w:p w:rsidR="00377597" w:rsidRPr="007F275C" w:rsidRDefault="00377597" w:rsidP="00377597">
      <w:pPr>
        <w:pStyle w:val="Cmsor5"/>
        <w:shd w:val="clear" w:color="auto" w:fill="FFFFFF"/>
        <w:spacing w:before="150" w:beforeAutospacing="0" w:after="0" w:afterAutospacing="0"/>
        <w:textAlignment w:val="baseline"/>
        <w:rPr>
          <w:rFonts w:ascii="inherit" w:hAnsi="inherit" w:cs="Helvetica"/>
          <w:b w:val="0"/>
          <w:bCs w:val="0"/>
          <w:color w:val="D1130D"/>
          <w:sz w:val="21"/>
          <w:szCs w:val="21"/>
        </w:rPr>
      </w:pPr>
      <w:r w:rsidRPr="007F275C">
        <w:rPr>
          <w:rFonts w:ascii="inherit" w:hAnsi="inherit" w:cs="Helvetica"/>
          <w:b w:val="0"/>
          <w:bCs w:val="0"/>
          <w:color w:val="D1130D"/>
          <w:sz w:val="21"/>
          <w:szCs w:val="21"/>
        </w:rPr>
        <w:t>Megjegyzés</w:t>
      </w:r>
    </w:p>
    <w:p w:rsidR="00377597" w:rsidRPr="007F275C" w:rsidRDefault="00377597" w:rsidP="00377597">
      <w:pPr>
        <w:pStyle w:val="ng-binding"/>
        <w:numPr>
          <w:ilvl w:val="0"/>
          <w:numId w:val="93"/>
        </w:numPr>
        <w:shd w:val="clear" w:color="auto" w:fill="FFFFFF"/>
        <w:spacing w:before="75" w:beforeAutospacing="0" w:after="75" w:afterAutospacing="0"/>
        <w:ind w:left="300"/>
        <w:textAlignment w:val="baseline"/>
        <w:rPr>
          <w:rFonts w:ascii="inherit" w:hAnsi="inherit" w:cs="Helvetica"/>
          <w:color w:val="555555"/>
          <w:sz w:val="21"/>
          <w:szCs w:val="21"/>
        </w:rPr>
      </w:pPr>
      <w:r w:rsidRPr="007F275C">
        <w:rPr>
          <w:rFonts w:ascii="inherit" w:hAnsi="inherit" w:cs="Helvetica"/>
          <w:color w:val="555555"/>
          <w:sz w:val="21"/>
          <w:szCs w:val="21"/>
        </w:rPr>
        <w:t xml:space="preserve">A feladatok végzésében élen jár, személyes példát mutatva közösségének. Minden döntés közös konszenzus alapján történik. Vezetői programjában megfogalmazza: "... a </w:t>
      </w:r>
      <w:proofErr w:type="spellStart"/>
      <w:r w:rsidRPr="007F275C">
        <w:rPr>
          <w:rFonts w:ascii="inherit" w:hAnsi="inherit" w:cs="Helvetica"/>
          <w:color w:val="555555"/>
          <w:sz w:val="21"/>
          <w:szCs w:val="21"/>
        </w:rPr>
        <w:t>vezeto</w:t>
      </w:r>
      <w:proofErr w:type="spellEnd"/>
      <w:r w:rsidRPr="007F275C">
        <w:rPr>
          <w:rFonts w:ascii="inherit" w:hAnsi="inherit" w:cs="Helvetica"/>
          <w:color w:val="555555"/>
          <w:sz w:val="21"/>
          <w:szCs w:val="21"/>
        </w:rPr>
        <w:t xml:space="preserve">̋ </w:t>
      </w:r>
      <w:proofErr w:type="spellStart"/>
      <w:r w:rsidRPr="007F275C">
        <w:rPr>
          <w:rFonts w:ascii="inherit" w:hAnsi="inherit" w:cs="Helvetica"/>
          <w:color w:val="555555"/>
          <w:sz w:val="21"/>
          <w:szCs w:val="21"/>
        </w:rPr>
        <w:t>céljai</w:t>
      </w:r>
      <w:proofErr w:type="spellEnd"/>
      <w:r w:rsidRPr="007F275C">
        <w:rPr>
          <w:rFonts w:ascii="inherit" w:hAnsi="inherit" w:cs="Helvetica"/>
          <w:color w:val="555555"/>
          <w:sz w:val="21"/>
          <w:szCs w:val="21"/>
        </w:rPr>
        <w:t xml:space="preserve"> csak a .... harmonikus, </w:t>
      </w:r>
      <w:proofErr w:type="spellStart"/>
      <w:r w:rsidRPr="007F275C">
        <w:rPr>
          <w:rFonts w:ascii="inherit" w:hAnsi="inherit" w:cs="Helvetica"/>
          <w:color w:val="555555"/>
          <w:sz w:val="21"/>
          <w:szCs w:val="21"/>
        </w:rPr>
        <w:t>kiegyensúlyozott</w:t>
      </w:r>
      <w:proofErr w:type="spellEnd"/>
      <w:r w:rsidRPr="007F275C">
        <w:rPr>
          <w:rFonts w:ascii="inherit" w:hAnsi="inherit" w:cs="Helvetica"/>
          <w:color w:val="555555"/>
          <w:sz w:val="21"/>
          <w:szCs w:val="21"/>
        </w:rPr>
        <w:t xml:space="preserve"> munkakapcsolat </w:t>
      </w:r>
      <w:proofErr w:type="spellStart"/>
      <w:r w:rsidRPr="007F275C">
        <w:rPr>
          <w:rFonts w:ascii="inherit" w:hAnsi="inherit" w:cs="Helvetica"/>
          <w:color w:val="555555"/>
          <w:sz w:val="21"/>
          <w:szCs w:val="21"/>
        </w:rPr>
        <w:t>során</w:t>
      </w:r>
      <w:proofErr w:type="spellEnd"/>
      <w:r w:rsidRPr="007F275C">
        <w:rPr>
          <w:rFonts w:ascii="inherit" w:hAnsi="inherit" w:cs="Helvetica"/>
          <w:color w:val="555555"/>
          <w:sz w:val="21"/>
          <w:szCs w:val="21"/>
        </w:rPr>
        <w:t xml:space="preserve"> </w:t>
      </w:r>
      <w:proofErr w:type="spellStart"/>
      <w:r w:rsidRPr="007F275C">
        <w:rPr>
          <w:rFonts w:ascii="inherit" w:hAnsi="inherit" w:cs="Helvetica"/>
          <w:color w:val="555555"/>
          <w:sz w:val="21"/>
          <w:szCs w:val="21"/>
        </w:rPr>
        <w:t>érheto</w:t>
      </w:r>
      <w:proofErr w:type="spellEnd"/>
      <w:r w:rsidRPr="007F275C">
        <w:rPr>
          <w:rFonts w:ascii="inherit" w:hAnsi="inherit" w:cs="Helvetica"/>
          <w:color w:val="555555"/>
          <w:sz w:val="21"/>
          <w:szCs w:val="21"/>
        </w:rPr>
        <w:t>̋ el. " Tisztelettel fogadja a véleményeket, fontos számára kollégái véleménye. (VI)</w:t>
      </w:r>
    </w:p>
    <w:p w:rsidR="00377597" w:rsidRPr="007F275C" w:rsidRDefault="00377597" w:rsidP="00377597">
      <w:pPr>
        <w:pStyle w:val="ng-binding"/>
        <w:shd w:val="clear" w:color="auto" w:fill="FFFFFF"/>
        <w:spacing w:before="0" w:beforeAutospacing="0" w:after="0" w:afterAutospacing="0" w:line="384" w:lineRule="atLeast"/>
        <w:textAlignment w:val="baseline"/>
        <w:rPr>
          <w:rFonts w:ascii="inherit" w:hAnsi="inherit" w:cs="Helvetica"/>
          <w:color w:val="333333"/>
          <w:sz w:val="21"/>
          <w:szCs w:val="21"/>
        </w:rPr>
      </w:pPr>
      <w:r w:rsidRPr="007F275C">
        <w:rPr>
          <w:rFonts w:ascii="inherit" w:hAnsi="inherit" w:cs="Helvetica"/>
          <w:color w:val="333333"/>
          <w:sz w:val="21"/>
          <w:szCs w:val="21"/>
        </w:rPr>
        <w:t>5.1.2. Tudatos saját vezetési stílusának érvényesítésében, ismeri erősségeit és korlátait.</w:t>
      </w:r>
    </w:p>
    <w:p w:rsidR="00377597" w:rsidRPr="007F275C" w:rsidRDefault="00377597" w:rsidP="00377597">
      <w:pPr>
        <w:pStyle w:val="Cmsor5"/>
        <w:shd w:val="clear" w:color="auto" w:fill="FFFFFF"/>
        <w:spacing w:before="150" w:beforeAutospacing="0" w:after="0" w:afterAutospacing="0"/>
        <w:textAlignment w:val="baseline"/>
        <w:rPr>
          <w:rFonts w:ascii="inherit" w:hAnsi="inherit" w:cs="Helvetica"/>
          <w:b w:val="0"/>
          <w:bCs w:val="0"/>
          <w:color w:val="D1130D"/>
          <w:sz w:val="21"/>
          <w:szCs w:val="21"/>
        </w:rPr>
      </w:pPr>
      <w:r w:rsidRPr="007F275C">
        <w:rPr>
          <w:rFonts w:ascii="inherit" w:hAnsi="inherit" w:cs="Helvetica"/>
          <w:b w:val="0"/>
          <w:bCs w:val="0"/>
          <w:color w:val="D1130D"/>
          <w:sz w:val="21"/>
          <w:szCs w:val="21"/>
        </w:rPr>
        <w:t>Megjegyzés</w:t>
      </w:r>
    </w:p>
    <w:p w:rsidR="00377597" w:rsidRPr="007F275C" w:rsidRDefault="00377597" w:rsidP="00377597">
      <w:pPr>
        <w:pStyle w:val="ng-binding"/>
        <w:numPr>
          <w:ilvl w:val="0"/>
          <w:numId w:val="94"/>
        </w:numPr>
        <w:shd w:val="clear" w:color="auto" w:fill="FFFFFF"/>
        <w:spacing w:before="75" w:beforeAutospacing="0" w:after="75" w:afterAutospacing="0"/>
        <w:ind w:left="300"/>
        <w:textAlignment w:val="baseline"/>
        <w:rPr>
          <w:rFonts w:ascii="inherit" w:hAnsi="inherit" w:cs="Helvetica"/>
          <w:color w:val="555555"/>
          <w:sz w:val="21"/>
          <w:szCs w:val="21"/>
        </w:rPr>
      </w:pPr>
      <w:r w:rsidRPr="007F275C">
        <w:rPr>
          <w:rFonts w:ascii="inherit" w:hAnsi="inherit" w:cs="Helvetica"/>
          <w:color w:val="555555"/>
          <w:sz w:val="21"/>
          <w:szCs w:val="21"/>
        </w:rPr>
        <w:lastRenderedPageBreak/>
        <w:t xml:space="preserve">A vezető tisztában van erősségeivel és ismeri a fejlesztendő területeit. Vezetői és pedagógia munkáját ezek figyelembevételével végzi. A kapott visszajelzéseket elemzi és </w:t>
      </w:r>
      <w:proofErr w:type="spellStart"/>
      <w:r w:rsidRPr="007F275C">
        <w:rPr>
          <w:rFonts w:ascii="inherit" w:hAnsi="inherit" w:cs="Helvetica"/>
          <w:color w:val="555555"/>
          <w:sz w:val="21"/>
          <w:szCs w:val="21"/>
        </w:rPr>
        <w:t>továbbgondolja</w:t>
      </w:r>
      <w:proofErr w:type="spellEnd"/>
      <w:r w:rsidRPr="007F275C">
        <w:rPr>
          <w:rFonts w:ascii="inherit" w:hAnsi="inherit" w:cs="Helvetica"/>
          <w:color w:val="555555"/>
          <w:sz w:val="21"/>
          <w:szCs w:val="21"/>
        </w:rPr>
        <w:t>. Önreflektív munkavégzése, pedagógusi attitűdje követésre ad lehetőséget a közösség számára (helyszíni interjúk). Saját vezetői filozófiájának 4 alappillére: elhivatottság, eltökéltség, szeretet és alázat. Ismeri erősségeit és gyengeségeit.</w:t>
      </w:r>
    </w:p>
    <w:p w:rsidR="00377597" w:rsidRPr="007F275C" w:rsidRDefault="00377597" w:rsidP="00377597">
      <w:pPr>
        <w:pStyle w:val="ng-binding"/>
        <w:shd w:val="clear" w:color="auto" w:fill="FFFFFF"/>
        <w:spacing w:before="0" w:beforeAutospacing="0" w:after="0" w:afterAutospacing="0" w:line="384" w:lineRule="atLeast"/>
        <w:textAlignment w:val="baseline"/>
        <w:rPr>
          <w:rFonts w:ascii="inherit" w:hAnsi="inherit" w:cs="Helvetica"/>
          <w:color w:val="333333"/>
          <w:sz w:val="21"/>
          <w:szCs w:val="21"/>
        </w:rPr>
      </w:pPr>
      <w:r w:rsidRPr="007F275C">
        <w:rPr>
          <w:rFonts w:ascii="inherit" w:hAnsi="inherit" w:cs="Helvetica"/>
          <w:color w:val="333333"/>
          <w:sz w:val="21"/>
          <w:szCs w:val="21"/>
        </w:rPr>
        <w:t>5.1.3. Önértékelése reális, erősségeivel jól él, hibáit elismeri, a tanulási folyamat részeként értékeli.</w:t>
      </w:r>
    </w:p>
    <w:p w:rsidR="00377597" w:rsidRPr="007F275C" w:rsidRDefault="00377597" w:rsidP="00377597">
      <w:pPr>
        <w:pStyle w:val="Cmsor5"/>
        <w:shd w:val="clear" w:color="auto" w:fill="FFFFFF"/>
        <w:spacing w:before="150" w:beforeAutospacing="0" w:after="0" w:afterAutospacing="0"/>
        <w:textAlignment w:val="baseline"/>
        <w:rPr>
          <w:rFonts w:ascii="inherit" w:hAnsi="inherit" w:cs="Helvetica"/>
          <w:b w:val="0"/>
          <w:bCs w:val="0"/>
          <w:color w:val="D1130D"/>
          <w:sz w:val="21"/>
          <w:szCs w:val="21"/>
        </w:rPr>
      </w:pPr>
      <w:r w:rsidRPr="007F275C">
        <w:rPr>
          <w:rFonts w:ascii="inherit" w:hAnsi="inherit" w:cs="Helvetica"/>
          <w:b w:val="0"/>
          <w:bCs w:val="0"/>
          <w:color w:val="D1130D"/>
          <w:sz w:val="21"/>
          <w:szCs w:val="21"/>
        </w:rPr>
        <w:t>Megjegyzés</w:t>
      </w:r>
    </w:p>
    <w:p w:rsidR="00377597" w:rsidRPr="007F275C" w:rsidRDefault="00377597" w:rsidP="00377597">
      <w:pPr>
        <w:pStyle w:val="ng-binding"/>
        <w:numPr>
          <w:ilvl w:val="0"/>
          <w:numId w:val="95"/>
        </w:numPr>
        <w:shd w:val="clear" w:color="auto" w:fill="FFFFFF"/>
        <w:spacing w:before="75" w:beforeAutospacing="0" w:after="75" w:afterAutospacing="0"/>
        <w:ind w:left="300"/>
        <w:textAlignment w:val="baseline"/>
        <w:rPr>
          <w:rFonts w:ascii="inherit" w:hAnsi="inherit" w:cs="Helvetica"/>
          <w:color w:val="555555"/>
          <w:sz w:val="21"/>
          <w:szCs w:val="21"/>
        </w:rPr>
      </w:pPr>
      <w:r w:rsidRPr="007F275C">
        <w:rPr>
          <w:rFonts w:ascii="inherit" w:hAnsi="inherit" w:cs="Helvetica"/>
          <w:color w:val="555555"/>
          <w:sz w:val="21"/>
          <w:szCs w:val="21"/>
        </w:rPr>
        <w:t>A helyszínen készített interjúk alátámasztják, hogy a vezető jó önismerettel rendelkezik. Önértékelése reális, erősségeivel jól él, (kapcsolatok, jó kommunikációs készség, türelem és állhatatosság) hibáit a tanulási folyamat részeként értékeli. (interjúk) Rendkívül szerény személyiség, aki kollégáival harmonikus munkakapcsolatokban végzi vezetői munkáját. A folyamatos fejlődés igénye jellemzi tevékenységét. (helyszíni interjúk).</w:t>
      </w:r>
    </w:p>
    <w:p w:rsidR="00377597" w:rsidRPr="007F275C" w:rsidRDefault="00377597" w:rsidP="00377597">
      <w:pPr>
        <w:pStyle w:val="ng-binding"/>
        <w:shd w:val="clear" w:color="auto" w:fill="FFFFFF"/>
        <w:spacing w:before="0" w:beforeAutospacing="0" w:after="0" w:afterAutospacing="0" w:line="384" w:lineRule="atLeast"/>
        <w:textAlignment w:val="baseline"/>
        <w:rPr>
          <w:rFonts w:ascii="inherit" w:hAnsi="inherit" w:cs="Helvetica"/>
          <w:color w:val="333333"/>
          <w:sz w:val="21"/>
          <w:szCs w:val="21"/>
        </w:rPr>
      </w:pPr>
      <w:r w:rsidRPr="007F275C">
        <w:rPr>
          <w:rFonts w:ascii="inherit" w:hAnsi="inherit" w:cs="Helvetica"/>
          <w:color w:val="333333"/>
          <w:sz w:val="21"/>
          <w:szCs w:val="21"/>
        </w:rPr>
        <w:t>5.2.1. A tanári szakma és az iskolavezetés területein keresi az új szakmai információkat, és elsajátítja azokat.</w:t>
      </w:r>
    </w:p>
    <w:p w:rsidR="00377597" w:rsidRPr="007F275C" w:rsidRDefault="00377597" w:rsidP="00377597">
      <w:pPr>
        <w:pStyle w:val="Cmsor5"/>
        <w:shd w:val="clear" w:color="auto" w:fill="FFFFFF"/>
        <w:spacing w:before="150" w:beforeAutospacing="0" w:after="0" w:afterAutospacing="0"/>
        <w:textAlignment w:val="baseline"/>
        <w:rPr>
          <w:rFonts w:ascii="inherit" w:hAnsi="inherit" w:cs="Helvetica"/>
          <w:b w:val="0"/>
          <w:bCs w:val="0"/>
          <w:color w:val="D1130D"/>
          <w:sz w:val="21"/>
          <w:szCs w:val="21"/>
        </w:rPr>
      </w:pPr>
      <w:r w:rsidRPr="007F275C">
        <w:rPr>
          <w:rFonts w:ascii="inherit" w:hAnsi="inherit" w:cs="Helvetica"/>
          <w:b w:val="0"/>
          <w:bCs w:val="0"/>
          <w:color w:val="D1130D"/>
          <w:sz w:val="21"/>
          <w:szCs w:val="21"/>
        </w:rPr>
        <w:t>Megjegyzés</w:t>
      </w:r>
    </w:p>
    <w:p w:rsidR="00377597" w:rsidRPr="007F275C" w:rsidRDefault="00377597" w:rsidP="00377597">
      <w:pPr>
        <w:pStyle w:val="ng-binding"/>
        <w:numPr>
          <w:ilvl w:val="0"/>
          <w:numId w:val="96"/>
        </w:numPr>
        <w:shd w:val="clear" w:color="auto" w:fill="FFFFFF"/>
        <w:spacing w:before="75" w:beforeAutospacing="0" w:after="75" w:afterAutospacing="0"/>
        <w:ind w:left="300"/>
        <w:textAlignment w:val="baseline"/>
        <w:rPr>
          <w:rFonts w:ascii="inherit" w:hAnsi="inherit" w:cs="Helvetica"/>
          <w:color w:val="555555"/>
          <w:sz w:val="21"/>
          <w:szCs w:val="21"/>
        </w:rPr>
      </w:pPr>
      <w:r w:rsidRPr="007F275C">
        <w:rPr>
          <w:rFonts w:ascii="inherit" w:hAnsi="inherit" w:cs="Helvetica"/>
          <w:color w:val="555555"/>
          <w:sz w:val="21"/>
          <w:szCs w:val="21"/>
        </w:rPr>
        <w:t xml:space="preserve">Szaktanárként és intézményvezetőként is élen jár a tanulást-tanítás és az intézményműködés eredményességét szolgáló innovációk kidolgozásában és alkalmazásában. Követi a változásokat, intézményét képviseli a területi, ill. fenntartói rendezvényeken. Folyamatosan tanul, fejlődik. Vezetői programjában megfogalmazza vezetői hitvallását: "A </w:t>
      </w:r>
      <w:proofErr w:type="spellStart"/>
      <w:r w:rsidRPr="007F275C">
        <w:rPr>
          <w:rFonts w:ascii="inherit" w:hAnsi="inherit" w:cs="Helvetica"/>
          <w:color w:val="555555"/>
          <w:sz w:val="21"/>
          <w:szCs w:val="21"/>
        </w:rPr>
        <w:t>vezetői</w:t>
      </w:r>
      <w:proofErr w:type="spellEnd"/>
      <w:r w:rsidRPr="007F275C">
        <w:rPr>
          <w:rFonts w:ascii="inherit" w:hAnsi="inherit" w:cs="Helvetica"/>
          <w:color w:val="555555"/>
          <w:sz w:val="21"/>
          <w:szCs w:val="21"/>
        </w:rPr>
        <w:t xml:space="preserve"> </w:t>
      </w:r>
      <w:proofErr w:type="spellStart"/>
      <w:r w:rsidRPr="007F275C">
        <w:rPr>
          <w:rFonts w:ascii="inherit" w:hAnsi="inherit" w:cs="Helvetica"/>
          <w:color w:val="555555"/>
          <w:sz w:val="21"/>
          <w:szCs w:val="21"/>
        </w:rPr>
        <w:t>munkámban</w:t>
      </w:r>
      <w:proofErr w:type="spellEnd"/>
      <w:r w:rsidRPr="007F275C">
        <w:rPr>
          <w:rFonts w:ascii="inherit" w:hAnsi="inherit" w:cs="Helvetica"/>
          <w:color w:val="555555"/>
          <w:sz w:val="21"/>
          <w:szCs w:val="21"/>
        </w:rPr>
        <w:t xml:space="preserve"> az egyik </w:t>
      </w:r>
      <w:proofErr w:type="spellStart"/>
      <w:r w:rsidRPr="007F275C">
        <w:rPr>
          <w:rFonts w:ascii="inherit" w:hAnsi="inherit" w:cs="Helvetica"/>
          <w:color w:val="555555"/>
          <w:sz w:val="21"/>
          <w:szCs w:val="21"/>
        </w:rPr>
        <w:t>fo</w:t>
      </w:r>
      <w:proofErr w:type="spellEnd"/>
      <w:r w:rsidRPr="007F275C">
        <w:rPr>
          <w:rFonts w:ascii="inherit" w:hAnsi="inherit" w:cs="Helvetica"/>
          <w:color w:val="555555"/>
          <w:sz w:val="21"/>
          <w:szCs w:val="21"/>
        </w:rPr>
        <w:t xml:space="preserve">̋ </w:t>
      </w:r>
      <w:proofErr w:type="spellStart"/>
      <w:r w:rsidRPr="007F275C">
        <w:rPr>
          <w:rFonts w:ascii="inherit" w:hAnsi="inherit" w:cs="Helvetica"/>
          <w:color w:val="555555"/>
          <w:sz w:val="21"/>
          <w:szCs w:val="21"/>
        </w:rPr>
        <w:t>hangsúly</w:t>
      </w:r>
      <w:proofErr w:type="spellEnd"/>
      <w:r w:rsidRPr="007F275C">
        <w:rPr>
          <w:rFonts w:ascii="inherit" w:hAnsi="inherit" w:cs="Helvetica"/>
          <w:color w:val="555555"/>
          <w:sz w:val="21"/>
          <w:szCs w:val="21"/>
        </w:rPr>
        <w:t xml:space="preserve"> a </w:t>
      </w:r>
      <w:proofErr w:type="spellStart"/>
      <w:r w:rsidRPr="007F275C">
        <w:rPr>
          <w:rFonts w:ascii="inherit" w:hAnsi="inherit" w:cs="Helvetica"/>
          <w:color w:val="555555"/>
          <w:sz w:val="21"/>
          <w:szCs w:val="21"/>
        </w:rPr>
        <w:t>szakmaiság</w:t>
      </w:r>
      <w:proofErr w:type="spellEnd"/>
      <w:r w:rsidRPr="007F275C">
        <w:rPr>
          <w:rFonts w:ascii="inherit" w:hAnsi="inherit" w:cs="Helvetica"/>
          <w:color w:val="555555"/>
          <w:sz w:val="21"/>
          <w:szCs w:val="21"/>
        </w:rPr>
        <w:t xml:space="preserve"> </w:t>
      </w:r>
      <w:proofErr w:type="spellStart"/>
      <w:r w:rsidRPr="007F275C">
        <w:rPr>
          <w:rFonts w:ascii="inherit" w:hAnsi="inherit" w:cs="Helvetica"/>
          <w:color w:val="555555"/>
          <w:sz w:val="21"/>
          <w:szCs w:val="21"/>
        </w:rPr>
        <w:t>jelenlétére</w:t>
      </w:r>
      <w:proofErr w:type="spellEnd"/>
      <w:r w:rsidRPr="007F275C">
        <w:rPr>
          <w:rFonts w:ascii="inherit" w:hAnsi="inherit" w:cs="Helvetica"/>
          <w:color w:val="555555"/>
          <w:sz w:val="21"/>
          <w:szCs w:val="21"/>
        </w:rPr>
        <w:t xml:space="preserve">, pontos </w:t>
      </w:r>
      <w:proofErr w:type="spellStart"/>
      <w:r w:rsidRPr="007F275C">
        <w:rPr>
          <w:rFonts w:ascii="inherit" w:hAnsi="inherit" w:cs="Helvetica"/>
          <w:color w:val="555555"/>
          <w:sz w:val="21"/>
          <w:szCs w:val="21"/>
        </w:rPr>
        <w:t>szaktudásra</w:t>
      </w:r>
      <w:proofErr w:type="spellEnd"/>
      <w:r w:rsidRPr="007F275C">
        <w:rPr>
          <w:rFonts w:ascii="inherit" w:hAnsi="inherit" w:cs="Helvetica"/>
          <w:color w:val="555555"/>
          <w:sz w:val="21"/>
          <w:szCs w:val="21"/>
        </w:rPr>
        <w:t xml:space="preserve">, a </w:t>
      </w:r>
      <w:proofErr w:type="spellStart"/>
      <w:r w:rsidRPr="007F275C">
        <w:rPr>
          <w:rFonts w:ascii="inherit" w:hAnsi="inherit" w:cs="Helvetica"/>
          <w:color w:val="555555"/>
          <w:sz w:val="21"/>
          <w:szCs w:val="21"/>
        </w:rPr>
        <w:t>másik</w:t>
      </w:r>
      <w:proofErr w:type="spellEnd"/>
      <w:r w:rsidRPr="007F275C">
        <w:rPr>
          <w:rFonts w:ascii="inherit" w:hAnsi="inherit" w:cs="Helvetica"/>
          <w:color w:val="555555"/>
          <w:sz w:val="21"/>
          <w:szCs w:val="21"/>
        </w:rPr>
        <w:t xml:space="preserve"> az emberi </w:t>
      </w:r>
      <w:proofErr w:type="spellStart"/>
      <w:r w:rsidRPr="007F275C">
        <w:rPr>
          <w:rFonts w:ascii="inherit" w:hAnsi="inherit" w:cs="Helvetica"/>
          <w:color w:val="555555"/>
          <w:sz w:val="21"/>
          <w:szCs w:val="21"/>
        </w:rPr>
        <w:t>tényezőkre</w:t>
      </w:r>
      <w:proofErr w:type="spellEnd"/>
      <w:r w:rsidRPr="007F275C">
        <w:rPr>
          <w:rFonts w:ascii="inherit" w:hAnsi="inherit" w:cs="Helvetica"/>
          <w:color w:val="555555"/>
          <w:sz w:val="21"/>
          <w:szCs w:val="21"/>
        </w:rPr>
        <w:t xml:space="preserve"> esik. Vallom, hogy igazi </w:t>
      </w:r>
      <w:proofErr w:type="spellStart"/>
      <w:r w:rsidRPr="007F275C">
        <w:rPr>
          <w:rFonts w:ascii="inherit" w:hAnsi="inherit" w:cs="Helvetica"/>
          <w:color w:val="555555"/>
          <w:sz w:val="21"/>
          <w:szCs w:val="21"/>
        </w:rPr>
        <w:t>vezeto</w:t>
      </w:r>
      <w:proofErr w:type="spellEnd"/>
      <w:r w:rsidRPr="007F275C">
        <w:rPr>
          <w:rFonts w:ascii="inherit" w:hAnsi="inherit" w:cs="Helvetica"/>
          <w:color w:val="555555"/>
          <w:sz w:val="21"/>
          <w:szCs w:val="21"/>
        </w:rPr>
        <w:t xml:space="preserve">̋ csak az lehet, aki a szakmai ismeretek teljes </w:t>
      </w:r>
      <w:proofErr w:type="spellStart"/>
      <w:r w:rsidRPr="007F275C">
        <w:rPr>
          <w:rFonts w:ascii="inherit" w:hAnsi="inherit" w:cs="Helvetica"/>
          <w:color w:val="555555"/>
          <w:sz w:val="21"/>
          <w:szCs w:val="21"/>
        </w:rPr>
        <w:t>birtokában</w:t>
      </w:r>
      <w:proofErr w:type="spellEnd"/>
      <w:r w:rsidRPr="007F275C">
        <w:rPr>
          <w:rFonts w:ascii="inherit" w:hAnsi="inherit" w:cs="Helvetica"/>
          <w:color w:val="555555"/>
          <w:sz w:val="21"/>
          <w:szCs w:val="21"/>
        </w:rPr>
        <w:t xml:space="preserve"> van..."</w:t>
      </w:r>
    </w:p>
    <w:p w:rsidR="00377597" w:rsidRPr="007F275C" w:rsidRDefault="00377597" w:rsidP="00377597">
      <w:pPr>
        <w:pStyle w:val="ng-binding"/>
        <w:shd w:val="clear" w:color="auto" w:fill="FFFFFF"/>
        <w:spacing w:before="0" w:beforeAutospacing="0" w:after="0" w:afterAutospacing="0" w:line="384" w:lineRule="atLeast"/>
        <w:textAlignment w:val="baseline"/>
        <w:rPr>
          <w:rFonts w:ascii="inherit" w:hAnsi="inherit" w:cs="Helvetica"/>
          <w:color w:val="333333"/>
          <w:sz w:val="21"/>
          <w:szCs w:val="21"/>
        </w:rPr>
      </w:pPr>
      <w:r w:rsidRPr="007F275C">
        <w:rPr>
          <w:rFonts w:ascii="inherit" w:hAnsi="inherit" w:cs="Helvetica"/>
          <w:color w:val="333333"/>
          <w:sz w:val="21"/>
          <w:szCs w:val="21"/>
        </w:rPr>
        <w:t>5.2.2. Vezetői hatékonyságát önreflexiója, a külső értékelések, saját és mások tapasztalatai alapján folyamatosan fejleszti.</w:t>
      </w:r>
    </w:p>
    <w:p w:rsidR="00377597" w:rsidRPr="007F275C" w:rsidRDefault="00377597" w:rsidP="00377597">
      <w:pPr>
        <w:pStyle w:val="Cmsor5"/>
        <w:shd w:val="clear" w:color="auto" w:fill="FFFFFF"/>
        <w:spacing w:before="150" w:beforeAutospacing="0" w:after="0" w:afterAutospacing="0"/>
        <w:textAlignment w:val="baseline"/>
        <w:rPr>
          <w:rFonts w:ascii="inherit" w:hAnsi="inherit" w:cs="Helvetica"/>
          <w:b w:val="0"/>
          <w:bCs w:val="0"/>
          <w:color w:val="D1130D"/>
          <w:sz w:val="21"/>
          <w:szCs w:val="21"/>
        </w:rPr>
      </w:pPr>
      <w:r w:rsidRPr="007F275C">
        <w:rPr>
          <w:rFonts w:ascii="inherit" w:hAnsi="inherit" w:cs="Helvetica"/>
          <w:b w:val="0"/>
          <w:bCs w:val="0"/>
          <w:color w:val="D1130D"/>
          <w:sz w:val="21"/>
          <w:szCs w:val="21"/>
        </w:rPr>
        <w:t>Megjegyzés</w:t>
      </w:r>
    </w:p>
    <w:p w:rsidR="00377597" w:rsidRPr="007F275C" w:rsidRDefault="00377597" w:rsidP="00377597">
      <w:pPr>
        <w:pStyle w:val="ng-binding"/>
        <w:numPr>
          <w:ilvl w:val="0"/>
          <w:numId w:val="97"/>
        </w:numPr>
        <w:shd w:val="clear" w:color="auto" w:fill="FFFFFF"/>
        <w:spacing w:before="75" w:beforeAutospacing="0" w:after="75" w:afterAutospacing="0"/>
        <w:ind w:left="300"/>
        <w:textAlignment w:val="baseline"/>
        <w:rPr>
          <w:rFonts w:ascii="inherit" w:hAnsi="inherit" w:cs="Helvetica"/>
          <w:color w:val="555555"/>
          <w:sz w:val="21"/>
          <w:szCs w:val="21"/>
        </w:rPr>
      </w:pPr>
      <w:r w:rsidRPr="007F275C">
        <w:rPr>
          <w:rFonts w:ascii="inherit" w:hAnsi="inherit" w:cs="Helvetica"/>
          <w:color w:val="555555"/>
          <w:sz w:val="21"/>
          <w:szCs w:val="21"/>
        </w:rPr>
        <w:t>Önreflektív képessége, és a nevelőtestület, a szülők és a diákok részéről kapott formális és informális értékelések figyelembevétele biztosítja intézményvezetői munkájának hatékonyságát (intézményi önértékelés kérdőívei; helyszíni interjúk). Az alázat hozzásegíti ahhoz, hogy ne legyen elbizakodott. Elhivatott, lelkesen és szívesen tanít és igazgat. A szívére hallgat, de az eszével dönt.</w:t>
      </w:r>
    </w:p>
    <w:p w:rsidR="00377597" w:rsidRPr="007F275C" w:rsidRDefault="00377597" w:rsidP="00377597">
      <w:pPr>
        <w:pStyle w:val="ng-binding"/>
        <w:shd w:val="clear" w:color="auto" w:fill="FFFFFF"/>
        <w:spacing w:before="0" w:beforeAutospacing="0" w:after="0" w:afterAutospacing="0" w:line="384" w:lineRule="atLeast"/>
        <w:textAlignment w:val="baseline"/>
        <w:rPr>
          <w:rFonts w:ascii="inherit" w:hAnsi="inherit" w:cs="Helvetica"/>
          <w:color w:val="333333"/>
          <w:sz w:val="21"/>
          <w:szCs w:val="21"/>
        </w:rPr>
      </w:pPr>
      <w:r w:rsidRPr="007F275C">
        <w:rPr>
          <w:rFonts w:ascii="inherit" w:hAnsi="inherit" w:cs="Helvetica"/>
          <w:color w:val="333333"/>
          <w:sz w:val="21"/>
          <w:szCs w:val="21"/>
        </w:rPr>
        <w:t>5.2.3. Hiteles és etikus magatartást tanúsít. (Kommunikációja, magatartása a pedagógus etika normáinak megfelel.)</w:t>
      </w:r>
    </w:p>
    <w:p w:rsidR="00377597" w:rsidRPr="007F275C" w:rsidRDefault="00377597" w:rsidP="00377597">
      <w:pPr>
        <w:pStyle w:val="Cmsor5"/>
        <w:shd w:val="clear" w:color="auto" w:fill="FFFFFF"/>
        <w:spacing w:before="150" w:beforeAutospacing="0" w:after="0" w:afterAutospacing="0"/>
        <w:textAlignment w:val="baseline"/>
        <w:rPr>
          <w:rFonts w:ascii="inherit" w:hAnsi="inherit" w:cs="Helvetica"/>
          <w:b w:val="0"/>
          <w:bCs w:val="0"/>
          <w:color w:val="D1130D"/>
          <w:sz w:val="21"/>
          <w:szCs w:val="21"/>
        </w:rPr>
      </w:pPr>
      <w:r w:rsidRPr="007F275C">
        <w:rPr>
          <w:rFonts w:ascii="inherit" w:hAnsi="inherit" w:cs="Helvetica"/>
          <w:b w:val="0"/>
          <w:bCs w:val="0"/>
          <w:color w:val="D1130D"/>
          <w:sz w:val="21"/>
          <w:szCs w:val="21"/>
        </w:rPr>
        <w:t>Megjegyzés</w:t>
      </w:r>
    </w:p>
    <w:p w:rsidR="00377597" w:rsidRPr="007F275C" w:rsidRDefault="00377597" w:rsidP="00377597">
      <w:pPr>
        <w:pStyle w:val="ng-binding"/>
        <w:numPr>
          <w:ilvl w:val="0"/>
          <w:numId w:val="98"/>
        </w:numPr>
        <w:shd w:val="clear" w:color="auto" w:fill="FFFFFF"/>
        <w:spacing w:before="75" w:beforeAutospacing="0" w:after="75" w:afterAutospacing="0"/>
        <w:ind w:left="300"/>
        <w:textAlignment w:val="baseline"/>
        <w:rPr>
          <w:rFonts w:ascii="inherit" w:hAnsi="inherit" w:cs="Helvetica"/>
          <w:color w:val="555555"/>
          <w:sz w:val="21"/>
          <w:szCs w:val="21"/>
        </w:rPr>
      </w:pPr>
      <w:r w:rsidRPr="007F275C">
        <w:rPr>
          <w:rFonts w:ascii="inherit" w:hAnsi="inherit" w:cs="Helvetica"/>
          <w:color w:val="555555"/>
          <w:sz w:val="21"/>
          <w:szCs w:val="21"/>
        </w:rPr>
        <w:t xml:space="preserve">Hiteles és etikus magatartását kollégái nagyra becsülik. Személyes példájával másokat is arra buzdít, hogy képviseljék a közös pedagógiai értékeket (helyszíni </w:t>
      </w:r>
      <w:proofErr w:type="spellStart"/>
      <w:r w:rsidRPr="007F275C">
        <w:rPr>
          <w:rFonts w:ascii="inherit" w:hAnsi="inherit" w:cs="Helvetica"/>
          <w:color w:val="555555"/>
          <w:sz w:val="21"/>
          <w:szCs w:val="21"/>
        </w:rPr>
        <w:t>intejúk</w:t>
      </w:r>
      <w:proofErr w:type="spellEnd"/>
      <w:r w:rsidRPr="007F275C">
        <w:rPr>
          <w:rFonts w:ascii="inherit" w:hAnsi="inherit" w:cs="Helvetica"/>
          <w:color w:val="555555"/>
          <w:sz w:val="21"/>
          <w:szCs w:val="21"/>
        </w:rPr>
        <w:t xml:space="preserve">). </w:t>
      </w:r>
      <w:proofErr w:type="spellStart"/>
      <w:r w:rsidRPr="007F275C">
        <w:rPr>
          <w:rFonts w:ascii="inherit" w:hAnsi="inherit" w:cs="Helvetica"/>
          <w:color w:val="555555"/>
          <w:sz w:val="21"/>
          <w:szCs w:val="21"/>
        </w:rPr>
        <w:t>Vezetői</w:t>
      </w:r>
      <w:proofErr w:type="spellEnd"/>
      <w:r w:rsidRPr="007F275C">
        <w:rPr>
          <w:rFonts w:ascii="inherit" w:hAnsi="inherit" w:cs="Helvetica"/>
          <w:color w:val="555555"/>
          <w:sz w:val="21"/>
          <w:szCs w:val="21"/>
        </w:rPr>
        <w:t xml:space="preserve"> </w:t>
      </w:r>
      <w:proofErr w:type="spellStart"/>
      <w:r w:rsidRPr="007F275C">
        <w:rPr>
          <w:rFonts w:ascii="inherit" w:hAnsi="inherit" w:cs="Helvetica"/>
          <w:color w:val="555555"/>
          <w:sz w:val="21"/>
          <w:szCs w:val="21"/>
        </w:rPr>
        <w:t>munkájában</w:t>
      </w:r>
      <w:proofErr w:type="spellEnd"/>
      <w:r w:rsidRPr="007F275C">
        <w:rPr>
          <w:rFonts w:ascii="inherit" w:hAnsi="inherit" w:cs="Helvetica"/>
          <w:color w:val="555555"/>
          <w:sz w:val="21"/>
          <w:szCs w:val="21"/>
        </w:rPr>
        <w:t xml:space="preserve"> azt vallja, hogy igazi </w:t>
      </w:r>
      <w:r w:rsidR="007F275C" w:rsidRPr="007F275C">
        <w:rPr>
          <w:rFonts w:ascii="inherit" w:hAnsi="inherit" w:cs="Helvetica"/>
          <w:color w:val="555555"/>
          <w:sz w:val="21"/>
          <w:szCs w:val="21"/>
        </w:rPr>
        <w:t>vezető</w:t>
      </w:r>
      <w:r w:rsidRPr="007F275C">
        <w:rPr>
          <w:rFonts w:ascii="inherit" w:hAnsi="inherit" w:cs="Helvetica"/>
          <w:color w:val="555555"/>
          <w:sz w:val="21"/>
          <w:szCs w:val="21"/>
        </w:rPr>
        <w:t xml:space="preserve">̋ csak az lehet, aki a szakmai ismeretek teljes </w:t>
      </w:r>
      <w:proofErr w:type="spellStart"/>
      <w:r w:rsidRPr="007F275C">
        <w:rPr>
          <w:rFonts w:ascii="inherit" w:hAnsi="inherit" w:cs="Helvetica"/>
          <w:color w:val="555555"/>
          <w:sz w:val="21"/>
          <w:szCs w:val="21"/>
        </w:rPr>
        <w:t>birtokában</w:t>
      </w:r>
      <w:proofErr w:type="spellEnd"/>
      <w:r w:rsidRPr="007F275C">
        <w:rPr>
          <w:rFonts w:ascii="inherit" w:hAnsi="inherit" w:cs="Helvetica"/>
          <w:color w:val="555555"/>
          <w:sz w:val="21"/>
          <w:szCs w:val="21"/>
        </w:rPr>
        <w:t xml:space="preserve"> van, </w:t>
      </w:r>
      <w:proofErr w:type="spellStart"/>
      <w:r w:rsidRPr="007F275C">
        <w:rPr>
          <w:rFonts w:ascii="inherit" w:hAnsi="inherit" w:cs="Helvetica"/>
          <w:color w:val="555555"/>
          <w:sz w:val="21"/>
          <w:szCs w:val="21"/>
        </w:rPr>
        <w:t>és</w:t>
      </w:r>
      <w:proofErr w:type="spellEnd"/>
      <w:r w:rsidRPr="007F275C">
        <w:rPr>
          <w:rFonts w:ascii="inherit" w:hAnsi="inherit" w:cs="Helvetica"/>
          <w:color w:val="555555"/>
          <w:sz w:val="21"/>
          <w:szCs w:val="21"/>
        </w:rPr>
        <w:t xml:space="preserve"> emberileg alkalmas a </w:t>
      </w:r>
      <w:proofErr w:type="spellStart"/>
      <w:r w:rsidRPr="007F275C">
        <w:rPr>
          <w:rFonts w:ascii="inherit" w:hAnsi="inherit" w:cs="Helvetica"/>
          <w:color w:val="555555"/>
          <w:sz w:val="21"/>
          <w:szCs w:val="21"/>
        </w:rPr>
        <w:t>vezetésre</w:t>
      </w:r>
      <w:proofErr w:type="spellEnd"/>
      <w:r w:rsidRPr="007F275C">
        <w:rPr>
          <w:rFonts w:ascii="inherit" w:hAnsi="inherit" w:cs="Helvetica"/>
          <w:color w:val="555555"/>
          <w:sz w:val="21"/>
          <w:szCs w:val="21"/>
        </w:rPr>
        <w:t xml:space="preserve">, mert </w:t>
      </w:r>
      <w:proofErr w:type="spellStart"/>
      <w:r w:rsidRPr="007F275C">
        <w:rPr>
          <w:rFonts w:ascii="inherit" w:hAnsi="inherit" w:cs="Helvetica"/>
          <w:color w:val="555555"/>
          <w:sz w:val="21"/>
          <w:szCs w:val="21"/>
        </w:rPr>
        <w:t>képes</w:t>
      </w:r>
      <w:proofErr w:type="spellEnd"/>
      <w:r w:rsidRPr="007F275C">
        <w:rPr>
          <w:rFonts w:ascii="inherit" w:hAnsi="inherit" w:cs="Helvetica"/>
          <w:color w:val="555555"/>
          <w:sz w:val="21"/>
          <w:szCs w:val="21"/>
        </w:rPr>
        <w:t xml:space="preserve"> </w:t>
      </w:r>
      <w:proofErr w:type="spellStart"/>
      <w:r w:rsidRPr="007F275C">
        <w:rPr>
          <w:rFonts w:ascii="inherit" w:hAnsi="inherit" w:cs="Helvetica"/>
          <w:color w:val="555555"/>
          <w:sz w:val="21"/>
          <w:szCs w:val="21"/>
        </w:rPr>
        <w:t>másokat</w:t>
      </w:r>
      <w:proofErr w:type="spellEnd"/>
      <w:r w:rsidRPr="007F275C">
        <w:rPr>
          <w:rFonts w:ascii="inherit" w:hAnsi="inherit" w:cs="Helvetica"/>
          <w:color w:val="555555"/>
          <w:sz w:val="21"/>
          <w:szCs w:val="21"/>
        </w:rPr>
        <w:t xml:space="preserve"> </w:t>
      </w:r>
      <w:proofErr w:type="spellStart"/>
      <w:r w:rsidRPr="007F275C">
        <w:rPr>
          <w:rFonts w:ascii="inherit" w:hAnsi="inherit" w:cs="Helvetica"/>
          <w:color w:val="555555"/>
          <w:sz w:val="21"/>
          <w:szCs w:val="21"/>
        </w:rPr>
        <w:t>megérteni</w:t>
      </w:r>
      <w:proofErr w:type="spellEnd"/>
      <w:r w:rsidRPr="007F275C">
        <w:rPr>
          <w:rFonts w:ascii="inherit" w:hAnsi="inherit" w:cs="Helvetica"/>
          <w:color w:val="555555"/>
          <w:sz w:val="21"/>
          <w:szCs w:val="21"/>
        </w:rPr>
        <w:t xml:space="preserve">, </w:t>
      </w:r>
      <w:proofErr w:type="spellStart"/>
      <w:r w:rsidRPr="007F275C">
        <w:rPr>
          <w:rFonts w:ascii="inherit" w:hAnsi="inherit" w:cs="Helvetica"/>
          <w:color w:val="555555"/>
          <w:sz w:val="21"/>
          <w:szCs w:val="21"/>
        </w:rPr>
        <w:t>másokkal</w:t>
      </w:r>
      <w:proofErr w:type="spellEnd"/>
      <w:r w:rsidRPr="007F275C">
        <w:rPr>
          <w:rFonts w:ascii="inherit" w:hAnsi="inherit" w:cs="Helvetica"/>
          <w:color w:val="555555"/>
          <w:sz w:val="21"/>
          <w:szCs w:val="21"/>
        </w:rPr>
        <w:t xml:space="preserve"> emberi kapcsolatokat teremteni, </w:t>
      </w:r>
      <w:proofErr w:type="spellStart"/>
      <w:r w:rsidRPr="007F275C">
        <w:rPr>
          <w:rFonts w:ascii="inherit" w:hAnsi="inherit" w:cs="Helvetica"/>
          <w:color w:val="555555"/>
          <w:sz w:val="21"/>
          <w:szCs w:val="21"/>
        </w:rPr>
        <w:t>és</w:t>
      </w:r>
      <w:proofErr w:type="spellEnd"/>
      <w:r w:rsidRPr="007F275C">
        <w:rPr>
          <w:rFonts w:ascii="inherit" w:hAnsi="inherit" w:cs="Helvetica"/>
          <w:color w:val="555555"/>
          <w:sz w:val="21"/>
          <w:szCs w:val="21"/>
        </w:rPr>
        <w:t xml:space="preserve"> amellett </w:t>
      </w:r>
      <w:proofErr w:type="spellStart"/>
      <w:r w:rsidRPr="007F275C">
        <w:rPr>
          <w:rFonts w:ascii="inherit" w:hAnsi="inherit" w:cs="Helvetica"/>
          <w:color w:val="555555"/>
          <w:sz w:val="21"/>
          <w:szCs w:val="21"/>
        </w:rPr>
        <w:t>szilárd</w:t>
      </w:r>
      <w:proofErr w:type="spellEnd"/>
      <w:r w:rsidRPr="007F275C">
        <w:rPr>
          <w:rFonts w:ascii="inherit" w:hAnsi="inherit" w:cs="Helvetica"/>
          <w:color w:val="555555"/>
          <w:sz w:val="21"/>
          <w:szCs w:val="21"/>
        </w:rPr>
        <w:t xml:space="preserve"> jellemmel </w:t>
      </w:r>
      <w:proofErr w:type="spellStart"/>
      <w:r w:rsidRPr="007F275C">
        <w:rPr>
          <w:rFonts w:ascii="inherit" w:hAnsi="inherit" w:cs="Helvetica"/>
          <w:color w:val="555555"/>
          <w:sz w:val="21"/>
          <w:szCs w:val="21"/>
        </w:rPr>
        <w:t>és</w:t>
      </w:r>
      <w:proofErr w:type="spellEnd"/>
      <w:r w:rsidRPr="007F275C">
        <w:rPr>
          <w:rFonts w:ascii="inherit" w:hAnsi="inherit" w:cs="Helvetica"/>
          <w:color w:val="555555"/>
          <w:sz w:val="21"/>
          <w:szCs w:val="21"/>
        </w:rPr>
        <w:t xml:space="preserve"> </w:t>
      </w:r>
      <w:proofErr w:type="spellStart"/>
      <w:r w:rsidRPr="007F275C">
        <w:rPr>
          <w:rFonts w:ascii="inherit" w:hAnsi="inherit" w:cs="Helvetica"/>
          <w:color w:val="555555"/>
          <w:sz w:val="21"/>
          <w:szCs w:val="21"/>
        </w:rPr>
        <w:t>erkölcsiséggel</w:t>
      </w:r>
      <w:proofErr w:type="spellEnd"/>
      <w:r w:rsidRPr="007F275C">
        <w:rPr>
          <w:rFonts w:ascii="inherit" w:hAnsi="inherit" w:cs="Helvetica"/>
          <w:color w:val="555555"/>
          <w:sz w:val="21"/>
          <w:szCs w:val="21"/>
        </w:rPr>
        <w:t xml:space="preserve"> rendelkezik. </w:t>
      </w:r>
      <w:proofErr w:type="spellStart"/>
      <w:r w:rsidRPr="007F275C">
        <w:rPr>
          <w:rFonts w:ascii="inherit" w:hAnsi="inherit" w:cs="Helvetica"/>
          <w:color w:val="555555"/>
          <w:sz w:val="21"/>
          <w:szCs w:val="21"/>
        </w:rPr>
        <w:t>Mindezekért</w:t>
      </w:r>
      <w:proofErr w:type="spellEnd"/>
      <w:r w:rsidRPr="007F275C">
        <w:rPr>
          <w:rFonts w:ascii="inherit" w:hAnsi="inherit" w:cs="Helvetica"/>
          <w:color w:val="555555"/>
          <w:sz w:val="21"/>
          <w:szCs w:val="21"/>
        </w:rPr>
        <w:t xml:space="preserve"> az egyik legfontosabb </w:t>
      </w:r>
      <w:proofErr w:type="spellStart"/>
      <w:r w:rsidRPr="007F275C">
        <w:rPr>
          <w:rFonts w:ascii="inherit" w:hAnsi="inherit" w:cs="Helvetica"/>
          <w:color w:val="555555"/>
          <w:sz w:val="21"/>
          <w:szCs w:val="21"/>
        </w:rPr>
        <w:t>értéknek</w:t>
      </w:r>
      <w:proofErr w:type="spellEnd"/>
      <w:r w:rsidRPr="007F275C">
        <w:rPr>
          <w:rFonts w:ascii="inherit" w:hAnsi="inherit" w:cs="Helvetica"/>
          <w:color w:val="555555"/>
          <w:sz w:val="21"/>
          <w:szCs w:val="21"/>
        </w:rPr>
        <w:t xml:space="preserve"> a cselekedetek </w:t>
      </w:r>
      <w:proofErr w:type="spellStart"/>
      <w:r w:rsidRPr="007F275C">
        <w:rPr>
          <w:rFonts w:ascii="inherit" w:hAnsi="inherit" w:cs="Helvetica"/>
          <w:color w:val="555555"/>
          <w:sz w:val="21"/>
          <w:szCs w:val="21"/>
        </w:rPr>
        <w:t>példaértékűségét</w:t>
      </w:r>
      <w:proofErr w:type="spellEnd"/>
      <w:r w:rsidRPr="007F275C">
        <w:rPr>
          <w:rFonts w:ascii="inherit" w:hAnsi="inherit" w:cs="Helvetica"/>
          <w:color w:val="555555"/>
          <w:sz w:val="21"/>
          <w:szCs w:val="21"/>
        </w:rPr>
        <w:t xml:space="preserve"> tekinti. A </w:t>
      </w:r>
      <w:proofErr w:type="spellStart"/>
      <w:r w:rsidRPr="007F275C">
        <w:rPr>
          <w:rFonts w:ascii="inherit" w:hAnsi="inherit" w:cs="Helvetica"/>
          <w:color w:val="555555"/>
          <w:sz w:val="21"/>
          <w:szCs w:val="21"/>
        </w:rPr>
        <w:t>hitelesség</w:t>
      </w:r>
      <w:proofErr w:type="spellEnd"/>
      <w:r w:rsidRPr="007F275C">
        <w:rPr>
          <w:rFonts w:ascii="inherit" w:hAnsi="inherit" w:cs="Helvetica"/>
          <w:color w:val="555555"/>
          <w:sz w:val="21"/>
          <w:szCs w:val="21"/>
        </w:rPr>
        <w:t xml:space="preserve"> egyik </w:t>
      </w:r>
      <w:proofErr w:type="spellStart"/>
      <w:r w:rsidRPr="007F275C">
        <w:rPr>
          <w:rFonts w:ascii="inherit" w:hAnsi="inherit" w:cs="Helvetica"/>
          <w:color w:val="555555"/>
          <w:sz w:val="21"/>
          <w:szCs w:val="21"/>
        </w:rPr>
        <w:t>alapköve</w:t>
      </w:r>
      <w:proofErr w:type="spellEnd"/>
      <w:r w:rsidRPr="007F275C">
        <w:rPr>
          <w:rFonts w:ascii="inherit" w:hAnsi="inherit" w:cs="Helvetica"/>
          <w:color w:val="555555"/>
          <w:sz w:val="21"/>
          <w:szCs w:val="21"/>
        </w:rPr>
        <w:t xml:space="preserve"> az, ha a mindennapi munka </w:t>
      </w:r>
      <w:proofErr w:type="spellStart"/>
      <w:r w:rsidRPr="007F275C">
        <w:rPr>
          <w:rFonts w:ascii="inherit" w:hAnsi="inherit" w:cs="Helvetica"/>
          <w:color w:val="555555"/>
          <w:sz w:val="21"/>
          <w:szCs w:val="21"/>
        </w:rPr>
        <w:t>során</w:t>
      </w:r>
      <w:proofErr w:type="spellEnd"/>
      <w:r w:rsidRPr="007F275C">
        <w:rPr>
          <w:rFonts w:ascii="inherit" w:hAnsi="inherit" w:cs="Helvetica"/>
          <w:color w:val="555555"/>
          <w:sz w:val="21"/>
          <w:szCs w:val="21"/>
        </w:rPr>
        <w:t xml:space="preserve"> csak azt </w:t>
      </w:r>
      <w:proofErr w:type="spellStart"/>
      <w:r w:rsidRPr="007F275C">
        <w:rPr>
          <w:rFonts w:ascii="inherit" w:hAnsi="inherit" w:cs="Helvetica"/>
          <w:color w:val="555555"/>
          <w:sz w:val="21"/>
          <w:szCs w:val="21"/>
        </w:rPr>
        <w:t>és</w:t>
      </w:r>
      <w:proofErr w:type="spellEnd"/>
      <w:r w:rsidRPr="007F275C">
        <w:rPr>
          <w:rFonts w:ascii="inherit" w:hAnsi="inherit" w:cs="Helvetica"/>
          <w:color w:val="555555"/>
          <w:sz w:val="21"/>
          <w:szCs w:val="21"/>
        </w:rPr>
        <w:t xml:space="preserve"> </w:t>
      </w:r>
      <w:proofErr w:type="spellStart"/>
      <w:r w:rsidRPr="007F275C">
        <w:rPr>
          <w:rFonts w:ascii="inherit" w:hAnsi="inherit" w:cs="Helvetica"/>
          <w:color w:val="555555"/>
          <w:sz w:val="21"/>
          <w:szCs w:val="21"/>
        </w:rPr>
        <w:t>úgy</w:t>
      </w:r>
      <w:proofErr w:type="spellEnd"/>
      <w:r w:rsidRPr="007F275C">
        <w:rPr>
          <w:rFonts w:ascii="inherit" w:hAnsi="inherit" w:cs="Helvetica"/>
          <w:color w:val="555555"/>
          <w:sz w:val="21"/>
          <w:szCs w:val="21"/>
        </w:rPr>
        <w:t xml:space="preserve"> </w:t>
      </w:r>
      <w:proofErr w:type="spellStart"/>
      <w:r w:rsidRPr="007F275C">
        <w:rPr>
          <w:rFonts w:ascii="inherit" w:hAnsi="inherit" w:cs="Helvetica"/>
          <w:color w:val="555555"/>
          <w:sz w:val="21"/>
          <w:szCs w:val="21"/>
        </w:rPr>
        <w:t>vár</w:t>
      </w:r>
      <w:proofErr w:type="spellEnd"/>
      <w:r w:rsidRPr="007F275C">
        <w:rPr>
          <w:rFonts w:ascii="inherit" w:hAnsi="inherit" w:cs="Helvetica"/>
          <w:color w:val="555555"/>
          <w:sz w:val="21"/>
          <w:szCs w:val="21"/>
        </w:rPr>
        <w:t xml:space="preserve"> el, amit Ő is betart. (vezetői program)</w:t>
      </w:r>
    </w:p>
    <w:p w:rsidR="00377597" w:rsidRPr="007F275C" w:rsidRDefault="00377597" w:rsidP="00377597">
      <w:pPr>
        <w:pStyle w:val="ng-binding"/>
        <w:shd w:val="clear" w:color="auto" w:fill="FFFFFF"/>
        <w:spacing w:before="0" w:beforeAutospacing="0" w:after="0" w:afterAutospacing="0" w:line="384" w:lineRule="atLeast"/>
        <w:textAlignment w:val="baseline"/>
        <w:rPr>
          <w:rFonts w:ascii="inherit" w:hAnsi="inherit" w:cs="Helvetica"/>
          <w:color w:val="333333"/>
          <w:sz w:val="21"/>
          <w:szCs w:val="21"/>
        </w:rPr>
      </w:pPr>
      <w:r w:rsidRPr="007F275C">
        <w:rPr>
          <w:rFonts w:ascii="inherit" w:hAnsi="inherit" w:cs="Helvetica"/>
          <w:color w:val="333333"/>
          <w:sz w:val="21"/>
          <w:szCs w:val="21"/>
        </w:rPr>
        <w:t>5.3.1. A vezetési programjában leírtakat folyamatosan figyelembe veszi a célok kitűzésében, a tervezésben, a végrehajtásban.</w:t>
      </w:r>
    </w:p>
    <w:p w:rsidR="00377597" w:rsidRPr="007F275C" w:rsidRDefault="00377597" w:rsidP="00377597">
      <w:pPr>
        <w:pStyle w:val="Cmsor5"/>
        <w:shd w:val="clear" w:color="auto" w:fill="FFFFFF"/>
        <w:spacing w:before="150" w:beforeAutospacing="0" w:after="0" w:afterAutospacing="0"/>
        <w:textAlignment w:val="baseline"/>
        <w:rPr>
          <w:rFonts w:ascii="inherit" w:hAnsi="inherit" w:cs="Helvetica"/>
          <w:b w:val="0"/>
          <w:bCs w:val="0"/>
          <w:color w:val="D1130D"/>
          <w:sz w:val="21"/>
          <w:szCs w:val="21"/>
        </w:rPr>
      </w:pPr>
      <w:r w:rsidRPr="007F275C">
        <w:rPr>
          <w:rFonts w:ascii="inherit" w:hAnsi="inherit" w:cs="Helvetica"/>
          <w:b w:val="0"/>
          <w:bCs w:val="0"/>
          <w:color w:val="D1130D"/>
          <w:sz w:val="21"/>
          <w:szCs w:val="21"/>
        </w:rPr>
        <w:t>Megjegyzés</w:t>
      </w:r>
    </w:p>
    <w:p w:rsidR="00377597" w:rsidRPr="007F275C" w:rsidRDefault="00377597" w:rsidP="00377597">
      <w:pPr>
        <w:pStyle w:val="ng-binding"/>
        <w:numPr>
          <w:ilvl w:val="0"/>
          <w:numId w:val="99"/>
        </w:numPr>
        <w:shd w:val="clear" w:color="auto" w:fill="FFFFFF"/>
        <w:spacing w:before="75" w:beforeAutospacing="0" w:after="75" w:afterAutospacing="0"/>
        <w:ind w:left="300"/>
        <w:textAlignment w:val="baseline"/>
        <w:rPr>
          <w:rFonts w:ascii="inherit" w:hAnsi="inherit" w:cs="Helvetica"/>
          <w:color w:val="555555"/>
          <w:sz w:val="21"/>
          <w:szCs w:val="21"/>
        </w:rPr>
      </w:pPr>
      <w:r w:rsidRPr="007F275C">
        <w:rPr>
          <w:rFonts w:ascii="inherit" w:hAnsi="inherit" w:cs="Helvetica"/>
          <w:color w:val="555555"/>
          <w:sz w:val="21"/>
          <w:szCs w:val="21"/>
        </w:rPr>
        <w:t xml:space="preserve">A vezetői programban megfogalmazott alapelvek, a küldetésnyilatkozat, a pedagógiai programban </w:t>
      </w:r>
      <w:proofErr w:type="spellStart"/>
      <w:r w:rsidRPr="007F275C">
        <w:rPr>
          <w:rFonts w:ascii="inherit" w:hAnsi="inherit" w:cs="Helvetica"/>
          <w:color w:val="555555"/>
          <w:sz w:val="21"/>
          <w:szCs w:val="21"/>
        </w:rPr>
        <w:t>megfogalmazottak</w:t>
      </w:r>
      <w:proofErr w:type="spellEnd"/>
      <w:r w:rsidRPr="007F275C">
        <w:rPr>
          <w:rFonts w:ascii="inherit" w:hAnsi="inherit" w:cs="Helvetica"/>
          <w:color w:val="555555"/>
          <w:sz w:val="21"/>
          <w:szCs w:val="21"/>
        </w:rPr>
        <w:t xml:space="preserve"> megvalósítása hatja át tevékenységét. A vezetői program túlságosan általánosan fogalmazott, nem tartalmaz időtervet, így nehézkes a részteljesítések vizsgálata.</w:t>
      </w:r>
    </w:p>
    <w:p w:rsidR="00377597" w:rsidRPr="007F275C" w:rsidRDefault="00377597" w:rsidP="00377597">
      <w:pPr>
        <w:pStyle w:val="ng-binding"/>
        <w:shd w:val="clear" w:color="auto" w:fill="FFFFFF"/>
        <w:spacing w:before="0" w:beforeAutospacing="0" w:after="0" w:afterAutospacing="0" w:line="384" w:lineRule="atLeast"/>
        <w:textAlignment w:val="baseline"/>
        <w:rPr>
          <w:rFonts w:ascii="inherit" w:hAnsi="inherit" w:cs="Helvetica"/>
          <w:color w:val="333333"/>
          <w:sz w:val="21"/>
          <w:szCs w:val="21"/>
        </w:rPr>
      </w:pPr>
      <w:r w:rsidRPr="007F275C">
        <w:rPr>
          <w:rFonts w:ascii="inherit" w:hAnsi="inherit" w:cs="Helvetica"/>
          <w:color w:val="333333"/>
          <w:sz w:val="21"/>
          <w:szCs w:val="21"/>
        </w:rPr>
        <w:lastRenderedPageBreak/>
        <w:t>5.3.2. Ha a körülmények változása indokolja a vezetői pályázat tartalmának felülvizsgálatát, ezt világossá teszi a nevelőtestület és valamennyi érintett számára.</w:t>
      </w:r>
    </w:p>
    <w:p w:rsidR="00377597" w:rsidRPr="007F275C" w:rsidRDefault="00377597" w:rsidP="00377597">
      <w:pPr>
        <w:pStyle w:val="Cmsor5"/>
        <w:shd w:val="clear" w:color="auto" w:fill="FFFFFF"/>
        <w:spacing w:before="150" w:beforeAutospacing="0" w:after="0" w:afterAutospacing="0"/>
        <w:textAlignment w:val="baseline"/>
        <w:rPr>
          <w:rFonts w:ascii="inherit" w:hAnsi="inherit" w:cs="Helvetica"/>
          <w:b w:val="0"/>
          <w:bCs w:val="0"/>
          <w:color w:val="D1130D"/>
          <w:sz w:val="21"/>
          <w:szCs w:val="21"/>
        </w:rPr>
      </w:pPr>
      <w:r w:rsidRPr="007F275C">
        <w:rPr>
          <w:rFonts w:ascii="inherit" w:hAnsi="inherit" w:cs="Helvetica"/>
          <w:b w:val="0"/>
          <w:bCs w:val="0"/>
          <w:color w:val="D1130D"/>
          <w:sz w:val="21"/>
          <w:szCs w:val="21"/>
        </w:rPr>
        <w:t>Megjegyzés</w:t>
      </w:r>
    </w:p>
    <w:p w:rsidR="00377597" w:rsidRPr="007F275C" w:rsidRDefault="00377597" w:rsidP="00377597">
      <w:pPr>
        <w:pStyle w:val="ng-binding"/>
        <w:numPr>
          <w:ilvl w:val="0"/>
          <w:numId w:val="100"/>
        </w:numPr>
        <w:shd w:val="clear" w:color="auto" w:fill="FFFFFF"/>
        <w:spacing w:before="75" w:beforeAutospacing="0" w:after="75" w:afterAutospacing="0"/>
        <w:ind w:left="300"/>
        <w:textAlignment w:val="baseline"/>
        <w:rPr>
          <w:rFonts w:ascii="inherit" w:hAnsi="inherit" w:cs="Helvetica"/>
          <w:color w:val="555555"/>
          <w:sz w:val="21"/>
          <w:szCs w:val="21"/>
        </w:rPr>
      </w:pPr>
      <w:r w:rsidRPr="007F275C">
        <w:rPr>
          <w:rFonts w:ascii="inherit" w:hAnsi="inherit" w:cs="Helvetica"/>
          <w:color w:val="555555"/>
          <w:sz w:val="21"/>
          <w:szCs w:val="21"/>
        </w:rPr>
        <w:t>Az éves tervek és beszámolók folyamatosan tartalmazzák az elért eredményeket. Nincsen információnk a vezetői pályázat felülvizsgálatáról.</w:t>
      </w:r>
    </w:p>
    <w:p w:rsidR="00377597" w:rsidRPr="007F275C" w:rsidRDefault="00377597"/>
    <w:sectPr w:rsidR="00377597" w:rsidRPr="007F27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20002A87" w:usb1="00000000" w:usb2="00000000"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1524B"/>
    <w:multiLevelType w:val="multilevel"/>
    <w:tmpl w:val="A1E68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3321E"/>
    <w:multiLevelType w:val="multilevel"/>
    <w:tmpl w:val="F0441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D13D8A"/>
    <w:multiLevelType w:val="multilevel"/>
    <w:tmpl w:val="47AAD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532D0F"/>
    <w:multiLevelType w:val="multilevel"/>
    <w:tmpl w:val="AB382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851BD3"/>
    <w:multiLevelType w:val="multilevel"/>
    <w:tmpl w:val="3564C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25672A"/>
    <w:multiLevelType w:val="multilevel"/>
    <w:tmpl w:val="22DEE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616F3C"/>
    <w:multiLevelType w:val="multilevel"/>
    <w:tmpl w:val="527CD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A06FD5"/>
    <w:multiLevelType w:val="multilevel"/>
    <w:tmpl w:val="F85C8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087C79"/>
    <w:multiLevelType w:val="multilevel"/>
    <w:tmpl w:val="EC82E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3D04AB"/>
    <w:multiLevelType w:val="multilevel"/>
    <w:tmpl w:val="8DEE6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E77BE0"/>
    <w:multiLevelType w:val="multilevel"/>
    <w:tmpl w:val="2E98E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931549"/>
    <w:multiLevelType w:val="multilevel"/>
    <w:tmpl w:val="6694A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0D16BC"/>
    <w:multiLevelType w:val="multilevel"/>
    <w:tmpl w:val="D512D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BF551A"/>
    <w:multiLevelType w:val="multilevel"/>
    <w:tmpl w:val="30C0A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132D4E"/>
    <w:multiLevelType w:val="multilevel"/>
    <w:tmpl w:val="70120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38500BA"/>
    <w:multiLevelType w:val="multilevel"/>
    <w:tmpl w:val="3522E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70E2078"/>
    <w:multiLevelType w:val="multilevel"/>
    <w:tmpl w:val="C602B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9B269E5"/>
    <w:multiLevelType w:val="multilevel"/>
    <w:tmpl w:val="6886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EB00EEF"/>
    <w:multiLevelType w:val="multilevel"/>
    <w:tmpl w:val="2A1CE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EB11943"/>
    <w:multiLevelType w:val="multilevel"/>
    <w:tmpl w:val="B0949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FCF0B20"/>
    <w:multiLevelType w:val="multilevel"/>
    <w:tmpl w:val="D2EA0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34B3F7D"/>
    <w:multiLevelType w:val="multilevel"/>
    <w:tmpl w:val="D9181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6DB4AA1"/>
    <w:multiLevelType w:val="multilevel"/>
    <w:tmpl w:val="AB1A7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70362DD"/>
    <w:multiLevelType w:val="multilevel"/>
    <w:tmpl w:val="0588A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7285934"/>
    <w:multiLevelType w:val="multilevel"/>
    <w:tmpl w:val="B3D20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901414F"/>
    <w:multiLevelType w:val="multilevel"/>
    <w:tmpl w:val="623E4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93C1837"/>
    <w:multiLevelType w:val="multilevel"/>
    <w:tmpl w:val="4E14D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9597C61"/>
    <w:multiLevelType w:val="multilevel"/>
    <w:tmpl w:val="C3ECB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9751F19"/>
    <w:multiLevelType w:val="multilevel"/>
    <w:tmpl w:val="74AC5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9E33168"/>
    <w:multiLevelType w:val="multilevel"/>
    <w:tmpl w:val="5C2A3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A5378B2"/>
    <w:multiLevelType w:val="multilevel"/>
    <w:tmpl w:val="43487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BDE2A84"/>
    <w:multiLevelType w:val="multilevel"/>
    <w:tmpl w:val="68C82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C0A25CB"/>
    <w:multiLevelType w:val="multilevel"/>
    <w:tmpl w:val="2C481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CAE3F5A"/>
    <w:multiLevelType w:val="multilevel"/>
    <w:tmpl w:val="64F80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19855F4"/>
    <w:multiLevelType w:val="multilevel"/>
    <w:tmpl w:val="96E08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1A37B1C"/>
    <w:multiLevelType w:val="multilevel"/>
    <w:tmpl w:val="4E5E0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3447552"/>
    <w:multiLevelType w:val="multilevel"/>
    <w:tmpl w:val="51A22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6DE1E62"/>
    <w:multiLevelType w:val="multilevel"/>
    <w:tmpl w:val="7E6A2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6E061EA"/>
    <w:multiLevelType w:val="multilevel"/>
    <w:tmpl w:val="1BE0E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9565BDD"/>
    <w:multiLevelType w:val="multilevel"/>
    <w:tmpl w:val="E58A6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9D02BEF"/>
    <w:multiLevelType w:val="multilevel"/>
    <w:tmpl w:val="3E942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D5F1EBE"/>
    <w:multiLevelType w:val="multilevel"/>
    <w:tmpl w:val="201AD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EC14455"/>
    <w:multiLevelType w:val="multilevel"/>
    <w:tmpl w:val="50042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12610D3"/>
    <w:multiLevelType w:val="multilevel"/>
    <w:tmpl w:val="2BC21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1B863AE"/>
    <w:multiLevelType w:val="multilevel"/>
    <w:tmpl w:val="92DC8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36D71CE"/>
    <w:multiLevelType w:val="multilevel"/>
    <w:tmpl w:val="628E7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60F6D20"/>
    <w:multiLevelType w:val="multilevel"/>
    <w:tmpl w:val="6E74F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7AB2416"/>
    <w:multiLevelType w:val="multilevel"/>
    <w:tmpl w:val="31BC4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98776F8"/>
    <w:multiLevelType w:val="multilevel"/>
    <w:tmpl w:val="9E025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A086516"/>
    <w:multiLevelType w:val="multilevel"/>
    <w:tmpl w:val="ACE69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A9E62AB"/>
    <w:multiLevelType w:val="multilevel"/>
    <w:tmpl w:val="0F7AF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C6C0D12"/>
    <w:multiLevelType w:val="multilevel"/>
    <w:tmpl w:val="4C802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D2F39D4"/>
    <w:multiLevelType w:val="multilevel"/>
    <w:tmpl w:val="61CA0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E711428"/>
    <w:multiLevelType w:val="multilevel"/>
    <w:tmpl w:val="0C44C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09B1327"/>
    <w:multiLevelType w:val="multilevel"/>
    <w:tmpl w:val="D9A89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14475DA"/>
    <w:multiLevelType w:val="multilevel"/>
    <w:tmpl w:val="111CD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1AD1410"/>
    <w:multiLevelType w:val="multilevel"/>
    <w:tmpl w:val="AD3AF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272215D"/>
    <w:multiLevelType w:val="multilevel"/>
    <w:tmpl w:val="66FC6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3145AD9"/>
    <w:multiLevelType w:val="multilevel"/>
    <w:tmpl w:val="089CB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3BF1D35"/>
    <w:multiLevelType w:val="multilevel"/>
    <w:tmpl w:val="3EE09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44941A3"/>
    <w:multiLevelType w:val="multilevel"/>
    <w:tmpl w:val="A7504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4725CA9"/>
    <w:multiLevelType w:val="multilevel"/>
    <w:tmpl w:val="1562C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63C7E4D"/>
    <w:multiLevelType w:val="multilevel"/>
    <w:tmpl w:val="6352B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7942364"/>
    <w:multiLevelType w:val="multilevel"/>
    <w:tmpl w:val="D5AE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8266CE4"/>
    <w:multiLevelType w:val="multilevel"/>
    <w:tmpl w:val="55FC0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94B6E27"/>
    <w:multiLevelType w:val="multilevel"/>
    <w:tmpl w:val="336E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9A734E3"/>
    <w:multiLevelType w:val="multilevel"/>
    <w:tmpl w:val="654EB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A510C24"/>
    <w:multiLevelType w:val="multilevel"/>
    <w:tmpl w:val="F782D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A924DFE"/>
    <w:multiLevelType w:val="multilevel"/>
    <w:tmpl w:val="B0D08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B470D13"/>
    <w:multiLevelType w:val="multilevel"/>
    <w:tmpl w:val="79006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2AB0972"/>
    <w:multiLevelType w:val="multilevel"/>
    <w:tmpl w:val="1B40B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65104A7"/>
    <w:multiLevelType w:val="multilevel"/>
    <w:tmpl w:val="6C845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74456D8"/>
    <w:multiLevelType w:val="multilevel"/>
    <w:tmpl w:val="B210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A324BB7"/>
    <w:multiLevelType w:val="multilevel"/>
    <w:tmpl w:val="D292E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B2714F2"/>
    <w:multiLevelType w:val="multilevel"/>
    <w:tmpl w:val="57060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C391296"/>
    <w:multiLevelType w:val="multilevel"/>
    <w:tmpl w:val="58A41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D21552B"/>
    <w:multiLevelType w:val="multilevel"/>
    <w:tmpl w:val="544E8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D3B4C0B"/>
    <w:multiLevelType w:val="multilevel"/>
    <w:tmpl w:val="05C47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EFE47F2"/>
    <w:multiLevelType w:val="multilevel"/>
    <w:tmpl w:val="A1DE6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F40471B"/>
    <w:multiLevelType w:val="multilevel"/>
    <w:tmpl w:val="10BAE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F891ADC"/>
    <w:multiLevelType w:val="multilevel"/>
    <w:tmpl w:val="42E0D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F9E5FE7"/>
    <w:multiLevelType w:val="multilevel"/>
    <w:tmpl w:val="B6F2F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06D5EEE"/>
    <w:multiLevelType w:val="multilevel"/>
    <w:tmpl w:val="27868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12C75EF"/>
    <w:multiLevelType w:val="multilevel"/>
    <w:tmpl w:val="438A8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1911354"/>
    <w:multiLevelType w:val="multilevel"/>
    <w:tmpl w:val="465A5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3427698"/>
    <w:multiLevelType w:val="multilevel"/>
    <w:tmpl w:val="D152C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3555AB3"/>
    <w:multiLevelType w:val="multilevel"/>
    <w:tmpl w:val="8BF0E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4437EFE"/>
    <w:multiLevelType w:val="multilevel"/>
    <w:tmpl w:val="6ED08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59D5485"/>
    <w:multiLevelType w:val="multilevel"/>
    <w:tmpl w:val="660E9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87D260E"/>
    <w:multiLevelType w:val="multilevel"/>
    <w:tmpl w:val="22600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91B4B2D"/>
    <w:multiLevelType w:val="multilevel"/>
    <w:tmpl w:val="839A3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9A634C3"/>
    <w:multiLevelType w:val="multilevel"/>
    <w:tmpl w:val="D54EC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A8C0D8D"/>
    <w:multiLevelType w:val="multilevel"/>
    <w:tmpl w:val="1A524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C2C05F7"/>
    <w:multiLevelType w:val="multilevel"/>
    <w:tmpl w:val="04E04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C646B6C"/>
    <w:multiLevelType w:val="multilevel"/>
    <w:tmpl w:val="D9842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CE66941"/>
    <w:multiLevelType w:val="multilevel"/>
    <w:tmpl w:val="69460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D76604C"/>
    <w:multiLevelType w:val="multilevel"/>
    <w:tmpl w:val="FC167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DF27C0B"/>
    <w:multiLevelType w:val="multilevel"/>
    <w:tmpl w:val="FA205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E972FA8"/>
    <w:multiLevelType w:val="multilevel"/>
    <w:tmpl w:val="00FE8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EFF3F46"/>
    <w:multiLevelType w:val="multilevel"/>
    <w:tmpl w:val="1D326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3"/>
  </w:num>
  <w:num w:numId="3">
    <w:abstractNumId w:val="42"/>
  </w:num>
  <w:num w:numId="4">
    <w:abstractNumId w:val="19"/>
  </w:num>
  <w:num w:numId="5">
    <w:abstractNumId w:val="77"/>
  </w:num>
  <w:num w:numId="6">
    <w:abstractNumId w:val="73"/>
  </w:num>
  <w:num w:numId="7">
    <w:abstractNumId w:val="34"/>
  </w:num>
  <w:num w:numId="8">
    <w:abstractNumId w:val="17"/>
  </w:num>
  <w:num w:numId="9">
    <w:abstractNumId w:val="67"/>
  </w:num>
  <w:num w:numId="10">
    <w:abstractNumId w:val="45"/>
  </w:num>
  <w:num w:numId="11">
    <w:abstractNumId w:val="51"/>
  </w:num>
  <w:num w:numId="12">
    <w:abstractNumId w:val="92"/>
  </w:num>
  <w:num w:numId="13">
    <w:abstractNumId w:val="18"/>
  </w:num>
  <w:num w:numId="14">
    <w:abstractNumId w:val="36"/>
  </w:num>
  <w:num w:numId="15">
    <w:abstractNumId w:val="69"/>
  </w:num>
  <w:num w:numId="16">
    <w:abstractNumId w:val="68"/>
  </w:num>
  <w:num w:numId="17">
    <w:abstractNumId w:val="43"/>
  </w:num>
  <w:num w:numId="18">
    <w:abstractNumId w:val="10"/>
  </w:num>
  <w:num w:numId="19">
    <w:abstractNumId w:val="22"/>
  </w:num>
  <w:num w:numId="20">
    <w:abstractNumId w:val="65"/>
  </w:num>
  <w:num w:numId="21">
    <w:abstractNumId w:val="44"/>
  </w:num>
  <w:num w:numId="22">
    <w:abstractNumId w:val="5"/>
  </w:num>
  <w:num w:numId="23">
    <w:abstractNumId w:val="39"/>
  </w:num>
  <w:num w:numId="24">
    <w:abstractNumId w:val="12"/>
  </w:num>
  <w:num w:numId="25">
    <w:abstractNumId w:val="71"/>
  </w:num>
  <w:num w:numId="26">
    <w:abstractNumId w:val="50"/>
  </w:num>
  <w:num w:numId="27">
    <w:abstractNumId w:val="6"/>
  </w:num>
  <w:num w:numId="28">
    <w:abstractNumId w:val="56"/>
  </w:num>
  <w:num w:numId="29">
    <w:abstractNumId w:val="52"/>
  </w:num>
  <w:num w:numId="30">
    <w:abstractNumId w:val="97"/>
  </w:num>
  <w:num w:numId="31">
    <w:abstractNumId w:val="98"/>
  </w:num>
  <w:num w:numId="32">
    <w:abstractNumId w:val="84"/>
  </w:num>
  <w:num w:numId="33">
    <w:abstractNumId w:val="7"/>
  </w:num>
  <w:num w:numId="34">
    <w:abstractNumId w:val="2"/>
  </w:num>
  <w:num w:numId="35">
    <w:abstractNumId w:val="8"/>
  </w:num>
  <w:num w:numId="36">
    <w:abstractNumId w:val="48"/>
  </w:num>
  <w:num w:numId="37">
    <w:abstractNumId w:val="35"/>
  </w:num>
  <w:num w:numId="38">
    <w:abstractNumId w:val="95"/>
  </w:num>
  <w:num w:numId="39">
    <w:abstractNumId w:val="21"/>
  </w:num>
  <w:num w:numId="40">
    <w:abstractNumId w:val="94"/>
  </w:num>
  <w:num w:numId="41">
    <w:abstractNumId w:val="70"/>
  </w:num>
  <w:num w:numId="42">
    <w:abstractNumId w:val="49"/>
  </w:num>
  <w:num w:numId="43">
    <w:abstractNumId w:val="30"/>
  </w:num>
  <w:num w:numId="44">
    <w:abstractNumId w:val="23"/>
  </w:num>
  <w:num w:numId="45">
    <w:abstractNumId w:val="24"/>
  </w:num>
  <w:num w:numId="46">
    <w:abstractNumId w:val="31"/>
  </w:num>
  <w:num w:numId="47">
    <w:abstractNumId w:val="60"/>
  </w:num>
  <w:num w:numId="48">
    <w:abstractNumId w:val="25"/>
  </w:num>
  <w:num w:numId="49">
    <w:abstractNumId w:val="57"/>
  </w:num>
  <w:num w:numId="50">
    <w:abstractNumId w:val="54"/>
  </w:num>
  <w:num w:numId="51">
    <w:abstractNumId w:val="96"/>
  </w:num>
  <w:num w:numId="52">
    <w:abstractNumId w:val="76"/>
  </w:num>
  <w:num w:numId="53">
    <w:abstractNumId w:val="0"/>
  </w:num>
  <w:num w:numId="54">
    <w:abstractNumId w:val="32"/>
  </w:num>
  <w:num w:numId="55">
    <w:abstractNumId w:val="79"/>
  </w:num>
  <w:num w:numId="56">
    <w:abstractNumId w:val="86"/>
  </w:num>
  <w:num w:numId="57">
    <w:abstractNumId w:val="33"/>
  </w:num>
  <w:num w:numId="58">
    <w:abstractNumId w:val="78"/>
  </w:num>
  <w:num w:numId="59">
    <w:abstractNumId w:val="4"/>
  </w:num>
  <w:num w:numId="60">
    <w:abstractNumId w:val="53"/>
  </w:num>
  <w:num w:numId="61">
    <w:abstractNumId w:val="41"/>
  </w:num>
  <w:num w:numId="62">
    <w:abstractNumId w:val="83"/>
  </w:num>
  <w:num w:numId="63">
    <w:abstractNumId w:val="9"/>
  </w:num>
  <w:num w:numId="64">
    <w:abstractNumId w:val="46"/>
  </w:num>
  <w:num w:numId="65">
    <w:abstractNumId w:val="91"/>
  </w:num>
  <w:num w:numId="66">
    <w:abstractNumId w:val="59"/>
  </w:num>
  <w:num w:numId="67">
    <w:abstractNumId w:val="3"/>
  </w:num>
  <w:num w:numId="68">
    <w:abstractNumId w:val="80"/>
  </w:num>
  <w:num w:numId="69">
    <w:abstractNumId w:val="26"/>
  </w:num>
  <w:num w:numId="70">
    <w:abstractNumId w:val="72"/>
  </w:num>
  <w:num w:numId="71">
    <w:abstractNumId w:val="89"/>
  </w:num>
  <w:num w:numId="72">
    <w:abstractNumId w:val="99"/>
  </w:num>
  <w:num w:numId="73">
    <w:abstractNumId w:val="37"/>
  </w:num>
  <w:num w:numId="74">
    <w:abstractNumId w:val="27"/>
  </w:num>
  <w:num w:numId="75">
    <w:abstractNumId w:val="47"/>
  </w:num>
  <w:num w:numId="76">
    <w:abstractNumId w:val="64"/>
  </w:num>
  <w:num w:numId="77">
    <w:abstractNumId w:val="85"/>
  </w:num>
  <w:num w:numId="78">
    <w:abstractNumId w:val="74"/>
  </w:num>
  <w:num w:numId="79">
    <w:abstractNumId w:val="63"/>
  </w:num>
  <w:num w:numId="80">
    <w:abstractNumId w:val="88"/>
  </w:num>
  <w:num w:numId="81">
    <w:abstractNumId w:val="1"/>
  </w:num>
  <w:num w:numId="82">
    <w:abstractNumId w:val="90"/>
  </w:num>
  <w:num w:numId="83">
    <w:abstractNumId w:val="15"/>
  </w:num>
  <w:num w:numId="84">
    <w:abstractNumId w:val="40"/>
  </w:num>
  <w:num w:numId="85">
    <w:abstractNumId w:val="62"/>
  </w:num>
  <w:num w:numId="86">
    <w:abstractNumId w:val="29"/>
  </w:num>
  <w:num w:numId="87">
    <w:abstractNumId w:val="82"/>
  </w:num>
  <w:num w:numId="88">
    <w:abstractNumId w:val="20"/>
  </w:num>
  <w:num w:numId="89">
    <w:abstractNumId w:val="55"/>
  </w:num>
  <w:num w:numId="90">
    <w:abstractNumId w:val="61"/>
  </w:num>
  <w:num w:numId="91">
    <w:abstractNumId w:val="93"/>
  </w:num>
  <w:num w:numId="92">
    <w:abstractNumId w:val="14"/>
  </w:num>
  <w:num w:numId="93">
    <w:abstractNumId w:val="58"/>
  </w:num>
  <w:num w:numId="94">
    <w:abstractNumId w:val="38"/>
  </w:num>
  <w:num w:numId="95">
    <w:abstractNumId w:val="81"/>
  </w:num>
  <w:num w:numId="96">
    <w:abstractNumId w:val="28"/>
  </w:num>
  <w:num w:numId="97">
    <w:abstractNumId w:val="75"/>
  </w:num>
  <w:num w:numId="98">
    <w:abstractNumId w:val="87"/>
  </w:num>
  <w:num w:numId="99">
    <w:abstractNumId w:val="66"/>
  </w:num>
  <w:num w:numId="100">
    <w:abstractNumId w:val="16"/>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597"/>
    <w:rsid w:val="00377597"/>
    <w:rsid w:val="00733B05"/>
    <w:rsid w:val="007F275C"/>
    <w:rsid w:val="008B5E1E"/>
    <w:rsid w:val="00F7690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8D8B3"/>
  <w15:chartTrackingRefBased/>
  <w15:docId w15:val="{6F76BDCD-AD7B-48FE-A852-5A56A45C7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paragraph" w:styleId="Cmsor5">
    <w:name w:val="heading 5"/>
    <w:basedOn w:val="Norml"/>
    <w:link w:val="Cmsor5Char"/>
    <w:uiPriority w:val="9"/>
    <w:qFormat/>
    <w:rsid w:val="00377597"/>
    <w:pPr>
      <w:spacing w:before="100" w:beforeAutospacing="1" w:after="100" w:afterAutospacing="1" w:line="240" w:lineRule="auto"/>
      <w:outlineLvl w:val="4"/>
    </w:pPr>
    <w:rPr>
      <w:rFonts w:ascii="Times New Roman" w:eastAsia="Times New Roman" w:hAnsi="Times New Roman" w:cs="Times New Roman"/>
      <w:b/>
      <w:bCs/>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5Char">
    <w:name w:val="Címsor 5 Char"/>
    <w:basedOn w:val="Bekezdsalapbettpusa"/>
    <w:link w:val="Cmsor5"/>
    <w:uiPriority w:val="9"/>
    <w:rsid w:val="00377597"/>
    <w:rPr>
      <w:rFonts w:ascii="Times New Roman" w:eastAsia="Times New Roman" w:hAnsi="Times New Roman" w:cs="Times New Roman"/>
      <w:b/>
      <w:bCs/>
      <w:sz w:val="20"/>
      <w:szCs w:val="20"/>
      <w:lang w:eastAsia="hu-HU"/>
    </w:rPr>
  </w:style>
  <w:style w:type="paragraph" w:customStyle="1" w:styleId="left">
    <w:name w:val="left"/>
    <w:basedOn w:val="Norml"/>
    <w:rsid w:val="00377597"/>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score">
    <w:name w:val="score"/>
    <w:basedOn w:val="Norml"/>
    <w:rsid w:val="00377597"/>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ng-binding">
    <w:name w:val="ng-binding"/>
    <w:basedOn w:val="Norml"/>
    <w:rsid w:val="00377597"/>
    <w:pPr>
      <w:spacing w:before="100" w:beforeAutospacing="1" w:after="100" w:afterAutospacing="1" w:line="240" w:lineRule="auto"/>
    </w:pPr>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781410">
      <w:bodyDiv w:val="1"/>
      <w:marLeft w:val="0"/>
      <w:marRight w:val="0"/>
      <w:marTop w:val="0"/>
      <w:marBottom w:val="0"/>
      <w:divBdr>
        <w:top w:val="none" w:sz="0" w:space="0" w:color="auto"/>
        <w:left w:val="none" w:sz="0" w:space="0" w:color="auto"/>
        <w:bottom w:val="none" w:sz="0" w:space="0" w:color="auto"/>
        <w:right w:val="none" w:sz="0" w:space="0" w:color="auto"/>
      </w:divBdr>
      <w:divsChild>
        <w:div w:id="751782698">
          <w:marLeft w:val="0"/>
          <w:marRight w:val="0"/>
          <w:marTop w:val="0"/>
          <w:marBottom w:val="0"/>
          <w:divBdr>
            <w:top w:val="none" w:sz="0" w:space="0" w:color="auto"/>
            <w:left w:val="none" w:sz="0" w:space="0" w:color="auto"/>
            <w:bottom w:val="none" w:sz="0" w:space="0" w:color="auto"/>
            <w:right w:val="none" w:sz="0" w:space="0" w:color="auto"/>
          </w:divBdr>
          <w:divsChild>
            <w:div w:id="166598662">
              <w:marLeft w:val="0"/>
              <w:marRight w:val="0"/>
              <w:marTop w:val="0"/>
              <w:marBottom w:val="0"/>
              <w:divBdr>
                <w:top w:val="none" w:sz="0" w:space="0" w:color="auto"/>
                <w:left w:val="none" w:sz="0" w:space="0" w:color="auto"/>
                <w:bottom w:val="single" w:sz="6" w:space="0" w:color="D1130D"/>
                <w:right w:val="none" w:sz="0" w:space="0" w:color="auto"/>
              </w:divBdr>
            </w:div>
          </w:divsChild>
        </w:div>
        <w:div w:id="52167990">
          <w:marLeft w:val="0"/>
          <w:marRight w:val="0"/>
          <w:marTop w:val="0"/>
          <w:marBottom w:val="0"/>
          <w:divBdr>
            <w:top w:val="none" w:sz="0" w:space="0" w:color="auto"/>
            <w:left w:val="none" w:sz="0" w:space="0" w:color="auto"/>
            <w:bottom w:val="none" w:sz="0" w:space="0" w:color="auto"/>
            <w:right w:val="none" w:sz="0" w:space="0" w:color="auto"/>
          </w:divBdr>
          <w:divsChild>
            <w:div w:id="367949235">
              <w:marLeft w:val="0"/>
              <w:marRight w:val="0"/>
              <w:marTop w:val="0"/>
              <w:marBottom w:val="0"/>
              <w:divBdr>
                <w:top w:val="none" w:sz="0" w:space="0" w:color="auto"/>
                <w:left w:val="none" w:sz="0" w:space="0" w:color="auto"/>
                <w:bottom w:val="single" w:sz="6" w:space="0" w:color="D1130D"/>
                <w:right w:val="none" w:sz="0" w:space="0" w:color="auto"/>
              </w:divBdr>
            </w:div>
          </w:divsChild>
        </w:div>
        <w:div w:id="972908906">
          <w:marLeft w:val="0"/>
          <w:marRight w:val="0"/>
          <w:marTop w:val="0"/>
          <w:marBottom w:val="0"/>
          <w:divBdr>
            <w:top w:val="none" w:sz="0" w:space="0" w:color="auto"/>
            <w:left w:val="none" w:sz="0" w:space="0" w:color="auto"/>
            <w:bottom w:val="none" w:sz="0" w:space="0" w:color="auto"/>
            <w:right w:val="none" w:sz="0" w:space="0" w:color="auto"/>
          </w:divBdr>
          <w:divsChild>
            <w:div w:id="1673141638">
              <w:marLeft w:val="0"/>
              <w:marRight w:val="0"/>
              <w:marTop w:val="0"/>
              <w:marBottom w:val="0"/>
              <w:divBdr>
                <w:top w:val="none" w:sz="0" w:space="0" w:color="auto"/>
                <w:left w:val="none" w:sz="0" w:space="0" w:color="auto"/>
                <w:bottom w:val="single" w:sz="6" w:space="0" w:color="D1130D"/>
                <w:right w:val="none" w:sz="0" w:space="0" w:color="auto"/>
              </w:divBdr>
            </w:div>
          </w:divsChild>
        </w:div>
        <w:div w:id="1728798652">
          <w:marLeft w:val="0"/>
          <w:marRight w:val="0"/>
          <w:marTop w:val="0"/>
          <w:marBottom w:val="0"/>
          <w:divBdr>
            <w:top w:val="none" w:sz="0" w:space="0" w:color="auto"/>
            <w:left w:val="none" w:sz="0" w:space="0" w:color="auto"/>
            <w:bottom w:val="none" w:sz="0" w:space="0" w:color="auto"/>
            <w:right w:val="none" w:sz="0" w:space="0" w:color="auto"/>
          </w:divBdr>
          <w:divsChild>
            <w:div w:id="673337923">
              <w:marLeft w:val="0"/>
              <w:marRight w:val="0"/>
              <w:marTop w:val="0"/>
              <w:marBottom w:val="0"/>
              <w:divBdr>
                <w:top w:val="none" w:sz="0" w:space="0" w:color="auto"/>
                <w:left w:val="none" w:sz="0" w:space="0" w:color="auto"/>
                <w:bottom w:val="single" w:sz="6" w:space="0" w:color="D1130D"/>
                <w:right w:val="none" w:sz="0" w:space="0" w:color="auto"/>
              </w:divBdr>
            </w:div>
          </w:divsChild>
        </w:div>
        <w:div w:id="799735974">
          <w:marLeft w:val="0"/>
          <w:marRight w:val="0"/>
          <w:marTop w:val="0"/>
          <w:marBottom w:val="0"/>
          <w:divBdr>
            <w:top w:val="none" w:sz="0" w:space="0" w:color="auto"/>
            <w:left w:val="none" w:sz="0" w:space="0" w:color="auto"/>
            <w:bottom w:val="none" w:sz="0" w:space="0" w:color="auto"/>
            <w:right w:val="none" w:sz="0" w:space="0" w:color="auto"/>
          </w:divBdr>
          <w:divsChild>
            <w:div w:id="1228803526">
              <w:marLeft w:val="0"/>
              <w:marRight w:val="0"/>
              <w:marTop w:val="0"/>
              <w:marBottom w:val="0"/>
              <w:divBdr>
                <w:top w:val="none" w:sz="0" w:space="0" w:color="auto"/>
                <w:left w:val="none" w:sz="0" w:space="0" w:color="auto"/>
                <w:bottom w:val="single" w:sz="6" w:space="0" w:color="D1130D"/>
                <w:right w:val="none" w:sz="0" w:space="0" w:color="auto"/>
              </w:divBdr>
            </w:div>
          </w:divsChild>
        </w:div>
        <w:div w:id="187453464">
          <w:marLeft w:val="0"/>
          <w:marRight w:val="0"/>
          <w:marTop w:val="0"/>
          <w:marBottom w:val="0"/>
          <w:divBdr>
            <w:top w:val="none" w:sz="0" w:space="0" w:color="auto"/>
            <w:left w:val="none" w:sz="0" w:space="0" w:color="auto"/>
            <w:bottom w:val="none" w:sz="0" w:space="0" w:color="auto"/>
            <w:right w:val="none" w:sz="0" w:space="0" w:color="auto"/>
          </w:divBdr>
          <w:divsChild>
            <w:div w:id="1903712317">
              <w:marLeft w:val="0"/>
              <w:marRight w:val="0"/>
              <w:marTop w:val="0"/>
              <w:marBottom w:val="0"/>
              <w:divBdr>
                <w:top w:val="none" w:sz="0" w:space="0" w:color="auto"/>
                <w:left w:val="none" w:sz="0" w:space="0" w:color="auto"/>
                <w:bottom w:val="single" w:sz="6" w:space="0" w:color="D1130D"/>
                <w:right w:val="none" w:sz="0" w:space="0" w:color="auto"/>
              </w:divBdr>
            </w:div>
          </w:divsChild>
        </w:div>
        <w:div w:id="1342855542">
          <w:marLeft w:val="0"/>
          <w:marRight w:val="0"/>
          <w:marTop w:val="0"/>
          <w:marBottom w:val="0"/>
          <w:divBdr>
            <w:top w:val="none" w:sz="0" w:space="0" w:color="auto"/>
            <w:left w:val="none" w:sz="0" w:space="0" w:color="auto"/>
            <w:bottom w:val="none" w:sz="0" w:space="0" w:color="auto"/>
            <w:right w:val="none" w:sz="0" w:space="0" w:color="auto"/>
          </w:divBdr>
          <w:divsChild>
            <w:div w:id="1128595904">
              <w:marLeft w:val="0"/>
              <w:marRight w:val="0"/>
              <w:marTop w:val="0"/>
              <w:marBottom w:val="0"/>
              <w:divBdr>
                <w:top w:val="none" w:sz="0" w:space="0" w:color="auto"/>
                <w:left w:val="none" w:sz="0" w:space="0" w:color="auto"/>
                <w:bottom w:val="single" w:sz="6" w:space="0" w:color="D1130D"/>
                <w:right w:val="none" w:sz="0" w:space="0" w:color="auto"/>
              </w:divBdr>
            </w:div>
          </w:divsChild>
        </w:div>
        <w:div w:id="1607690066">
          <w:marLeft w:val="0"/>
          <w:marRight w:val="0"/>
          <w:marTop w:val="0"/>
          <w:marBottom w:val="0"/>
          <w:divBdr>
            <w:top w:val="none" w:sz="0" w:space="0" w:color="auto"/>
            <w:left w:val="none" w:sz="0" w:space="0" w:color="auto"/>
            <w:bottom w:val="none" w:sz="0" w:space="0" w:color="auto"/>
            <w:right w:val="none" w:sz="0" w:space="0" w:color="auto"/>
          </w:divBdr>
          <w:divsChild>
            <w:div w:id="953365595">
              <w:marLeft w:val="0"/>
              <w:marRight w:val="0"/>
              <w:marTop w:val="0"/>
              <w:marBottom w:val="0"/>
              <w:divBdr>
                <w:top w:val="none" w:sz="0" w:space="0" w:color="auto"/>
                <w:left w:val="none" w:sz="0" w:space="0" w:color="auto"/>
                <w:bottom w:val="single" w:sz="6" w:space="0" w:color="D1130D"/>
                <w:right w:val="none" w:sz="0" w:space="0" w:color="auto"/>
              </w:divBdr>
            </w:div>
          </w:divsChild>
        </w:div>
        <w:div w:id="268857515">
          <w:marLeft w:val="0"/>
          <w:marRight w:val="0"/>
          <w:marTop w:val="0"/>
          <w:marBottom w:val="0"/>
          <w:divBdr>
            <w:top w:val="none" w:sz="0" w:space="0" w:color="auto"/>
            <w:left w:val="none" w:sz="0" w:space="0" w:color="auto"/>
            <w:bottom w:val="none" w:sz="0" w:space="0" w:color="auto"/>
            <w:right w:val="none" w:sz="0" w:space="0" w:color="auto"/>
          </w:divBdr>
          <w:divsChild>
            <w:div w:id="1548492092">
              <w:marLeft w:val="0"/>
              <w:marRight w:val="0"/>
              <w:marTop w:val="0"/>
              <w:marBottom w:val="0"/>
              <w:divBdr>
                <w:top w:val="none" w:sz="0" w:space="0" w:color="auto"/>
                <w:left w:val="none" w:sz="0" w:space="0" w:color="auto"/>
                <w:bottom w:val="single" w:sz="6" w:space="0" w:color="D1130D"/>
                <w:right w:val="none" w:sz="0" w:space="0" w:color="auto"/>
              </w:divBdr>
            </w:div>
          </w:divsChild>
        </w:div>
        <w:div w:id="680744020">
          <w:marLeft w:val="0"/>
          <w:marRight w:val="0"/>
          <w:marTop w:val="0"/>
          <w:marBottom w:val="0"/>
          <w:divBdr>
            <w:top w:val="none" w:sz="0" w:space="0" w:color="auto"/>
            <w:left w:val="none" w:sz="0" w:space="0" w:color="auto"/>
            <w:bottom w:val="none" w:sz="0" w:space="0" w:color="auto"/>
            <w:right w:val="none" w:sz="0" w:space="0" w:color="auto"/>
          </w:divBdr>
          <w:divsChild>
            <w:div w:id="145630128">
              <w:marLeft w:val="0"/>
              <w:marRight w:val="0"/>
              <w:marTop w:val="0"/>
              <w:marBottom w:val="0"/>
              <w:divBdr>
                <w:top w:val="none" w:sz="0" w:space="0" w:color="auto"/>
                <w:left w:val="none" w:sz="0" w:space="0" w:color="auto"/>
                <w:bottom w:val="single" w:sz="6" w:space="0" w:color="D1130D"/>
                <w:right w:val="none" w:sz="0" w:space="0" w:color="auto"/>
              </w:divBdr>
            </w:div>
          </w:divsChild>
        </w:div>
        <w:div w:id="289282895">
          <w:marLeft w:val="0"/>
          <w:marRight w:val="0"/>
          <w:marTop w:val="0"/>
          <w:marBottom w:val="0"/>
          <w:divBdr>
            <w:top w:val="none" w:sz="0" w:space="0" w:color="auto"/>
            <w:left w:val="none" w:sz="0" w:space="0" w:color="auto"/>
            <w:bottom w:val="none" w:sz="0" w:space="0" w:color="auto"/>
            <w:right w:val="none" w:sz="0" w:space="0" w:color="auto"/>
          </w:divBdr>
          <w:divsChild>
            <w:div w:id="898858502">
              <w:marLeft w:val="0"/>
              <w:marRight w:val="0"/>
              <w:marTop w:val="0"/>
              <w:marBottom w:val="0"/>
              <w:divBdr>
                <w:top w:val="none" w:sz="0" w:space="0" w:color="auto"/>
                <w:left w:val="none" w:sz="0" w:space="0" w:color="auto"/>
                <w:bottom w:val="single" w:sz="6" w:space="0" w:color="D1130D"/>
                <w:right w:val="none" w:sz="0" w:space="0" w:color="auto"/>
              </w:divBdr>
            </w:div>
          </w:divsChild>
        </w:div>
        <w:div w:id="712927077">
          <w:marLeft w:val="0"/>
          <w:marRight w:val="0"/>
          <w:marTop w:val="0"/>
          <w:marBottom w:val="0"/>
          <w:divBdr>
            <w:top w:val="none" w:sz="0" w:space="0" w:color="auto"/>
            <w:left w:val="none" w:sz="0" w:space="0" w:color="auto"/>
            <w:bottom w:val="none" w:sz="0" w:space="0" w:color="auto"/>
            <w:right w:val="none" w:sz="0" w:space="0" w:color="auto"/>
          </w:divBdr>
          <w:divsChild>
            <w:div w:id="649289952">
              <w:marLeft w:val="0"/>
              <w:marRight w:val="0"/>
              <w:marTop w:val="0"/>
              <w:marBottom w:val="0"/>
              <w:divBdr>
                <w:top w:val="none" w:sz="0" w:space="0" w:color="auto"/>
                <w:left w:val="none" w:sz="0" w:space="0" w:color="auto"/>
                <w:bottom w:val="single" w:sz="6" w:space="0" w:color="D1130D"/>
                <w:right w:val="none" w:sz="0" w:space="0" w:color="auto"/>
              </w:divBdr>
            </w:div>
          </w:divsChild>
        </w:div>
        <w:div w:id="269162491">
          <w:marLeft w:val="0"/>
          <w:marRight w:val="0"/>
          <w:marTop w:val="0"/>
          <w:marBottom w:val="0"/>
          <w:divBdr>
            <w:top w:val="none" w:sz="0" w:space="0" w:color="auto"/>
            <w:left w:val="none" w:sz="0" w:space="0" w:color="auto"/>
            <w:bottom w:val="none" w:sz="0" w:space="0" w:color="auto"/>
            <w:right w:val="none" w:sz="0" w:space="0" w:color="auto"/>
          </w:divBdr>
          <w:divsChild>
            <w:div w:id="1143810026">
              <w:marLeft w:val="0"/>
              <w:marRight w:val="0"/>
              <w:marTop w:val="0"/>
              <w:marBottom w:val="0"/>
              <w:divBdr>
                <w:top w:val="none" w:sz="0" w:space="0" w:color="auto"/>
                <w:left w:val="none" w:sz="0" w:space="0" w:color="auto"/>
                <w:bottom w:val="single" w:sz="6" w:space="0" w:color="D1130D"/>
                <w:right w:val="none" w:sz="0" w:space="0" w:color="auto"/>
              </w:divBdr>
            </w:div>
          </w:divsChild>
        </w:div>
        <w:div w:id="1570846450">
          <w:marLeft w:val="0"/>
          <w:marRight w:val="0"/>
          <w:marTop w:val="0"/>
          <w:marBottom w:val="0"/>
          <w:divBdr>
            <w:top w:val="none" w:sz="0" w:space="0" w:color="auto"/>
            <w:left w:val="none" w:sz="0" w:space="0" w:color="auto"/>
            <w:bottom w:val="none" w:sz="0" w:space="0" w:color="auto"/>
            <w:right w:val="none" w:sz="0" w:space="0" w:color="auto"/>
          </w:divBdr>
          <w:divsChild>
            <w:div w:id="2038506340">
              <w:marLeft w:val="0"/>
              <w:marRight w:val="0"/>
              <w:marTop w:val="0"/>
              <w:marBottom w:val="0"/>
              <w:divBdr>
                <w:top w:val="none" w:sz="0" w:space="0" w:color="auto"/>
                <w:left w:val="none" w:sz="0" w:space="0" w:color="auto"/>
                <w:bottom w:val="single" w:sz="6" w:space="0" w:color="D1130D"/>
                <w:right w:val="none" w:sz="0" w:space="0" w:color="auto"/>
              </w:divBdr>
            </w:div>
          </w:divsChild>
        </w:div>
        <w:div w:id="1472207647">
          <w:marLeft w:val="0"/>
          <w:marRight w:val="0"/>
          <w:marTop w:val="0"/>
          <w:marBottom w:val="0"/>
          <w:divBdr>
            <w:top w:val="none" w:sz="0" w:space="0" w:color="auto"/>
            <w:left w:val="none" w:sz="0" w:space="0" w:color="auto"/>
            <w:bottom w:val="none" w:sz="0" w:space="0" w:color="auto"/>
            <w:right w:val="none" w:sz="0" w:space="0" w:color="auto"/>
          </w:divBdr>
          <w:divsChild>
            <w:div w:id="2062359247">
              <w:marLeft w:val="0"/>
              <w:marRight w:val="0"/>
              <w:marTop w:val="0"/>
              <w:marBottom w:val="0"/>
              <w:divBdr>
                <w:top w:val="none" w:sz="0" w:space="0" w:color="auto"/>
                <w:left w:val="none" w:sz="0" w:space="0" w:color="auto"/>
                <w:bottom w:val="single" w:sz="6" w:space="0" w:color="D1130D"/>
                <w:right w:val="none" w:sz="0" w:space="0" w:color="auto"/>
              </w:divBdr>
            </w:div>
          </w:divsChild>
        </w:div>
        <w:div w:id="818348675">
          <w:marLeft w:val="0"/>
          <w:marRight w:val="0"/>
          <w:marTop w:val="0"/>
          <w:marBottom w:val="0"/>
          <w:divBdr>
            <w:top w:val="none" w:sz="0" w:space="0" w:color="auto"/>
            <w:left w:val="none" w:sz="0" w:space="0" w:color="auto"/>
            <w:bottom w:val="none" w:sz="0" w:space="0" w:color="auto"/>
            <w:right w:val="none" w:sz="0" w:space="0" w:color="auto"/>
          </w:divBdr>
          <w:divsChild>
            <w:div w:id="340546865">
              <w:marLeft w:val="0"/>
              <w:marRight w:val="0"/>
              <w:marTop w:val="0"/>
              <w:marBottom w:val="0"/>
              <w:divBdr>
                <w:top w:val="none" w:sz="0" w:space="0" w:color="auto"/>
                <w:left w:val="none" w:sz="0" w:space="0" w:color="auto"/>
                <w:bottom w:val="single" w:sz="6" w:space="0" w:color="D1130D"/>
                <w:right w:val="none" w:sz="0" w:space="0" w:color="auto"/>
              </w:divBdr>
            </w:div>
          </w:divsChild>
        </w:div>
        <w:div w:id="122428780">
          <w:marLeft w:val="0"/>
          <w:marRight w:val="0"/>
          <w:marTop w:val="0"/>
          <w:marBottom w:val="0"/>
          <w:divBdr>
            <w:top w:val="none" w:sz="0" w:space="0" w:color="auto"/>
            <w:left w:val="none" w:sz="0" w:space="0" w:color="auto"/>
            <w:bottom w:val="none" w:sz="0" w:space="0" w:color="auto"/>
            <w:right w:val="none" w:sz="0" w:space="0" w:color="auto"/>
          </w:divBdr>
          <w:divsChild>
            <w:div w:id="1547982734">
              <w:marLeft w:val="0"/>
              <w:marRight w:val="0"/>
              <w:marTop w:val="0"/>
              <w:marBottom w:val="0"/>
              <w:divBdr>
                <w:top w:val="none" w:sz="0" w:space="0" w:color="auto"/>
                <w:left w:val="none" w:sz="0" w:space="0" w:color="auto"/>
                <w:bottom w:val="single" w:sz="6" w:space="0" w:color="D1130D"/>
                <w:right w:val="none" w:sz="0" w:space="0" w:color="auto"/>
              </w:divBdr>
            </w:div>
          </w:divsChild>
        </w:div>
        <w:div w:id="592279503">
          <w:marLeft w:val="0"/>
          <w:marRight w:val="0"/>
          <w:marTop w:val="0"/>
          <w:marBottom w:val="0"/>
          <w:divBdr>
            <w:top w:val="none" w:sz="0" w:space="0" w:color="auto"/>
            <w:left w:val="none" w:sz="0" w:space="0" w:color="auto"/>
            <w:bottom w:val="none" w:sz="0" w:space="0" w:color="auto"/>
            <w:right w:val="none" w:sz="0" w:space="0" w:color="auto"/>
          </w:divBdr>
          <w:divsChild>
            <w:div w:id="1482848819">
              <w:marLeft w:val="0"/>
              <w:marRight w:val="0"/>
              <w:marTop w:val="0"/>
              <w:marBottom w:val="0"/>
              <w:divBdr>
                <w:top w:val="none" w:sz="0" w:space="0" w:color="auto"/>
                <w:left w:val="none" w:sz="0" w:space="0" w:color="auto"/>
                <w:bottom w:val="single" w:sz="6" w:space="0" w:color="D1130D"/>
                <w:right w:val="none" w:sz="0" w:space="0" w:color="auto"/>
              </w:divBdr>
            </w:div>
          </w:divsChild>
        </w:div>
        <w:div w:id="1526939020">
          <w:marLeft w:val="0"/>
          <w:marRight w:val="0"/>
          <w:marTop w:val="0"/>
          <w:marBottom w:val="0"/>
          <w:divBdr>
            <w:top w:val="none" w:sz="0" w:space="0" w:color="auto"/>
            <w:left w:val="none" w:sz="0" w:space="0" w:color="auto"/>
            <w:bottom w:val="none" w:sz="0" w:space="0" w:color="auto"/>
            <w:right w:val="none" w:sz="0" w:space="0" w:color="auto"/>
          </w:divBdr>
          <w:divsChild>
            <w:div w:id="2115249414">
              <w:marLeft w:val="0"/>
              <w:marRight w:val="0"/>
              <w:marTop w:val="0"/>
              <w:marBottom w:val="0"/>
              <w:divBdr>
                <w:top w:val="none" w:sz="0" w:space="0" w:color="auto"/>
                <w:left w:val="none" w:sz="0" w:space="0" w:color="auto"/>
                <w:bottom w:val="single" w:sz="6" w:space="0" w:color="D1130D"/>
                <w:right w:val="none" w:sz="0" w:space="0" w:color="auto"/>
              </w:divBdr>
            </w:div>
          </w:divsChild>
        </w:div>
        <w:div w:id="2146699010">
          <w:marLeft w:val="0"/>
          <w:marRight w:val="0"/>
          <w:marTop w:val="0"/>
          <w:marBottom w:val="0"/>
          <w:divBdr>
            <w:top w:val="none" w:sz="0" w:space="0" w:color="auto"/>
            <w:left w:val="none" w:sz="0" w:space="0" w:color="auto"/>
            <w:bottom w:val="none" w:sz="0" w:space="0" w:color="auto"/>
            <w:right w:val="none" w:sz="0" w:space="0" w:color="auto"/>
          </w:divBdr>
          <w:divsChild>
            <w:div w:id="1040394519">
              <w:marLeft w:val="0"/>
              <w:marRight w:val="0"/>
              <w:marTop w:val="0"/>
              <w:marBottom w:val="0"/>
              <w:divBdr>
                <w:top w:val="none" w:sz="0" w:space="0" w:color="auto"/>
                <w:left w:val="none" w:sz="0" w:space="0" w:color="auto"/>
                <w:bottom w:val="single" w:sz="6" w:space="0" w:color="D1130D"/>
                <w:right w:val="none" w:sz="0" w:space="0" w:color="auto"/>
              </w:divBdr>
            </w:div>
          </w:divsChild>
        </w:div>
        <w:div w:id="1780907025">
          <w:marLeft w:val="0"/>
          <w:marRight w:val="0"/>
          <w:marTop w:val="0"/>
          <w:marBottom w:val="0"/>
          <w:divBdr>
            <w:top w:val="none" w:sz="0" w:space="0" w:color="auto"/>
            <w:left w:val="none" w:sz="0" w:space="0" w:color="auto"/>
            <w:bottom w:val="none" w:sz="0" w:space="0" w:color="auto"/>
            <w:right w:val="none" w:sz="0" w:space="0" w:color="auto"/>
          </w:divBdr>
          <w:divsChild>
            <w:div w:id="1891570163">
              <w:marLeft w:val="0"/>
              <w:marRight w:val="0"/>
              <w:marTop w:val="0"/>
              <w:marBottom w:val="0"/>
              <w:divBdr>
                <w:top w:val="none" w:sz="0" w:space="0" w:color="auto"/>
                <w:left w:val="none" w:sz="0" w:space="0" w:color="auto"/>
                <w:bottom w:val="single" w:sz="6" w:space="0" w:color="D1130D"/>
                <w:right w:val="none" w:sz="0" w:space="0" w:color="auto"/>
              </w:divBdr>
            </w:div>
          </w:divsChild>
        </w:div>
        <w:div w:id="265044438">
          <w:marLeft w:val="0"/>
          <w:marRight w:val="0"/>
          <w:marTop w:val="0"/>
          <w:marBottom w:val="0"/>
          <w:divBdr>
            <w:top w:val="none" w:sz="0" w:space="0" w:color="auto"/>
            <w:left w:val="none" w:sz="0" w:space="0" w:color="auto"/>
            <w:bottom w:val="none" w:sz="0" w:space="0" w:color="auto"/>
            <w:right w:val="none" w:sz="0" w:space="0" w:color="auto"/>
          </w:divBdr>
          <w:divsChild>
            <w:div w:id="1387870011">
              <w:marLeft w:val="0"/>
              <w:marRight w:val="0"/>
              <w:marTop w:val="0"/>
              <w:marBottom w:val="0"/>
              <w:divBdr>
                <w:top w:val="none" w:sz="0" w:space="0" w:color="auto"/>
                <w:left w:val="none" w:sz="0" w:space="0" w:color="auto"/>
                <w:bottom w:val="single" w:sz="6" w:space="0" w:color="D1130D"/>
                <w:right w:val="none" w:sz="0" w:space="0" w:color="auto"/>
              </w:divBdr>
            </w:div>
          </w:divsChild>
        </w:div>
        <w:div w:id="2001496128">
          <w:marLeft w:val="0"/>
          <w:marRight w:val="0"/>
          <w:marTop w:val="0"/>
          <w:marBottom w:val="0"/>
          <w:divBdr>
            <w:top w:val="none" w:sz="0" w:space="0" w:color="auto"/>
            <w:left w:val="none" w:sz="0" w:space="0" w:color="auto"/>
            <w:bottom w:val="none" w:sz="0" w:space="0" w:color="auto"/>
            <w:right w:val="none" w:sz="0" w:space="0" w:color="auto"/>
          </w:divBdr>
          <w:divsChild>
            <w:div w:id="1057163965">
              <w:marLeft w:val="0"/>
              <w:marRight w:val="0"/>
              <w:marTop w:val="0"/>
              <w:marBottom w:val="0"/>
              <w:divBdr>
                <w:top w:val="none" w:sz="0" w:space="0" w:color="auto"/>
                <w:left w:val="none" w:sz="0" w:space="0" w:color="auto"/>
                <w:bottom w:val="single" w:sz="6" w:space="0" w:color="D1130D"/>
                <w:right w:val="none" w:sz="0" w:space="0" w:color="auto"/>
              </w:divBdr>
            </w:div>
          </w:divsChild>
        </w:div>
        <w:div w:id="877469245">
          <w:marLeft w:val="0"/>
          <w:marRight w:val="0"/>
          <w:marTop w:val="0"/>
          <w:marBottom w:val="0"/>
          <w:divBdr>
            <w:top w:val="none" w:sz="0" w:space="0" w:color="auto"/>
            <w:left w:val="none" w:sz="0" w:space="0" w:color="auto"/>
            <w:bottom w:val="none" w:sz="0" w:space="0" w:color="auto"/>
            <w:right w:val="none" w:sz="0" w:space="0" w:color="auto"/>
          </w:divBdr>
          <w:divsChild>
            <w:div w:id="95638366">
              <w:marLeft w:val="0"/>
              <w:marRight w:val="0"/>
              <w:marTop w:val="0"/>
              <w:marBottom w:val="0"/>
              <w:divBdr>
                <w:top w:val="none" w:sz="0" w:space="0" w:color="auto"/>
                <w:left w:val="none" w:sz="0" w:space="0" w:color="auto"/>
                <w:bottom w:val="single" w:sz="6" w:space="0" w:color="D1130D"/>
                <w:right w:val="none" w:sz="0" w:space="0" w:color="auto"/>
              </w:divBdr>
            </w:div>
          </w:divsChild>
        </w:div>
        <w:div w:id="2023163919">
          <w:marLeft w:val="0"/>
          <w:marRight w:val="0"/>
          <w:marTop w:val="0"/>
          <w:marBottom w:val="0"/>
          <w:divBdr>
            <w:top w:val="none" w:sz="0" w:space="0" w:color="auto"/>
            <w:left w:val="none" w:sz="0" w:space="0" w:color="auto"/>
            <w:bottom w:val="none" w:sz="0" w:space="0" w:color="auto"/>
            <w:right w:val="none" w:sz="0" w:space="0" w:color="auto"/>
          </w:divBdr>
          <w:divsChild>
            <w:div w:id="581112111">
              <w:marLeft w:val="0"/>
              <w:marRight w:val="0"/>
              <w:marTop w:val="0"/>
              <w:marBottom w:val="0"/>
              <w:divBdr>
                <w:top w:val="none" w:sz="0" w:space="0" w:color="auto"/>
                <w:left w:val="none" w:sz="0" w:space="0" w:color="auto"/>
                <w:bottom w:val="single" w:sz="6" w:space="0" w:color="D1130D"/>
                <w:right w:val="none" w:sz="0" w:space="0" w:color="auto"/>
              </w:divBdr>
            </w:div>
          </w:divsChild>
        </w:div>
        <w:div w:id="1270314106">
          <w:marLeft w:val="0"/>
          <w:marRight w:val="0"/>
          <w:marTop w:val="0"/>
          <w:marBottom w:val="0"/>
          <w:divBdr>
            <w:top w:val="none" w:sz="0" w:space="0" w:color="auto"/>
            <w:left w:val="none" w:sz="0" w:space="0" w:color="auto"/>
            <w:bottom w:val="none" w:sz="0" w:space="0" w:color="auto"/>
            <w:right w:val="none" w:sz="0" w:space="0" w:color="auto"/>
          </w:divBdr>
          <w:divsChild>
            <w:div w:id="1016426387">
              <w:marLeft w:val="0"/>
              <w:marRight w:val="0"/>
              <w:marTop w:val="0"/>
              <w:marBottom w:val="0"/>
              <w:divBdr>
                <w:top w:val="none" w:sz="0" w:space="0" w:color="auto"/>
                <w:left w:val="none" w:sz="0" w:space="0" w:color="auto"/>
                <w:bottom w:val="single" w:sz="6" w:space="0" w:color="D1130D"/>
                <w:right w:val="none" w:sz="0" w:space="0" w:color="auto"/>
              </w:divBdr>
            </w:div>
          </w:divsChild>
        </w:div>
        <w:div w:id="1067072024">
          <w:marLeft w:val="0"/>
          <w:marRight w:val="0"/>
          <w:marTop w:val="0"/>
          <w:marBottom w:val="0"/>
          <w:divBdr>
            <w:top w:val="none" w:sz="0" w:space="0" w:color="auto"/>
            <w:left w:val="none" w:sz="0" w:space="0" w:color="auto"/>
            <w:bottom w:val="none" w:sz="0" w:space="0" w:color="auto"/>
            <w:right w:val="none" w:sz="0" w:space="0" w:color="auto"/>
          </w:divBdr>
          <w:divsChild>
            <w:div w:id="81338404">
              <w:marLeft w:val="0"/>
              <w:marRight w:val="0"/>
              <w:marTop w:val="0"/>
              <w:marBottom w:val="0"/>
              <w:divBdr>
                <w:top w:val="none" w:sz="0" w:space="0" w:color="auto"/>
                <w:left w:val="none" w:sz="0" w:space="0" w:color="auto"/>
                <w:bottom w:val="single" w:sz="6" w:space="0" w:color="D1130D"/>
                <w:right w:val="none" w:sz="0" w:space="0" w:color="auto"/>
              </w:divBdr>
            </w:div>
          </w:divsChild>
        </w:div>
        <w:div w:id="101850864">
          <w:marLeft w:val="0"/>
          <w:marRight w:val="0"/>
          <w:marTop w:val="0"/>
          <w:marBottom w:val="0"/>
          <w:divBdr>
            <w:top w:val="none" w:sz="0" w:space="0" w:color="auto"/>
            <w:left w:val="none" w:sz="0" w:space="0" w:color="auto"/>
            <w:bottom w:val="none" w:sz="0" w:space="0" w:color="auto"/>
            <w:right w:val="none" w:sz="0" w:space="0" w:color="auto"/>
          </w:divBdr>
          <w:divsChild>
            <w:div w:id="1038243564">
              <w:marLeft w:val="0"/>
              <w:marRight w:val="0"/>
              <w:marTop w:val="0"/>
              <w:marBottom w:val="0"/>
              <w:divBdr>
                <w:top w:val="none" w:sz="0" w:space="0" w:color="auto"/>
                <w:left w:val="none" w:sz="0" w:space="0" w:color="auto"/>
                <w:bottom w:val="single" w:sz="6" w:space="0" w:color="D1130D"/>
                <w:right w:val="none" w:sz="0" w:space="0" w:color="auto"/>
              </w:divBdr>
            </w:div>
          </w:divsChild>
        </w:div>
        <w:div w:id="134640598">
          <w:marLeft w:val="0"/>
          <w:marRight w:val="0"/>
          <w:marTop w:val="0"/>
          <w:marBottom w:val="0"/>
          <w:divBdr>
            <w:top w:val="none" w:sz="0" w:space="0" w:color="auto"/>
            <w:left w:val="none" w:sz="0" w:space="0" w:color="auto"/>
            <w:bottom w:val="none" w:sz="0" w:space="0" w:color="auto"/>
            <w:right w:val="none" w:sz="0" w:space="0" w:color="auto"/>
          </w:divBdr>
          <w:divsChild>
            <w:div w:id="1735007204">
              <w:marLeft w:val="0"/>
              <w:marRight w:val="0"/>
              <w:marTop w:val="0"/>
              <w:marBottom w:val="0"/>
              <w:divBdr>
                <w:top w:val="none" w:sz="0" w:space="0" w:color="auto"/>
                <w:left w:val="none" w:sz="0" w:space="0" w:color="auto"/>
                <w:bottom w:val="single" w:sz="6" w:space="0" w:color="D1130D"/>
                <w:right w:val="none" w:sz="0" w:space="0" w:color="auto"/>
              </w:divBdr>
            </w:div>
          </w:divsChild>
        </w:div>
        <w:div w:id="357702840">
          <w:marLeft w:val="0"/>
          <w:marRight w:val="0"/>
          <w:marTop w:val="0"/>
          <w:marBottom w:val="0"/>
          <w:divBdr>
            <w:top w:val="none" w:sz="0" w:space="0" w:color="auto"/>
            <w:left w:val="none" w:sz="0" w:space="0" w:color="auto"/>
            <w:bottom w:val="none" w:sz="0" w:space="0" w:color="auto"/>
            <w:right w:val="none" w:sz="0" w:space="0" w:color="auto"/>
          </w:divBdr>
          <w:divsChild>
            <w:div w:id="114254730">
              <w:marLeft w:val="0"/>
              <w:marRight w:val="0"/>
              <w:marTop w:val="0"/>
              <w:marBottom w:val="0"/>
              <w:divBdr>
                <w:top w:val="none" w:sz="0" w:space="0" w:color="auto"/>
                <w:left w:val="none" w:sz="0" w:space="0" w:color="auto"/>
                <w:bottom w:val="single" w:sz="6" w:space="0" w:color="D1130D"/>
                <w:right w:val="none" w:sz="0" w:space="0" w:color="auto"/>
              </w:divBdr>
            </w:div>
          </w:divsChild>
        </w:div>
        <w:div w:id="1625193737">
          <w:marLeft w:val="0"/>
          <w:marRight w:val="0"/>
          <w:marTop w:val="0"/>
          <w:marBottom w:val="0"/>
          <w:divBdr>
            <w:top w:val="none" w:sz="0" w:space="0" w:color="auto"/>
            <w:left w:val="none" w:sz="0" w:space="0" w:color="auto"/>
            <w:bottom w:val="none" w:sz="0" w:space="0" w:color="auto"/>
            <w:right w:val="none" w:sz="0" w:space="0" w:color="auto"/>
          </w:divBdr>
          <w:divsChild>
            <w:div w:id="1493137813">
              <w:marLeft w:val="0"/>
              <w:marRight w:val="0"/>
              <w:marTop w:val="0"/>
              <w:marBottom w:val="0"/>
              <w:divBdr>
                <w:top w:val="none" w:sz="0" w:space="0" w:color="auto"/>
                <w:left w:val="none" w:sz="0" w:space="0" w:color="auto"/>
                <w:bottom w:val="single" w:sz="6" w:space="0" w:color="D1130D"/>
                <w:right w:val="none" w:sz="0" w:space="0" w:color="auto"/>
              </w:divBdr>
            </w:div>
          </w:divsChild>
        </w:div>
        <w:div w:id="701634300">
          <w:marLeft w:val="0"/>
          <w:marRight w:val="0"/>
          <w:marTop w:val="0"/>
          <w:marBottom w:val="0"/>
          <w:divBdr>
            <w:top w:val="none" w:sz="0" w:space="0" w:color="auto"/>
            <w:left w:val="none" w:sz="0" w:space="0" w:color="auto"/>
            <w:bottom w:val="none" w:sz="0" w:space="0" w:color="auto"/>
            <w:right w:val="none" w:sz="0" w:space="0" w:color="auto"/>
          </w:divBdr>
          <w:divsChild>
            <w:div w:id="1859272184">
              <w:marLeft w:val="0"/>
              <w:marRight w:val="0"/>
              <w:marTop w:val="0"/>
              <w:marBottom w:val="0"/>
              <w:divBdr>
                <w:top w:val="none" w:sz="0" w:space="0" w:color="auto"/>
                <w:left w:val="none" w:sz="0" w:space="0" w:color="auto"/>
                <w:bottom w:val="single" w:sz="6" w:space="0" w:color="D1130D"/>
                <w:right w:val="none" w:sz="0" w:space="0" w:color="auto"/>
              </w:divBdr>
            </w:div>
          </w:divsChild>
        </w:div>
        <w:div w:id="638655204">
          <w:marLeft w:val="0"/>
          <w:marRight w:val="0"/>
          <w:marTop w:val="0"/>
          <w:marBottom w:val="0"/>
          <w:divBdr>
            <w:top w:val="none" w:sz="0" w:space="0" w:color="auto"/>
            <w:left w:val="none" w:sz="0" w:space="0" w:color="auto"/>
            <w:bottom w:val="none" w:sz="0" w:space="0" w:color="auto"/>
            <w:right w:val="none" w:sz="0" w:space="0" w:color="auto"/>
          </w:divBdr>
          <w:divsChild>
            <w:div w:id="1145590694">
              <w:marLeft w:val="0"/>
              <w:marRight w:val="0"/>
              <w:marTop w:val="0"/>
              <w:marBottom w:val="0"/>
              <w:divBdr>
                <w:top w:val="none" w:sz="0" w:space="0" w:color="auto"/>
                <w:left w:val="none" w:sz="0" w:space="0" w:color="auto"/>
                <w:bottom w:val="single" w:sz="6" w:space="0" w:color="D1130D"/>
                <w:right w:val="none" w:sz="0" w:space="0" w:color="auto"/>
              </w:divBdr>
            </w:div>
          </w:divsChild>
        </w:div>
        <w:div w:id="1002004862">
          <w:marLeft w:val="0"/>
          <w:marRight w:val="0"/>
          <w:marTop w:val="0"/>
          <w:marBottom w:val="0"/>
          <w:divBdr>
            <w:top w:val="none" w:sz="0" w:space="0" w:color="auto"/>
            <w:left w:val="none" w:sz="0" w:space="0" w:color="auto"/>
            <w:bottom w:val="none" w:sz="0" w:space="0" w:color="auto"/>
            <w:right w:val="none" w:sz="0" w:space="0" w:color="auto"/>
          </w:divBdr>
          <w:divsChild>
            <w:div w:id="461970350">
              <w:marLeft w:val="0"/>
              <w:marRight w:val="0"/>
              <w:marTop w:val="0"/>
              <w:marBottom w:val="0"/>
              <w:divBdr>
                <w:top w:val="none" w:sz="0" w:space="0" w:color="auto"/>
                <w:left w:val="none" w:sz="0" w:space="0" w:color="auto"/>
                <w:bottom w:val="single" w:sz="6" w:space="0" w:color="D1130D"/>
                <w:right w:val="none" w:sz="0" w:space="0" w:color="auto"/>
              </w:divBdr>
            </w:div>
          </w:divsChild>
        </w:div>
        <w:div w:id="861169730">
          <w:marLeft w:val="0"/>
          <w:marRight w:val="0"/>
          <w:marTop w:val="0"/>
          <w:marBottom w:val="0"/>
          <w:divBdr>
            <w:top w:val="none" w:sz="0" w:space="0" w:color="auto"/>
            <w:left w:val="none" w:sz="0" w:space="0" w:color="auto"/>
            <w:bottom w:val="none" w:sz="0" w:space="0" w:color="auto"/>
            <w:right w:val="none" w:sz="0" w:space="0" w:color="auto"/>
          </w:divBdr>
          <w:divsChild>
            <w:div w:id="1015687624">
              <w:marLeft w:val="0"/>
              <w:marRight w:val="0"/>
              <w:marTop w:val="0"/>
              <w:marBottom w:val="0"/>
              <w:divBdr>
                <w:top w:val="none" w:sz="0" w:space="0" w:color="auto"/>
                <w:left w:val="none" w:sz="0" w:space="0" w:color="auto"/>
                <w:bottom w:val="single" w:sz="6" w:space="0" w:color="D1130D"/>
                <w:right w:val="none" w:sz="0" w:space="0" w:color="auto"/>
              </w:divBdr>
            </w:div>
          </w:divsChild>
        </w:div>
        <w:div w:id="1646662332">
          <w:marLeft w:val="0"/>
          <w:marRight w:val="0"/>
          <w:marTop w:val="0"/>
          <w:marBottom w:val="0"/>
          <w:divBdr>
            <w:top w:val="none" w:sz="0" w:space="0" w:color="auto"/>
            <w:left w:val="none" w:sz="0" w:space="0" w:color="auto"/>
            <w:bottom w:val="none" w:sz="0" w:space="0" w:color="auto"/>
            <w:right w:val="none" w:sz="0" w:space="0" w:color="auto"/>
          </w:divBdr>
          <w:divsChild>
            <w:div w:id="1422945971">
              <w:marLeft w:val="0"/>
              <w:marRight w:val="0"/>
              <w:marTop w:val="0"/>
              <w:marBottom w:val="0"/>
              <w:divBdr>
                <w:top w:val="none" w:sz="0" w:space="0" w:color="auto"/>
                <w:left w:val="none" w:sz="0" w:space="0" w:color="auto"/>
                <w:bottom w:val="single" w:sz="6" w:space="0" w:color="D1130D"/>
                <w:right w:val="none" w:sz="0" w:space="0" w:color="auto"/>
              </w:divBdr>
            </w:div>
          </w:divsChild>
        </w:div>
        <w:div w:id="2043749383">
          <w:marLeft w:val="0"/>
          <w:marRight w:val="0"/>
          <w:marTop w:val="0"/>
          <w:marBottom w:val="0"/>
          <w:divBdr>
            <w:top w:val="none" w:sz="0" w:space="0" w:color="auto"/>
            <w:left w:val="none" w:sz="0" w:space="0" w:color="auto"/>
            <w:bottom w:val="none" w:sz="0" w:space="0" w:color="auto"/>
            <w:right w:val="none" w:sz="0" w:space="0" w:color="auto"/>
          </w:divBdr>
          <w:divsChild>
            <w:div w:id="1272081036">
              <w:marLeft w:val="0"/>
              <w:marRight w:val="0"/>
              <w:marTop w:val="0"/>
              <w:marBottom w:val="0"/>
              <w:divBdr>
                <w:top w:val="none" w:sz="0" w:space="0" w:color="auto"/>
                <w:left w:val="none" w:sz="0" w:space="0" w:color="auto"/>
                <w:bottom w:val="single" w:sz="6" w:space="0" w:color="D1130D"/>
                <w:right w:val="none" w:sz="0" w:space="0" w:color="auto"/>
              </w:divBdr>
            </w:div>
          </w:divsChild>
        </w:div>
        <w:div w:id="2087342939">
          <w:marLeft w:val="0"/>
          <w:marRight w:val="0"/>
          <w:marTop w:val="0"/>
          <w:marBottom w:val="0"/>
          <w:divBdr>
            <w:top w:val="none" w:sz="0" w:space="0" w:color="auto"/>
            <w:left w:val="none" w:sz="0" w:space="0" w:color="auto"/>
            <w:bottom w:val="none" w:sz="0" w:space="0" w:color="auto"/>
            <w:right w:val="none" w:sz="0" w:space="0" w:color="auto"/>
          </w:divBdr>
          <w:divsChild>
            <w:div w:id="809176673">
              <w:marLeft w:val="0"/>
              <w:marRight w:val="0"/>
              <w:marTop w:val="0"/>
              <w:marBottom w:val="0"/>
              <w:divBdr>
                <w:top w:val="none" w:sz="0" w:space="0" w:color="auto"/>
                <w:left w:val="none" w:sz="0" w:space="0" w:color="auto"/>
                <w:bottom w:val="single" w:sz="6" w:space="0" w:color="D1130D"/>
                <w:right w:val="none" w:sz="0" w:space="0" w:color="auto"/>
              </w:divBdr>
            </w:div>
          </w:divsChild>
        </w:div>
        <w:div w:id="1375933048">
          <w:marLeft w:val="0"/>
          <w:marRight w:val="0"/>
          <w:marTop w:val="0"/>
          <w:marBottom w:val="0"/>
          <w:divBdr>
            <w:top w:val="none" w:sz="0" w:space="0" w:color="auto"/>
            <w:left w:val="none" w:sz="0" w:space="0" w:color="auto"/>
            <w:bottom w:val="none" w:sz="0" w:space="0" w:color="auto"/>
            <w:right w:val="none" w:sz="0" w:space="0" w:color="auto"/>
          </w:divBdr>
          <w:divsChild>
            <w:div w:id="1693065567">
              <w:marLeft w:val="0"/>
              <w:marRight w:val="0"/>
              <w:marTop w:val="0"/>
              <w:marBottom w:val="0"/>
              <w:divBdr>
                <w:top w:val="none" w:sz="0" w:space="0" w:color="auto"/>
                <w:left w:val="none" w:sz="0" w:space="0" w:color="auto"/>
                <w:bottom w:val="single" w:sz="6" w:space="0" w:color="D1130D"/>
                <w:right w:val="none" w:sz="0" w:space="0" w:color="auto"/>
              </w:divBdr>
            </w:div>
          </w:divsChild>
        </w:div>
        <w:div w:id="392850236">
          <w:marLeft w:val="0"/>
          <w:marRight w:val="0"/>
          <w:marTop w:val="0"/>
          <w:marBottom w:val="0"/>
          <w:divBdr>
            <w:top w:val="none" w:sz="0" w:space="0" w:color="auto"/>
            <w:left w:val="none" w:sz="0" w:space="0" w:color="auto"/>
            <w:bottom w:val="none" w:sz="0" w:space="0" w:color="auto"/>
            <w:right w:val="none" w:sz="0" w:space="0" w:color="auto"/>
          </w:divBdr>
          <w:divsChild>
            <w:div w:id="527531079">
              <w:marLeft w:val="0"/>
              <w:marRight w:val="0"/>
              <w:marTop w:val="0"/>
              <w:marBottom w:val="0"/>
              <w:divBdr>
                <w:top w:val="none" w:sz="0" w:space="0" w:color="auto"/>
                <w:left w:val="none" w:sz="0" w:space="0" w:color="auto"/>
                <w:bottom w:val="single" w:sz="6" w:space="0" w:color="D1130D"/>
                <w:right w:val="none" w:sz="0" w:space="0" w:color="auto"/>
              </w:divBdr>
            </w:div>
          </w:divsChild>
        </w:div>
        <w:div w:id="364671824">
          <w:marLeft w:val="0"/>
          <w:marRight w:val="0"/>
          <w:marTop w:val="0"/>
          <w:marBottom w:val="0"/>
          <w:divBdr>
            <w:top w:val="none" w:sz="0" w:space="0" w:color="auto"/>
            <w:left w:val="none" w:sz="0" w:space="0" w:color="auto"/>
            <w:bottom w:val="none" w:sz="0" w:space="0" w:color="auto"/>
            <w:right w:val="none" w:sz="0" w:space="0" w:color="auto"/>
          </w:divBdr>
          <w:divsChild>
            <w:div w:id="1978683107">
              <w:marLeft w:val="0"/>
              <w:marRight w:val="0"/>
              <w:marTop w:val="0"/>
              <w:marBottom w:val="0"/>
              <w:divBdr>
                <w:top w:val="none" w:sz="0" w:space="0" w:color="auto"/>
                <w:left w:val="none" w:sz="0" w:space="0" w:color="auto"/>
                <w:bottom w:val="single" w:sz="6" w:space="0" w:color="D1130D"/>
                <w:right w:val="none" w:sz="0" w:space="0" w:color="auto"/>
              </w:divBdr>
            </w:div>
          </w:divsChild>
        </w:div>
        <w:div w:id="1983340204">
          <w:marLeft w:val="0"/>
          <w:marRight w:val="0"/>
          <w:marTop w:val="0"/>
          <w:marBottom w:val="0"/>
          <w:divBdr>
            <w:top w:val="none" w:sz="0" w:space="0" w:color="auto"/>
            <w:left w:val="none" w:sz="0" w:space="0" w:color="auto"/>
            <w:bottom w:val="none" w:sz="0" w:space="0" w:color="auto"/>
            <w:right w:val="none" w:sz="0" w:space="0" w:color="auto"/>
          </w:divBdr>
          <w:divsChild>
            <w:div w:id="1624192674">
              <w:marLeft w:val="0"/>
              <w:marRight w:val="0"/>
              <w:marTop w:val="0"/>
              <w:marBottom w:val="0"/>
              <w:divBdr>
                <w:top w:val="none" w:sz="0" w:space="0" w:color="auto"/>
                <w:left w:val="none" w:sz="0" w:space="0" w:color="auto"/>
                <w:bottom w:val="single" w:sz="6" w:space="0" w:color="D1130D"/>
                <w:right w:val="none" w:sz="0" w:space="0" w:color="auto"/>
              </w:divBdr>
            </w:div>
          </w:divsChild>
        </w:div>
        <w:div w:id="1051005913">
          <w:marLeft w:val="0"/>
          <w:marRight w:val="0"/>
          <w:marTop w:val="0"/>
          <w:marBottom w:val="0"/>
          <w:divBdr>
            <w:top w:val="none" w:sz="0" w:space="0" w:color="auto"/>
            <w:left w:val="none" w:sz="0" w:space="0" w:color="auto"/>
            <w:bottom w:val="none" w:sz="0" w:space="0" w:color="auto"/>
            <w:right w:val="none" w:sz="0" w:space="0" w:color="auto"/>
          </w:divBdr>
          <w:divsChild>
            <w:div w:id="317272787">
              <w:marLeft w:val="0"/>
              <w:marRight w:val="0"/>
              <w:marTop w:val="0"/>
              <w:marBottom w:val="0"/>
              <w:divBdr>
                <w:top w:val="none" w:sz="0" w:space="0" w:color="auto"/>
                <w:left w:val="none" w:sz="0" w:space="0" w:color="auto"/>
                <w:bottom w:val="single" w:sz="6" w:space="0" w:color="D1130D"/>
                <w:right w:val="none" w:sz="0" w:space="0" w:color="auto"/>
              </w:divBdr>
            </w:div>
          </w:divsChild>
        </w:div>
        <w:div w:id="1467889082">
          <w:marLeft w:val="0"/>
          <w:marRight w:val="0"/>
          <w:marTop w:val="0"/>
          <w:marBottom w:val="0"/>
          <w:divBdr>
            <w:top w:val="none" w:sz="0" w:space="0" w:color="auto"/>
            <w:left w:val="none" w:sz="0" w:space="0" w:color="auto"/>
            <w:bottom w:val="none" w:sz="0" w:space="0" w:color="auto"/>
            <w:right w:val="none" w:sz="0" w:space="0" w:color="auto"/>
          </w:divBdr>
          <w:divsChild>
            <w:div w:id="1980450237">
              <w:marLeft w:val="0"/>
              <w:marRight w:val="0"/>
              <w:marTop w:val="0"/>
              <w:marBottom w:val="0"/>
              <w:divBdr>
                <w:top w:val="none" w:sz="0" w:space="0" w:color="auto"/>
                <w:left w:val="none" w:sz="0" w:space="0" w:color="auto"/>
                <w:bottom w:val="single" w:sz="6" w:space="0" w:color="D1130D"/>
                <w:right w:val="none" w:sz="0" w:space="0" w:color="auto"/>
              </w:divBdr>
            </w:div>
          </w:divsChild>
        </w:div>
        <w:div w:id="1924293677">
          <w:marLeft w:val="0"/>
          <w:marRight w:val="0"/>
          <w:marTop w:val="0"/>
          <w:marBottom w:val="0"/>
          <w:divBdr>
            <w:top w:val="none" w:sz="0" w:space="0" w:color="auto"/>
            <w:left w:val="none" w:sz="0" w:space="0" w:color="auto"/>
            <w:bottom w:val="none" w:sz="0" w:space="0" w:color="auto"/>
            <w:right w:val="none" w:sz="0" w:space="0" w:color="auto"/>
          </w:divBdr>
          <w:divsChild>
            <w:div w:id="826937478">
              <w:marLeft w:val="0"/>
              <w:marRight w:val="0"/>
              <w:marTop w:val="0"/>
              <w:marBottom w:val="0"/>
              <w:divBdr>
                <w:top w:val="none" w:sz="0" w:space="0" w:color="auto"/>
                <w:left w:val="none" w:sz="0" w:space="0" w:color="auto"/>
                <w:bottom w:val="single" w:sz="6" w:space="0" w:color="D1130D"/>
                <w:right w:val="none" w:sz="0" w:space="0" w:color="auto"/>
              </w:divBdr>
            </w:div>
          </w:divsChild>
        </w:div>
        <w:div w:id="472602614">
          <w:marLeft w:val="0"/>
          <w:marRight w:val="0"/>
          <w:marTop w:val="0"/>
          <w:marBottom w:val="0"/>
          <w:divBdr>
            <w:top w:val="none" w:sz="0" w:space="0" w:color="auto"/>
            <w:left w:val="none" w:sz="0" w:space="0" w:color="auto"/>
            <w:bottom w:val="none" w:sz="0" w:space="0" w:color="auto"/>
            <w:right w:val="none" w:sz="0" w:space="0" w:color="auto"/>
          </w:divBdr>
          <w:divsChild>
            <w:div w:id="796338472">
              <w:marLeft w:val="0"/>
              <w:marRight w:val="0"/>
              <w:marTop w:val="0"/>
              <w:marBottom w:val="0"/>
              <w:divBdr>
                <w:top w:val="none" w:sz="0" w:space="0" w:color="auto"/>
                <w:left w:val="none" w:sz="0" w:space="0" w:color="auto"/>
                <w:bottom w:val="single" w:sz="6" w:space="0" w:color="D1130D"/>
                <w:right w:val="none" w:sz="0" w:space="0" w:color="auto"/>
              </w:divBdr>
            </w:div>
          </w:divsChild>
        </w:div>
        <w:div w:id="1314262828">
          <w:marLeft w:val="0"/>
          <w:marRight w:val="0"/>
          <w:marTop w:val="0"/>
          <w:marBottom w:val="0"/>
          <w:divBdr>
            <w:top w:val="none" w:sz="0" w:space="0" w:color="auto"/>
            <w:left w:val="none" w:sz="0" w:space="0" w:color="auto"/>
            <w:bottom w:val="none" w:sz="0" w:space="0" w:color="auto"/>
            <w:right w:val="none" w:sz="0" w:space="0" w:color="auto"/>
          </w:divBdr>
          <w:divsChild>
            <w:div w:id="700017065">
              <w:marLeft w:val="0"/>
              <w:marRight w:val="0"/>
              <w:marTop w:val="0"/>
              <w:marBottom w:val="0"/>
              <w:divBdr>
                <w:top w:val="none" w:sz="0" w:space="0" w:color="auto"/>
                <w:left w:val="none" w:sz="0" w:space="0" w:color="auto"/>
                <w:bottom w:val="single" w:sz="6" w:space="0" w:color="D1130D"/>
                <w:right w:val="none" w:sz="0" w:space="0" w:color="auto"/>
              </w:divBdr>
            </w:div>
          </w:divsChild>
        </w:div>
        <w:div w:id="2067099667">
          <w:marLeft w:val="0"/>
          <w:marRight w:val="0"/>
          <w:marTop w:val="0"/>
          <w:marBottom w:val="0"/>
          <w:divBdr>
            <w:top w:val="none" w:sz="0" w:space="0" w:color="auto"/>
            <w:left w:val="none" w:sz="0" w:space="0" w:color="auto"/>
            <w:bottom w:val="none" w:sz="0" w:space="0" w:color="auto"/>
            <w:right w:val="none" w:sz="0" w:space="0" w:color="auto"/>
          </w:divBdr>
          <w:divsChild>
            <w:div w:id="371270660">
              <w:marLeft w:val="0"/>
              <w:marRight w:val="0"/>
              <w:marTop w:val="0"/>
              <w:marBottom w:val="0"/>
              <w:divBdr>
                <w:top w:val="none" w:sz="0" w:space="0" w:color="auto"/>
                <w:left w:val="none" w:sz="0" w:space="0" w:color="auto"/>
                <w:bottom w:val="single" w:sz="6" w:space="0" w:color="D1130D"/>
                <w:right w:val="none" w:sz="0" w:space="0" w:color="auto"/>
              </w:divBdr>
            </w:div>
          </w:divsChild>
        </w:div>
        <w:div w:id="1124537802">
          <w:marLeft w:val="0"/>
          <w:marRight w:val="0"/>
          <w:marTop w:val="0"/>
          <w:marBottom w:val="0"/>
          <w:divBdr>
            <w:top w:val="none" w:sz="0" w:space="0" w:color="auto"/>
            <w:left w:val="none" w:sz="0" w:space="0" w:color="auto"/>
            <w:bottom w:val="none" w:sz="0" w:space="0" w:color="auto"/>
            <w:right w:val="none" w:sz="0" w:space="0" w:color="auto"/>
          </w:divBdr>
          <w:divsChild>
            <w:div w:id="665405557">
              <w:marLeft w:val="0"/>
              <w:marRight w:val="0"/>
              <w:marTop w:val="0"/>
              <w:marBottom w:val="0"/>
              <w:divBdr>
                <w:top w:val="none" w:sz="0" w:space="0" w:color="auto"/>
                <w:left w:val="none" w:sz="0" w:space="0" w:color="auto"/>
                <w:bottom w:val="single" w:sz="6" w:space="0" w:color="D1130D"/>
                <w:right w:val="none" w:sz="0" w:space="0" w:color="auto"/>
              </w:divBdr>
            </w:div>
          </w:divsChild>
        </w:div>
        <w:div w:id="1566797245">
          <w:marLeft w:val="0"/>
          <w:marRight w:val="0"/>
          <w:marTop w:val="0"/>
          <w:marBottom w:val="0"/>
          <w:divBdr>
            <w:top w:val="none" w:sz="0" w:space="0" w:color="auto"/>
            <w:left w:val="none" w:sz="0" w:space="0" w:color="auto"/>
            <w:bottom w:val="none" w:sz="0" w:space="0" w:color="auto"/>
            <w:right w:val="none" w:sz="0" w:space="0" w:color="auto"/>
          </w:divBdr>
          <w:divsChild>
            <w:div w:id="113643108">
              <w:marLeft w:val="0"/>
              <w:marRight w:val="0"/>
              <w:marTop w:val="0"/>
              <w:marBottom w:val="0"/>
              <w:divBdr>
                <w:top w:val="none" w:sz="0" w:space="0" w:color="auto"/>
                <w:left w:val="none" w:sz="0" w:space="0" w:color="auto"/>
                <w:bottom w:val="single" w:sz="6" w:space="0" w:color="D1130D"/>
                <w:right w:val="none" w:sz="0" w:space="0" w:color="auto"/>
              </w:divBdr>
            </w:div>
          </w:divsChild>
        </w:div>
        <w:div w:id="1084574704">
          <w:marLeft w:val="0"/>
          <w:marRight w:val="0"/>
          <w:marTop w:val="0"/>
          <w:marBottom w:val="0"/>
          <w:divBdr>
            <w:top w:val="none" w:sz="0" w:space="0" w:color="auto"/>
            <w:left w:val="none" w:sz="0" w:space="0" w:color="auto"/>
            <w:bottom w:val="none" w:sz="0" w:space="0" w:color="auto"/>
            <w:right w:val="none" w:sz="0" w:space="0" w:color="auto"/>
          </w:divBdr>
          <w:divsChild>
            <w:div w:id="443236109">
              <w:marLeft w:val="0"/>
              <w:marRight w:val="0"/>
              <w:marTop w:val="0"/>
              <w:marBottom w:val="0"/>
              <w:divBdr>
                <w:top w:val="none" w:sz="0" w:space="0" w:color="auto"/>
                <w:left w:val="none" w:sz="0" w:space="0" w:color="auto"/>
                <w:bottom w:val="single" w:sz="6" w:space="0" w:color="D1130D"/>
                <w:right w:val="none" w:sz="0" w:space="0" w:color="auto"/>
              </w:divBdr>
            </w:div>
          </w:divsChild>
        </w:div>
        <w:div w:id="327221440">
          <w:marLeft w:val="0"/>
          <w:marRight w:val="0"/>
          <w:marTop w:val="0"/>
          <w:marBottom w:val="0"/>
          <w:divBdr>
            <w:top w:val="none" w:sz="0" w:space="0" w:color="auto"/>
            <w:left w:val="none" w:sz="0" w:space="0" w:color="auto"/>
            <w:bottom w:val="none" w:sz="0" w:space="0" w:color="auto"/>
            <w:right w:val="none" w:sz="0" w:space="0" w:color="auto"/>
          </w:divBdr>
          <w:divsChild>
            <w:div w:id="1405299652">
              <w:marLeft w:val="0"/>
              <w:marRight w:val="0"/>
              <w:marTop w:val="0"/>
              <w:marBottom w:val="0"/>
              <w:divBdr>
                <w:top w:val="none" w:sz="0" w:space="0" w:color="auto"/>
                <w:left w:val="none" w:sz="0" w:space="0" w:color="auto"/>
                <w:bottom w:val="single" w:sz="6" w:space="0" w:color="D1130D"/>
                <w:right w:val="none" w:sz="0" w:space="0" w:color="auto"/>
              </w:divBdr>
            </w:div>
          </w:divsChild>
        </w:div>
        <w:div w:id="292950470">
          <w:marLeft w:val="0"/>
          <w:marRight w:val="0"/>
          <w:marTop w:val="0"/>
          <w:marBottom w:val="0"/>
          <w:divBdr>
            <w:top w:val="none" w:sz="0" w:space="0" w:color="auto"/>
            <w:left w:val="none" w:sz="0" w:space="0" w:color="auto"/>
            <w:bottom w:val="none" w:sz="0" w:space="0" w:color="auto"/>
            <w:right w:val="none" w:sz="0" w:space="0" w:color="auto"/>
          </w:divBdr>
          <w:divsChild>
            <w:div w:id="1384333072">
              <w:marLeft w:val="0"/>
              <w:marRight w:val="0"/>
              <w:marTop w:val="0"/>
              <w:marBottom w:val="0"/>
              <w:divBdr>
                <w:top w:val="none" w:sz="0" w:space="0" w:color="auto"/>
                <w:left w:val="none" w:sz="0" w:space="0" w:color="auto"/>
                <w:bottom w:val="single" w:sz="6" w:space="0" w:color="D1130D"/>
                <w:right w:val="none" w:sz="0" w:space="0" w:color="auto"/>
              </w:divBdr>
            </w:div>
          </w:divsChild>
        </w:div>
        <w:div w:id="78992121">
          <w:marLeft w:val="0"/>
          <w:marRight w:val="0"/>
          <w:marTop w:val="0"/>
          <w:marBottom w:val="0"/>
          <w:divBdr>
            <w:top w:val="none" w:sz="0" w:space="0" w:color="auto"/>
            <w:left w:val="none" w:sz="0" w:space="0" w:color="auto"/>
            <w:bottom w:val="none" w:sz="0" w:space="0" w:color="auto"/>
            <w:right w:val="none" w:sz="0" w:space="0" w:color="auto"/>
          </w:divBdr>
          <w:divsChild>
            <w:div w:id="1761755660">
              <w:marLeft w:val="0"/>
              <w:marRight w:val="0"/>
              <w:marTop w:val="0"/>
              <w:marBottom w:val="0"/>
              <w:divBdr>
                <w:top w:val="none" w:sz="0" w:space="0" w:color="auto"/>
                <w:left w:val="none" w:sz="0" w:space="0" w:color="auto"/>
                <w:bottom w:val="single" w:sz="6" w:space="0" w:color="D1130D"/>
                <w:right w:val="none" w:sz="0" w:space="0" w:color="auto"/>
              </w:divBdr>
            </w:div>
          </w:divsChild>
        </w:div>
        <w:div w:id="2044554931">
          <w:marLeft w:val="0"/>
          <w:marRight w:val="0"/>
          <w:marTop w:val="0"/>
          <w:marBottom w:val="0"/>
          <w:divBdr>
            <w:top w:val="none" w:sz="0" w:space="0" w:color="auto"/>
            <w:left w:val="none" w:sz="0" w:space="0" w:color="auto"/>
            <w:bottom w:val="none" w:sz="0" w:space="0" w:color="auto"/>
            <w:right w:val="none" w:sz="0" w:space="0" w:color="auto"/>
          </w:divBdr>
          <w:divsChild>
            <w:div w:id="1156847217">
              <w:marLeft w:val="0"/>
              <w:marRight w:val="0"/>
              <w:marTop w:val="0"/>
              <w:marBottom w:val="0"/>
              <w:divBdr>
                <w:top w:val="none" w:sz="0" w:space="0" w:color="auto"/>
                <w:left w:val="none" w:sz="0" w:space="0" w:color="auto"/>
                <w:bottom w:val="single" w:sz="6" w:space="0" w:color="D1130D"/>
                <w:right w:val="none" w:sz="0" w:space="0" w:color="auto"/>
              </w:divBdr>
            </w:div>
          </w:divsChild>
        </w:div>
        <w:div w:id="684357923">
          <w:marLeft w:val="0"/>
          <w:marRight w:val="0"/>
          <w:marTop w:val="0"/>
          <w:marBottom w:val="0"/>
          <w:divBdr>
            <w:top w:val="none" w:sz="0" w:space="0" w:color="auto"/>
            <w:left w:val="none" w:sz="0" w:space="0" w:color="auto"/>
            <w:bottom w:val="none" w:sz="0" w:space="0" w:color="auto"/>
            <w:right w:val="none" w:sz="0" w:space="0" w:color="auto"/>
          </w:divBdr>
          <w:divsChild>
            <w:div w:id="1763842077">
              <w:marLeft w:val="0"/>
              <w:marRight w:val="0"/>
              <w:marTop w:val="0"/>
              <w:marBottom w:val="0"/>
              <w:divBdr>
                <w:top w:val="none" w:sz="0" w:space="0" w:color="auto"/>
                <w:left w:val="none" w:sz="0" w:space="0" w:color="auto"/>
                <w:bottom w:val="single" w:sz="6" w:space="0" w:color="D1130D"/>
                <w:right w:val="none" w:sz="0" w:space="0" w:color="auto"/>
              </w:divBdr>
            </w:div>
          </w:divsChild>
        </w:div>
        <w:div w:id="1007824041">
          <w:marLeft w:val="0"/>
          <w:marRight w:val="0"/>
          <w:marTop w:val="0"/>
          <w:marBottom w:val="0"/>
          <w:divBdr>
            <w:top w:val="none" w:sz="0" w:space="0" w:color="auto"/>
            <w:left w:val="none" w:sz="0" w:space="0" w:color="auto"/>
            <w:bottom w:val="none" w:sz="0" w:space="0" w:color="auto"/>
            <w:right w:val="none" w:sz="0" w:space="0" w:color="auto"/>
          </w:divBdr>
          <w:divsChild>
            <w:div w:id="1510832896">
              <w:marLeft w:val="0"/>
              <w:marRight w:val="0"/>
              <w:marTop w:val="0"/>
              <w:marBottom w:val="0"/>
              <w:divBdr>
                <w:top w:val="none" w:sz="0" w:space="0" w:color="auto"/>
                <w:left w:val="none" w:sz="0" w:space="0" w:color="auto"/>
                <w:bottom w:val="single" w:sz="6" w:space="0" w:color="D1130D"/>
                <w:right w:val="none" w:sz="0" w:space="0" w:color="auto"/>
              </w:divBdr>
            </w:div>
          </w:divsChild>
        </w:div>
        <w:div w:id="2126195041">
          <w:marLeft w:val="0"/>
          <w:marRight w:val="0"/>
          <w:marTop w:val="0"/>
          <w:marBottom w:val="0"/>
          <w:divBdr>
            <w:top w:val="none" w:sz="0" w:space="0" w:color="auto"/>
            <w:left w:val="none" w:sz="0" w:space="0" w:color="auto"/>
            <w:bottom w:val="none" w:sz="0" w:space="0" w:color="auto"/>
            <w:right w:val="none" w:sz="0" w:space="0" w:color="auto"/>
          </w:divBdr>
          <w:divsChild>
            <w:div w:id="1399940211">
              <w:marLeft w:val="0"/>
              <w:marRight w:val="0"/>
              <w:marTop w:val="0"/>
              <w:marBottom w:val="0"/>
              <w:divBdr>
                <w:top w:val="none" w:sz="0" w:space="0" w:color="auto"/>
                <w:left w:val="none" w:sz="0" w:space="0" w:color="auto"/>
                <w:bottom w:val="single" w:sz="6" w:space="0" w:color="D1130D"/>
                <w:right w:val="none" w:sz="0" w:space="0" w:color="auto"/>
              </w:divBdr>
            </w:div>
          </w:divsChild>
        </w:div>
        <w:div w:id="973171719">
          <w:marLeft w:val="0"/>
          <w:marRight w:val="0"/>
          <w:marTop w:val="0"/>
          <w:marBottom w:val="0"/>
          <w:divBdr>
            <w:top w:val="none" w:sz="0" w:space="0" w:color="auto"/>
            <w:left w:val="none" w:sz="0" w:space="0" w:color="auto"/>
            <w:bottom w:val="none" w:sz="0" w:space="0" w:color="auto"/>
            <w:right w:val="none" w:sz="0" w:space="0" w:color="auto"/>
          </w:divBdr>
          <w:divsChild>
            <w:div w:id="2006087441">
              <w:marLeft w:val="0"/>
              <w:marRight w:val="0"/>
              <w:marTop w:val="0"/>
              <w:marBottom w:val="0"/>
              <w:divBdr>
                <w:top w:val="none" w:sz="0" w:space="0" w:color="auto"/>
                <w:left w:val="none" w:sz="0" w:space="0" w:color="auto"/>
                <w:bottom w:val="single" w:sz="6" w:space="0" w:color="D1130D"/>
                <w:right w:val="none" w:sz="0" w:space="0" w:color="auto"/>
              </w:divBdr>
            </w:div>
          </w:divsChild>
        </w:div>
        <w:div w:id="559101901">
          <w:marLeft w:val="0"/>
          <w:marRight w:val="0"/>
          <w:marTop w:val="0"/>
          <w:marBottom w:val="0"/>
          <w:divBdr>
            <w:top w:val="none" w:sz="0" w:space="0" w:color="auto"/>
            <w:left w:val="none" w:sz="0" w:space="0" w:color="auto"/>
            <w:bottom w:val="none" w:sz="0" w:space="0" w:color="auto"/>
            <w:right w:val="none" w:sz="0" w:space="0" w:color="auto"/>
          </w:divBdr>
          <w:divsChild>
            <w:div w:id="2019308392">
              <w:marLeft w:val="0"/>
              <w:marRight w:val="0"/>
              <w:marTop w:val="0"/>
              <w:marBottom w:val="0"/>
              <w:divBdr>
                <w:top w:val="none" w:sz="0" w:space="0" w:color="auto"/>
                <w:left w:val="none" w:sz="0" w:space="0" w:color="auto"/>
                <w:bottom w:val="single" w:sz="6" w:space="0" w:color="D1130D"/>
                <w:right w:val="none" w:sz="0" w:space="0" w:color="auto"/>
              </w:divBdr>
            </w:div>
          </w:divsChild>
        </w:div>
        <w:div w:id="980886968">
          <w:marLeft w:val="0"/>
          <w:marRight w:val="0"/>
          <w:marTop w:val="0"/>
          <w:marBottom w:val="0"/>
          <w:divBdr>
            <w:top w:val="none" w:sz="0" w:space="0" w:color="auto"/>
            <w:left w:val="none" w:sz="0" w:space="0" w:color="auto"/>
            <w:bottom w:val="none" w:sz="0" w:space="0" w:color="auto"/>
            <w:right w:val="none" w:sz="0" w:space="0" w:color="auto"/>
          </w:divBdr>
          <w:divsChild>
            <w:div w:id="1474524798">
              <w:marLeft w:val="0"/>
              <w:marRight w:val="0"/>
              <w:marTop w:val="0"/>
              <w:marBottom w:val="0"/>
              <w:divBdr>
                <w:top w:val="none" w:sz="0" w:space="0" w:color="auto"/>
                <w:left w:val="none" w:sz="0" w:space="0" w:color="auto"/>
                <w:bottom w:val="single" w:sz="6" w:space="0" w:color="D1130D"/>
                <w:right w:val="none" w:sz="0" w:space="0" w:color="auto"/>
              </w:divBdr>
            </w:div>
          </w:divsChild>
        </w:div>
        <w:div w:id="380517199">
          <w:marLeft w:val="0"/>
          <w:marRight w:val="0"/>
          <w:marTop w:val="0"/>
          <w:marBottom w:val="0"/>
          <w:divBdr>
            <w:top w:val="none" w:sz="0" w:space="0" w:color="auto"/>
            <w:left w:val="none" w:sz="0" w:space="0" w:color="auto"/>
            <w:bottom w:val="none" w:sz="0" w:space="0" w:color="auto"/>
            <w:right w:val="none" w:sz="0" w:space="0" w:color="auto"/>
          </w:divBdr>
          <w:divsChild>
            <w:div w:id="428889978">
              <w:marLeft w:val="0"/>
              <w:marRight w:val="0"/>
              <w:marTop w:val="0"/>
              <w:marBottom w:val="0"/>
              <w:divBdr>
                <w:top w:val="none" w:sz="0" w:space="0" w:color="auto"/>
                <w:left w:val="none" w:sz="0" w:space="0" w:color="auto"/>
                <w:bottom w:val="single" w:sz="6" w:space="0" w:color="D1130D"/>
                <w:right w:val="none" w:sz="0" w:space="0" w:color="auto"/>
              </w:divBdr>
            </w:div>
          </w:divsChild>
        </w:div>
        <w:div w:id="2072463678">
          <w:marLeft w:val="0"/>
          <w:marRight w:val="0"/>
          <w:marTop w:val="0"/>
          <w:marBottom w:val="0"/>
          <w:divBdr>
            <w:top w:val="none" w:sz="0" w:space="0" w:color="auto"/>
            <w:left w:val="none" w:sz="0" w:space="0" w:color="auto"/>
            <w:bottom w:val="none" w:sz="0" w:space="0" w:color="auto"/>
            <w:right w:val="none" w:sz="0" w:space="0" w:color="auto"/>
          </w:divBdr>
          <w:divsChild>
            <w:div w:id="1524438347">
              <w:marLeft w:val="0"/>
              <w:marRight w:val="0"/>
              <w:marTop w:val="0"/>
              <w:marBottom w:val="0"/>
              <w:divBdr>
                <w:top w:val="none" w:sz="0" w:space="0" w:color="auto"/>
                <w:left w:val="none" w:sz="0" w:space="0" w:color="auto"/>
                <w:bottom w:val="single" w:sz="6" w:space="0" w:color="D1130D"/>
                <w:right w:val="none" w:sz="0" w:space="0" w:color="auto"/>
              </w:divBdr>
            </w:div>
          </w:divsChild>
        </w:div>
        <w:div w:id="962463751">
          <w:marLeft w:val="0"/>
          <w:marRight w:val="0"/>
          <w:marTop w:val="0"/>
          <w:marBottom w:val="0"/>
          <w:divBdr>
            <w:top w:val="none" w:sz="0" w:space="0" w:color="auto"/>
            <w:left w:val="none" w:sz="0" w:space="0" w:color="auto"/>
            <w:bottom w:val="none" w:sz="0" w:space="0" w:color="auto"/>
            <w:right w:val="none" w:sz="0" w:space="0" w:color="auto"/>
          </w:divBdr>
          <w:divsChild>
            <w:div w:id="1844277660">
              <w:marLeft w:val="0"/>
              <w:marRight w:val="0"/>
              <w:marTop w:val="0"/>
              <w:marBottom w:val="0"/>
              <w:divBdr>
                <w:top w:val="none" w:sz="0" w:space="0" w:color="auto"/>
                <w:left w:val="none" w:sz="0" w:space="0" w:color="auto"/>
                <w:bottom w:val="single" w:sz="6" w:space="0" w:color="D1130D"/>
                <w:right w:val="none" w:sz="0" w:space="0" w:color="auto"/>
              </w:divBdr>
            </w:div>
          </w:divsChild>
        </w:div>
      </w:divsChild>
    </w:div>
    <w:div w:id="505050813">
      <w:bodyDiv w:val="1"/>
      <w:marLeft w:val="0"/>
      <w:marRight w:val="0"/>
      <w:marTop w:val="0"/>
      <w:marBottom w:val="0"/>
      <w:divBdr>
        <w:top w:val="none" w:sz="0" w:space="0" w:color="auto"/>
        <w:left w:val="none" w:sz="0" w:space="0" w:color="auto"/>
        <w:bottom w:val="none" w:sz="0" w:space="0" w:color="auto"/>
        <w:right w:val="none" w:sz="0" w:space="0" w:color="auto"/>
      </w:divBdr>
      <w:divsChild>
        <w:div w:id="735981218">
          <w:marLeft w:val="0"/>
          <w:marRight w:val="0"/>
          <w:marTop w:val="0"/>
          <w:marBottom w:val="0"/>
          <w:divBdr>
            <w:top w:val="none" w:sz="0" w:space="8" w:color="auto"/>
            <w:left w:val="none" w:sz="0" w:space="8" w:color="auto"/>
            <w:bottom w:val="single" w:sz="6" w:space="8" w:color="DDDDDD"/>
            <w:right w:val="none" w:sz="0" w:space="8" w:color="auto"/>
          </w:divBdr>
          <w:divsChild>
            <w:div w:id="219172548">
              <w:marLeft w:val="0"/>
              <w:marRight w:val="0"/>
              <w:marTop w:val="0"/>
              <w:marBottom w:val="0"/>
              <w:divBdr>
                <w:top w:val="none" w:sz="0" w:space="0" w:color="auto"/>
                <w:left w:val="none" w:sz="0" w:space="0" w:color="auto"/>
                <w:bottom w:val="none" w:sz="0" w:space="0" w:color="auto"/>
                <w:right w:val="none" w:sz="0" w:space="0" w:color="auto"/>
              </w:divBdr>
            </w:div>
            <w:div w:id="592053020">
              <w:marLeft w:val="0"/>
              <w:marRight w:val="0"/>
              <w:marTop w:val="0"/>
              <w:marBottom w:val="0"/>
              <w:divBdr>
                <w:top w:val="none" w:sz="0" w:space="0" w:color="auto"/>
                <w:left w:val="none" w:sz="0" w:space="0" w:color="auto"/>
                <w:bottom w:val="none" w:sz="0" w:space="0" w:color="auto"/>
                <w:right w:val="none" w:sz="0" w:space="0" w:color="auto"/>
              </w:divBdr>
              <w:divsChild>
                <w:div w:id="1385057435">
                  <w:marLeft w:val="0"/>
                  <w:marRight w:val="0"/>
                  <w:marTop w:val="0"/>
                  <w:marBottom w:val="0"/>
                  <w:divBdr>
                    <w:top w:val="none" w:sz="0" w:space="0" w:color="auto"/>
                    <w:left w:val="none" w:sz="0" w:space="0" w:color="auto"/>
                    <w:bottom w:val="single" w:sz="6" w:space="0" w:color="D1130D"/>
                    <w:right w:val="none" w:sz="0" w:space="0" w:color="auto"/>
                  </w:divBdr>
                </w:div>
              </w:divsChild>
            </w:div>
            <w:div w:id="53622038">
              <w:marLeft w:val="0"/>
              <w:marRight w:val="0"/>
              <w:marTop w:val="0"/>
              <w:marBottom w:val="0"/>
              <w:divBdr>
                <w:top w:val="none" w:sz="0" w:space="0" w:color="auto"/>
                <w:left w:val="none" w:sz="0" w:space="0" w:color="auto"/>
                <w:bottom w:val="none" w:sz="0" w:space="0" w:color="auto"/>
                <w:right w:val="none" w:sz="0" w:space="0" w:color="auto"/>
              </w:divBdr>
              <w:divsChild>
                <w:div w:id="1138035334">
                  <w:marLeft w:val="0"/>
                  <w:marRight w:val="0"/>
                  <w:marTop w:val="0"/>
                  <w:marBottom w:val="0"/>
                  <w:divBdr>
                    <w:top w:val="none" w:sz="0" w:space="0" w:color="auto"/>
                    <w:left w:val="none" w:sz="0" w:space="0" w:color="auto"/>
                    <w:bottom w:val="single" w:sz="6" w:space="0" w:color="D1130D"/>
                    <w:right w:val="none" w:sz="0" w:space="0" w:color="auto"/>
                  </w:divBdr>
                </w:div>
              </w:divsChild>
            </w:div>
          </w:divsChild>
        </w:div>
        <w:div w:id="2039550272">
          <w:marLeft w:val="0"/>
          <w:marRight w:val="0"/>
          <w:marTop w:val="0"/>
          <w:marBottom w:val="0"/>
          <w:divBdr>
            <w:top w:val="none" w:sz="0" w:space="8" w:color="auto"/>
            <w:left w:val="none" w:sz="0" w:space="8" w:color="auto"/>
            <w:bottom w:val="single" w:sz="6" w:space="8" w:color="DDDDDD"/>
            <w:right w:val="none" w:sz="0" w:space="8" w:color="auto"/>
          </w:divBdr>
          <w:divsChild>
            <w:div w:id="739326389">
              <w:marLeft w:val="0"/>
              <w:marRight w:val="0"/>
              <w:marTop w:val="0"/>
              <w:marBottom w:val="0"/>
              <w:divBdr>
                <w:top w:val="none" w:sz="0" w:space="0" w:color="auto"/>
                <w:left w:val="none" w:sz="0" w:space="0" w:color="auto"/>
                <w:bottom w:val="none" w:sz="0" w:space="0" w:color="auto"/>
                <w:right w:val="none" w:sz="0" w:space="0" w:color="auto"/>
              </w:divBdr>
            </w:div>
            <w:div w:id="1246958761">
              <w:marLeft w:val="0"/>
              <w:marRight w:val="0"/>
              <w:marTop w:val="0"/>
              <w:marBottom w:val="0"/>
              <w:divBdr>
                <w:top w:val="none" w:sz="0" w:space="0" w:color="auto"/>
                <w:left w:val="none" w:sz="0" w:space="0" w:color="auto"/>
                <w:bottom w:val="none" w:sz="0" w:space="0" w:color="auto"/>
                <w:right w:val="none" w:sz="0" w:space="0" w:color="auto"/>
              </w:divBdr>
              <w:divsChild>
                <w:div w:id="2013877452">
                  <w:marLeft w:val="0"/>
                  <w:marRight w:val="0"/>
                  <w:marTop w:val="0"/>
                  <w:marBottom w:val="0"/>
                  <w:divBdr>
                    <w:top w:val="none" w:sz="0" w:space="0" w:color="auto"/>
                    <w:left w:val="none" w:sz="0" w:space="0" w:color="auto"/>
                    <w:bottom w:val="single" w:sz="6" w:space="0" w:color="D1130D"/>
                    <w:right w:val="none" w:sz="0" w:space="0" w:color="auto"/>
                  </w:divBdr>
                </w:div>
              </w:divsChild>
            </w:div>
            <w:div w:id="2118716123">
              <w:marLeft w:val="0"/>
              <w:marRight w:val="0"/>
              <w:marTop w:val="0"/>
              <w:marBottom w:val="0"/>
              <w:divBdr>
                <w:top w:val="none" w:sz="0" w:space="0" w:color="auto"/>
                <w:left w:val="none" w:sz="0" w:space="0" w:color="auto"/>
                <w:bottom w:val="none" w:sz="0" w:space="0" w:color="auto"/>
                <w:right w:val="none" w:sz="0" w:space="0" w:color="auto"/>
              </w:divBdr>
              <w:divsChild>
                <w:div w:id="387146918">
                  <w:marLeft w:val="0"/>
                  <w:marRight w:val="0"/>
                  <w:marTop w:val="0"/>
                  <w:marBottom w:val="0"/>
                  <w:divBdr>
                    <w:top w:val="none" w:sz="0" w:space="0" w:color="auto"/>
                    <w:left w:val="none" w:sz="0" w:space="0" w:color="auto"/>
                    <w:bottom w:val="single" w:sz="6" w:space="0" w:color="D1130D"/>
                    <w:right w:val="none" w:sz="0" w:space="0" w:color="auto"/>
                  </w:divBdr>
                </w:div>
              </w:divsChild>
            </w:div>
          </w:divsChild>
        </w:div>
        <w:div w:id="482431870">
          <w:marLeft w:val="0"/>
          <w:marRight w:val="0"/>
          <w:marTop w:val="0"/>
          <w:marBottom w:val="0"/>
          <w:divBdr>
            <w:top w:val="none" w:sz="0" w:space="8" w:color="auto"/>
            <w:left w:val="none" w:sz="0" w:space="8" w:color="auto"/>
            <w:bottom w:val="single" w:sz="6" w:space="8" w:color="DDDDDD"/>
            <w:right w:val="none" w:sz="0" w:space="8" w:color="auto"/>
          </w:divBdr>
          <w:divsChild>
            <w:div w:id="118454729">
              <w:marLeft w:val="0"/>
              <w:marRight w:val="0"/>
              <w:marTop w:val="0"/>
              <w:marBottom w:val="0"/>
              <w:divBdr>
                <w:top w:val="none" w:sz="0" w:space="0" w:color="auto"/>
                <w:left w:val="none" w:sz="0" w:space="0" w:color="auto"/>
                <w:bottom w:val="none" w:sz="0" w:space="0" w:color="auto"/>
                <w:right w:val="none" w:sz="0" w:space="0" w:color="auto"/>
              </w:divBdr>
            </w:div>
            <w:div w:id="2131393482">
              <w:marLeft w:val="0"/>
              <w:marRight w:val="0"/>
              <w:marTop w:val="0"/>
              <w:marBottom w:val="0"/>
              <w:divBdr>
                <w:top w:val="none" w:sz="0" w:space="0" w:color="auto"/>
                <w:left w:val="none" w:sz="0" w:space="0" w:color="auto"/>
                <w:bottom w:val="none" w:sz="0" w:space="0" w:color="auto"/>
                <w:right w:val="none" w:sz="0" w:space="0" w:color="auto"/>
              </w:divBdr>
              <w:divsChild>
                <w:div w:id="1322391545">
                  <w:marLeft w:val="0"/>
                  <w:marRight w:val="0"/>
                  <w:marTop w:val="0"/>
                  <w:marBottom w:val="0"/>
                  <w:divBdr>
                    <w:top w:val="none" w:sz="0" w:space="0" w:color="auto"/>
                    <w:left w:val="none" w:sz="0" w:space="0" w:color="auto"/>
                    <w:bottom w:val="single" w:sz="6" w:space="0" w:color="D1130D"/>
                    <w:right w:val="none" w:sz="0" w:space="0" w:color="auto"/>
                  </w:divBdr>
                </w:div>
              </w:divsChild>
            </w:div>
            <w:div w:id="385758980">
              <w:marLeft w:val="0"/>
              <w:marRight w:val="0"/>
              <w:marTop w:val="0"/>
              <w:marBottom w:val="0"/>
              <w:divBdr>
                <w:top w:val="none" w:sz="0" w:space="0" w:color="auto"/>
                <w:left w:val="none" w:sz="0" w:space="0" w:color="auto"/>
                <w:bottom w:val="none" w:sz="0" w:space="0" w:color="auto"/>
                <w:right w:val="none" w:sz="0" w:space="0" w:color="auto"/>
              </w:divBdr>
              <w:divsChild>
                <w:div w:id="596794771">
                  <w:marLeft w:val="0"/>
                  <w:marRight w:val="0"/>
                  <w:marTop w:val="0"/>
                  <w:marBottom w:val="0"/>
                  <w:divBdr>
                    <w:top w:val="none" w:sz="0" w:space="0" w:color="auto"/>
                    <w:left w:val="none" w:sz="0" w:space="0" w:color="auto"/>
                    <w:bottom w:val="single" w:sz="6" w:space="0" w:color="D1130D"/>
                    <w:right w:val="none" w:sz="0" w:space="0" w:color="auto"/>
                  </w:divBdr>
                </w:div>
              </w:divsChild>
            </w:div>
          </w:divsChild>
        </w:div>
        <w:div w:id="905149278">
          <w:marLeft w:val="0"/>
          <w:marRight w:val="0"/>
          <w:marTop w:val="0"/>
          <w:marBottom w:val="0"/>
          <w:divBdr>
            <w:top w:val="none" w:sz="0" w:space="8" w:color="auto"/>
            <w:left w:val="none" w:sz="0" w:space="8" w:color="auto"/>
            <w:bottom w:val="single" w:sz="6" w:space="8" w:color="DDDDDD"/>
            <w:right w:val="none" w:sz="0" w:space="8" w:color="auto"/>
          </w:divBdr>
          <w:divsChild>
            <w:div w:id="2107995096">
              <w:marLeft w:val="0"/>
              <w:marRight w:val="0"/>
              <w:marTop w:val="0"/>
              <w:marBottom w:val="0"/>
              <w:divBdr>
                <w:top w:val="none" w:sz="0" w:space="0" w:color="auto"/>
                <w:left w:val="none" w:sz="0" w:space="0" w:color="auto"/>
                <w:bottom w:val="none" w:sz="0" w:space="0" w:color="auto"/>
                <w:right w:val="none" w:sz="0" w:space="0" w:color="auto"/>
              </w:divBdr>
            </w:div>
            <w:div w:id="2116634093">
              <w:marLeft w:val="0"/>
              <w:marRight w:val="0"/>
              <w:marTop w:val="0"/>
              <w:marBottom w:val="0"/>
              <w:divBdr>
                <w:top w:val="none" w:sz="0" w:space="0" w:color="auto"/>
                <w:left w:val="none" w:sz="0" w:space="0" w:color="auto"/>
                <w:bottom w:val="none" w:sz="0" w:space="0" w:color="auto"/>
                <w:right w:val="none" w:sz="0" w:space="0" w:color="auto"/>
              </w:divBdr>
              <w:divsChild>
                <w:div w:id="1145198935">
                  <w:marLeft w:val="0"/>
                  <w:marRight w:val="0"/>
                  <w:marTop w:val="0"/>
                  <w:marBottom w:val="0"/>
                  <w:divBdr>
                    <w:top w:val="none" w:sz="0" w:space="0" w:color="auto"/>
                    <w:left w:val="none" w:sz="0" w:space="0" w:color="auto"/>
                    <w:bottom w:val="single" w:sz="6" w:space="0" w:color="D1130D"/>
                    <w:right w:val="none" w:sz="0" w:space="0" w:color="auto"/>
                  </w:divBdr>
                </w:div>
              </w:divsChild>
            </w:div>
            <w:div w:id="809246904">
              <w:marLeft w:val="0"/>
              <w:marRight w:val="0"/>
              <w:marTop w:val="0"/>
              <w:marBottom w:val="0"/>
              <w:divBdr>
                <w:top w:val="none" w:sz="0" w:space="0" w:color="auto"/>
                <w:left w:val="none" w:sz="0" w:space="0" w:color="auto"/>
                <w:bottom w:val="none" w:sz="0" w:space="0" w:color="auto"/>
                <w:right w:val="none" w:sz="0" w:space="0" w:color="auto"/>
              </w:divBdr>
              <w:divsChild>
                <w:div w:id="1022978729">
                  <w:marLeft w:val="0"/>
                  <w:marRight w:val="0"/>
                  <w:marTop w:val="0"/>
                  <w:marBottom w:val="0"/>
                  <w:divBdr>
                    <w:top w:val="none" w:sz="0" w:space="0" w:color="auto"/>
                    <w:left w:val="none" w:sz="0" w:space="0" w:color="auto"/>
                    <w:bottom w:val="single" w:sz="6" w:space="0" w:color="D1130D"/>
                    <w:right w:val="none" w:sz="0" w:space="0" w:color="auto"/>
                  </w:divBdr>
                </w:div>
              </w:divsChild>
            </w:div>
          </w:divsChild>
        </w:div>
        <w:div w:id="734014081">
          <w:marLeft w:val="0"/>
          <w:marRight w:val="0"/>
          <w:marTop w:val="0"/>
          <w:marBottom w:val="0"/>
          <w:divBdr>
            <w:top w:val="none" w:sz="0" w:space="8" w:color="auto"/>
            <w:left w:val="none" w:sz="0" w:space="8" w:color="auto"/>
            <w:bottom w:val="single" w:sz="6" w:space="8" w:color="DDDDDD"/>
            <w:right w:val="none" w:sz="0" w:space="8" w:color="auto"/>
          </w:divBdr>
          <w:divsChild>
            <w:div w:id="1715035970">
              <w:marLeft w:val="0"/>
              <w:marRight w:val="0"/>
              <w:marTop w:val="0"/>
              <w:marBottom w:val="0"/>
              <w:divBdr>
                <w:top w:val="none" w:sz="0" w:space="0" w:color="auto"/>
                <w:left w:val="none" w:sz="0" w:space="0" w:color="auto"/>
                <w:bottom w:val="none" w:sz="0" w:space="0" w:color="auto"/>
                <w:right w:val="none" w:sz="0" w:space="0" w:color="auto"/>
              </w:divBdr>
            </w:div>
            <w:div w:id="247740910">
              <w:marLeft w:val="0"/>
              <w:marRight w:val="0"/>
              <w:marTop w:val="0"/>
              <w:marBottom w:val="0"/>
              <w:divBdr>
                <w:top w:val="none" w:sz="0" w:space="0" w:color="auto"/>
                <w:left w:val="none" w:sz="0" w:space="0" w:color="auto"/>
                <w:bottom w:val="none" w:sz="0" w:space="0" w:color="auto"/>
                <w:right w:val="none" w:sz="0" w:space="0" w:color="auto"/>
              </w:divBdr>
              <w:divsChild>
                <w:div w:id="2051807644">
                  <w:marLeft w:val="0"/>
                  <w:marRight w:val="0"/>
                  <w:marTop w:val="0"/>
                  <w:marBottom w:val="0"/>
                  <w:divBdr>
                    <w:top w:val="none" w:sz="0" w:space="0" w:color="auto"/>
                    <w:left w:val="none" w:sz="0" w:space="0" w:color="auto"/>
                    <w:bottom w:val="single" w:sz="6" w:space="0" w:color="D1130D"/>
                    <w:right w:val="none" w:sz="0" w:space="0" w:color="auto"/>
                  </w:divBdr>
                </w:div>
              </w:divsChild>
            </w:div>
            <w:div w:id="964694138">
              <w:marLeft w:val="0"/>
              <w:marRight w:val="0"/>
              <w:marTop w:val="0"/>
              <w:marBottom w:val="0"/>
              <w:divBdr>
                <w:top w:val="none" w:sz="0" w:space="0" w:color="auto"/>
                <w:left w:val="none" w:sz="0" w:space="0" w:color="auto"/>
                <w:bottom w:val="none" w:sz="0" w:space="0" w:color="auto"/>
                <w:right w:val="none" w:sz="0" w:space="0" w:color="auto"/>
              </w:divBdr>
              <w:divsChild>
                <w:div w:id="1802070996">
                  <w:marLeft w:val="0"/>
                  <w:marRight w:val="0"/>
                  <w:marTop w:val="0"/>
                  <w:marBottom w:val="0"/>
                  <w:divBdr>
                    <w:top w:val="none" w:sz="0" w:space="0" w:color="auto"/>
                    <w:left w:val="none" w:sz="0" w:space="0" w:color="auto"/>
                    <w:bottom w:val="single" w:sz="6" w:space="0" w:color="D1130D"/>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6340</Words>
  <Characters>43748</Characters>
  <Application>Microsoft Office Word</Application>
  <DocSecurity>0</DocSecurity>
  <Lines>364</Lines>
  <Paragraphs>99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Lőrinczné Méhész Ibolya</dc:creator>
  <cp:keywords/>
  <dc:description/>
  <cp:lastModifiedBy>Lőrinczné Méhész Ibolya</cp:lastModifiedBy>
  <cp:revision>3</cp:revision>
  <dcterms:created xsi:type="dcterms:W3CDTF">2024-11-27T10:35:00Z</dcterms:created>
  <dcterms:modified xsi:type="dcterms:W3CDTF">2024-11-27T10:47:00Z</dcterms:modified>
</cp:coreProperties>
</file>